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47BEEB3" w14:textId="65D74EAB" w:rsidR="007E53EB" w:rsidRPr="00CD3A0F" w:rsidRDefault="007E53EB" w:rsidP="007E53EB">
      <w:pPr>
        <w:spacing w:line="276" w:lineRule="auto"/>
        <w:jc w:val="right"/>
        <w:rPr>
          <w:rFonts w:asciiTheme="majorHAnsi" w:eastAsia="Calibri" w:hAnsiTheme="majorHAnsi" w:cstheme="majorHAnsi"/>
          <w:b/>
        </w:rPr>
      </w:pPr>
      <w:bookmarkStart w:id="0" w:name="_Hlk107302840"/>
      <w:r w:rsidRPr="00CD3A0F">
        <w:rPr>
          <w:rFonts w:asciiTheme="majorHAnsi" w:hAnsiTheme="majorHAnsi" w:cstheme="majorHAnsi"/>
        </w:rPr>
        <w:t xml:space="preserve">nr rej.: </w:t>
      </w:r>
      <w:bookmarkStart w:id="1" w:name="_Hlk107302662"/>
      <w:sdt>
        <w:sdtPr>
          <w:rPr>
            <w:rFonts w:asciiTheme="majorHAnsi" w:hAnsiTheme="majorHAnsi" w:cstheme="majorHAnsi"/>
            <w:b/>
          </w:rPr>
          <w:alias w:val="Sygn. post."/>
          <w:tag w:val="Sygn. post."/>
          <w:id w:val="-87237253"/>
          <w:placeholder>
            <w:docPart w:val="D8003FDA22374C9A9E9EEFDD9A0EACC0"/>
          </w:placeholder>
          <w:dataBinding w:prefixMappings="xmlns:ns0='http://purl.org/dc/elements/1.1/' xmlns:ns1='http://schemas.openxmlformats.org/package/2006/metadata/core-properties' " w:xpath="/ns1:coreProperties[1]/ns1:keywords[1]" w:storeItemID="{6C3C8BC8-F283-45AE-878A-BAB7291924A1}"/>
          <w15:color w:val="3366FF"/>
          <w:text/>
        </w:sdtPr>
        <w:sdtEndPr/>
        <w:sdtContent>
          <w:r w:rsidRPr="007E53EB">
            <w:rPr>
              <w:rFonts w:asciiTheme="majorHAnsi" w:hAnsiTheme="majorHAnsi" w:cstheme="majorHAnsi"/>
              <w:b/>
            </w:rPr>
            <w:t>SZ-PORA.A.213.</w:t>
          </w:r>
          <w:r w:rsidR="004D6306">
            <w:rPr>
              <w:rFonts w:asciiTheme="majorHAnsi" w:hAnsiTheme="majorHAnsi" w:cstheme="majorHAnsi"/>
              <w:b/>
            </w:rPr>
            <w:t>7</w:t>
          </w:r>
          <w:r w:rsidRPr="007E53EB">
            <w:rPr>
              <w:rFonts w:asciiTheme="majorHAnsi" w:hAnsiTheme="majorHAnsi" w:cstheme="majorHAnsi"/>
              <w:b/>
            </w:rPr>
            <w:t>.202</w:t>
          </w:r>
          <w:r w:rsidR="00DD4636">
            <w:rPr>
              <w:rFonts w:asciiTheme="majorHAnsi" w:hAnsiTheme="majorHAnsi" w:cstheme="majorHAnsi"/>
              <w:b/>
            </w:rPr>
            <w:t>6</w:t>
          </w:r>
          <w:r w:rsidRPr="007E53EB">
            <w:rPr>
              <w:rFonts w:asciiTheme="majorHAnsi" w:hAnsiTheme="majorHAnsi" w:cstheme="majorHAnsi"/>
              <w:b/>
            </w:rPr>
            <w:t>.2</w:t>
          </w:r>
        </w:sdtContent>
      </w:sdt>
      <w:bookmarkEnd w:id="1"/>
    </w:p>
    <w:bookmarkEnd w:id="0"/>
    <w:p w14:paraId="3BFAD8ED" w14:textId="77777777" w:rsidR="002C7A51" w:rsidRPr="00BF4302" w:rsidRDefault="002C7A51" w:rsidP="00D45120">
      <w:pPr>
        <w:spacing w:after="0" w:line="360" w:lineRule="auto"/>
        <w:jc w:val="center"/>
        <w:rPr>
          <w:rFonts w:cs="Arial"/>
          <w:b/>
          <w:bCs/>
        </w:rPr>
      </w:pPr>
    </w:p>
    <w:p w14:paraId="5F9F704C" w14:textId="10EF00B5" w:rsidR="00D45120" w:rsidRDefault="00D45120" w:rsidP="00D45120">
      <w:pPr>
        <w:spacing w:after="0" w:line="360" w:lineRule="auto"/>
        <w:jc w:val="center"/>
        <w:rPr>
          <w:rFonts w:cs="Arial"/>
          <w:b/>
          <w:bCs/>
          <w:sz w:val="28"/>
          <w:szCs w:val="28"/>
        </w:rPr>
      </w:pPr>
      <w:r w:rsidRPr="00505703">
        <w:rPr>
          <w:rFonts w:cs="Arial"/>
          <w:b/>
          <w:bCs/>
          <w:sz w:val="28"/>
          <w:szCs w:val="28"/>
        </w:rPr>
        <w:t>SPECYFIKACJA WARUNKÓW ZAMÓWIEN</w:t>
      </w:r>
      <w:r>
        <w:rPr>
          <w:rFonts w:cs="Arial"/>
          <w:b/>
          <w:bCs/>
          <w:sz w:val="28"/>
          <w:szCs w:val="28"/>
        </w:rPr>
        <w:t>IA</w:t>
      </w:r>
    </w:p>
    <w:p w14:paraId="08108D76" w14:textId="6B66954E" w:rsidR="00D45120" w:rsidRDefault="00AA51C1" w:rsidP="00AA51C1">
      <w:pPr>
        <w:jc w:val="center"/>
        <w:rPr>
          <w:rFonts w:cs="Arial"/>
          <w:b/>
          <w:bCs/>
        </w:rPr>
      </w:pPr>
      <w:r>
        <w:rPr>
          <w:rFonts w:cs="Arial"/>
          <w:b/>
          <w:bCs/>
        </w:rPr>
        <w:t>Część II</w:t>
      </w:r>
    </w:p>
    <w:p w14:paraId="534C7D90" w14:textId="6BF33141" w:rsidR="00AA51C1" w:rsidRDefault="003F79D1" w:rsidP="0094116E">
      <w:pPr>
        <w:jc w:val="center"/>
        <w:rPr>
          <w:rFonts w:cs="Arial"/>
          <w:b/>
          <w:bCs/>
        </w:rPr>
      </w:pPr>
      <w:bookmarkStart w:id="2" w:name="_Hlk102043451"/>
      <w:r>
        <w:rPr>
          <w:rFonts w:cs="Arial"/>
          <w:b/>
          <w:bCs/>
        </w:rPr>
        <w:t>„</w:t>
      </w:r>
      <w:r w:rsidR="00BE7E59" w:rsidRPr="00BE7E59">
        <w:rPr>
          <w:rFonts w:cs="Arial"/>
          <w:b/>
          <w:bCs/>
        </w:rPr>
        <w:t>Świadczenie usług sprzątania w budynkach oraz na terenach zewnętrznych w nieruchomościach należących do Okręgowego Inspektoratu Pracy w Szczecinie</w:t>
      </w:r>
      <w:r>
        <w:rPr>
          <w:rFonts w:cs="Arial"/>
          <w:b/>
          <w:bCs/>
        </w:rPr>
        <w:t>”</w:t>
      </w:r>
      <w:bookmarkEnd w:id="2"/>
    </w:p>
    <w:p w14:paraId="37F9C3EB" w14:textId="42BC6E78" w:rsidR="002C7A51" w:rsidRDefault="002C7A51" w:rsidP="00A734CF">
      <w:pPr>
        <w:spacing w:after="0"/>
        <w:jc w:val="both"/>
        <w:rPr>
          <w:rFonts w:cs="Arial"/>
          <w:b/>
          <w:bCs/>
        </w:rPr>
      </w:pPr>
    </w:p>
    <w:p w14:paraId="51E6C7FC" w14:textId="19DA68AA" w:rsidR="00EC623B" w:rsidRDefault="00EC623B" w:rsidP="00A734CF">
      <w:pPr>
        <w:spacing w:after="0"/>
        <w:jc w:val="both"/>
        <w:rPr>
          <w:rFonts w:cs="Arial"/>
          <w:b/>
          <w:bCs/>
        </w:rPr>
      </w:pPr>
      <w:r>
        <w:rPr>
          <w:rFonts w:cs="Arial"/>
          <w:b/>
          <w:bCs/>
        </w:rPr>
        <w:t>Zawartość dokumentu:</w:t>
      </w:r>
    </w:p>
    <w:p w14:paraId="6AEE0065" w14:textId="77777777" w:rsidR="00EC623B" w:rsidRDefault="00EC623B" w:rsidP="00A734CF">
      <w:pPr>
        <w:spacing w:after="0"/>
        <w:jc w:val="both"/>
        <w:rPr>
          <w:rFonts w:cs="Arial"/>
          <w:b/>
          <w:bCs/>
        </w:rPr>
      </w:pPr>
    </w:p>
    <w:p w14:paraId="1EBCC2F7" w14:textId="0CF60D9D" w:rsidR="004A38E6" w:rsidRDefault="00EC623B" w:rsidP="00A734CF">
      <w:pPr>
        <w:spacing w:after="0"/>
        <w:jc w:val="both"/>
        <w:rPr>
          <w:rFonts w:cs="Arial"/>
          <w:b/>
          <w:bCs/>
        </w:rPr>
      </w:pPr>
      <w:r>
        <w:rPr>
          <w:rFonts w:cs="Arial"/>
          <w:b/>
          <w:bCs/>
        </w:rPr>
        <w:t xml:space="preserve">- </w:t>
      </w:r>
      <w:r w:rsidR="00FB57BF">
        <w:rPr>
          <w:rFonts w:cs="Arial"/>
          <w:b/>
          <w:bCs/>
        </w:rPr>
        <w:t>Projektowane postanowienia umowne</w:t>
      </w:r>
    </w:p>
    <w:p w14:paraId="1517B12D" w14:textId="668B9C5C" w:rsidR="000D56E0" w:rsidRDefault="000D56E0" w:rsidP="005816F7">
      <w:pPr>
        <w:spacing w:after="0" w:line="276" w:lineRule="auto"/>
        <w:rPr>
          <w:rFonts w:ascii="Arial" w:hAnsi="Arial" w:cs="Arial"/>
          <w:b/>
        </w:rPr>
      </w:pPr>
    </w:p>
    <w:p w14:paraId="14FA7554" w14:textId="0DB5A7A3" w:rsidR="00EC623B" w:rsidRDefault="00EC623B">
      <w:pPr>
        <w:rPr>
          <w:rFonts w:ascii="Arial" w:hAnsi="Arial" w:cs="Arial"/>
          <w:b/>
        </w:rPr>
      </w:pPr>
      <w:r>
        <w:rPr>
          <w:rFonts w:ascii="Arial" w:hAnsi="Arial" w:cs="Arial"/>
          <w:b/>
        </w:rPr>
        <w:br w:type="page"/>
      </w:r>
    </w:p>
    <w:p w14:paraId="7FDEF769" w14:textId="77777777" w:rsidR="004578F7" w:rsidRPr="0064193F" w:rsidRDefault="004578F7" w:rsidP="007B0A08">
      <w:pPr>
        <w:pStyle w:val="Nagwek1"/>
        <w:tabs>
          <w:tab w:val="left" w:pos="142"/>
        </w:tabs>
        <w:jc w:val="left"/>
      </w:pPr>
    </w:p>
    <w:p w14:paraId="040B6103" w14:textId="0D6721D2" w:rsidR="004578F7" w:rsidRPr="0064193F" w:rsidRDefault="004578F7" w:rsidP="004578F7">
      <w:pPr>
        <w:pStyle w:val="Nagwek1"/>
        <w:tabs>
          <w:tab w:val="left" w:pos="142"/>
        </w:tabs>
      </w:pPr>
      <w:r w:rsidRPr="0064193F">
        <w:t>Umowa nr …/202</w:t>
      </w:r>
      <w:r w:rsidR="00DD4636">
        <w:t>6</w:t>
      </w:r>
    </w:p>
    <w:p w14:paraId="439574E0" w14:textId="5F434CF4" w:rsidR="004578F7" w:rsidRDefault="004578F7" w:rsidP="004578F7">
      <w:pPr>
        <w:spacing w:line="276" w:lineRule="auto"/>
        <w:jc w:val="center"/>
        <w:rPr>
          <w:rFonts w:ascii="Arial" w:hAnsi="Arial" w:cs="Arial"/>
          <w:b/>
          <w:i/>
        </w:rPr>
      </w:pPr>
      <w:bookmarkStart w:id="3" w:name="_Hlk50369913"/>
      <w:r w:rsidRPr="0064193F">
        <w:rPr>
          <w:rFonts w:ascii="Arial" w:hAnsi="Arial" w:cs="Arial"/>
          <w:b/>
          <w:i/>
        </w:rPr>
        <w:t xml:space="preserve">o świadczenie usług sprzątania w </w:t>
      </w:r>
      <w:r>
        <w:rPr>
          <w:rFonts w:ascii="Arial" w:hAnsi="Arial" w:cs="Arial"/>
          <w:b/>
          <w:i/>
        </w:rPr>
        <w:t>budynku</w:t>
      </w:r>
      <w:r w:rsidRPr="0064193F">
        <w:rPr>
          <w:rFonts w:ascii="Arial" w:hAnsi="Arial" w:cs="Arial"/>
          <w:b/>
          <w:i/>
        </w:rPr>
        <w:t xml:space="preserve"> oraz na terenie zewnętrznym </w:t>
      </w:r>
      <w:bookmarkEnd w:id="3"/>
    </w:p>
    <w:p w14:paraId="6C322299" w14:textId="03F62B62" w:rsidR="00DD4636" w:rsidRPr="004B6B64" w:rsidRDefault="00DD4636" w:rsidP="004578F7">
      <w:pPr>
        <w:spacing w:line="276" w:lineRule="auto"/>
        <w:jc w:val="center"/>
        <w:rPr>
          <w:rFonts w:ascii="Arial" w:hAnsi="Arial" w:cs="Arial"/>
          <w:b/>
          <w:i/>
        </w:rPr>
      </w:pPr>
      <w:r w:rsidRPr="004B6B64">
        <w:rPr>
          <w:rFonts w:ascii="Arial" w:hAnsi="Arial" w:cs="Arial"/>
          <w:b/>
          <w:i/>
        </w:rPr>
        <w:t>dla siedziby Oddziału w Koszalinie / Okręgowego Inspektoratu w Szczecinie</w:t>
      </w:r>
    </w:p>
    <w:p w14:paraId="2470B4FA" w14:textId="77777777" w:rsidR="005E7A86" w:rsidRPr="0085723E" w:rsidRDefault="005E7A86" w:rsidP="00E064C1">
      <w:pPr>
        <w:spacing w:after="0" w:line="276" w:lineRule="auto"/>
        <w:rPr>
          <w:rFonts w:ascii="Arial" w:hAnsi="Arial" w:cs="Arial"/>
          <w:b/>
        </w:rPr>
      </w:pPr>
      <w:bookmarkStart w:id="4" w:name="_Hlk52793324"/>
    </w:p>
    <w:p w14:paraId="12DBAEAB" w14:textId="77777777" w:rsidR="005E7A86" w:rsidRPr="00A907EF" w:rsidRDefault="005E7A86" w:rsidP="005E7A86">
      <w:pPr>
        <w:spacing w:after="120" w:line="276" w:lineRule="auto"/>
        <w:jc w:val="both"/>
        <w:rPr>
          <w:rFonts w:ascii="Arial" w:hAnsi="Arial" w:cs="Arial"/>
        </w:rPr>
      </w:pPr>
      <w:r w:rsidRPr="00A907EF">
        <w:rPr>
          <w:rFonts w:ascii="Arial" w:hAnsi="Arial" w:cs="Arial"/>
        </w:rPr>
        <w:t xml:space="preserve">Zawarta w dniu </w:t>
      </w:r>
      <w:r>
        <w:rPr>
          <w:rFonts w:ascii="Arial" w:hAnsi="Arial" w:cs="Arial"/>
          <w:b/>
        </w:rPr>
        <w:t>………………………</w:t>
      </w:r>
      <w:r w:rsidRPr="00F979E0">
        <w:rPr>
          <w:rFonts w:ascii="Arial" w:hAnsi="Arial" w:cs="Arial"/>
          <w:b/>
        </w:rPr>
        <w:t>.</w:t>
      </w:r>
      <w:r w:rsidRPr="00A907EF">
        <w:rPr>
          <w:rFonts w:ascii="Arial" w:hAnsi="Arial" w:cs="Arial"/>
        </w:rPr>
        <w:t xml:space="preserve"> w Szczecinie pomiędzy:</w:t>
      </w:r>
    </w:p>
    <w:p w14:paraId="10C8936A" w14:textId="64D2C0E0" w:rsidR="005E7A86" w:rsidRDefault="005E7A86" w:rsidP="005E7A86">
      <w:pPr>
        <w:spacing w:after="0" w:line="276" w:lineRule="auto"/>
        <w:jc w:val="both"/>
        <w:rPr>
          <w:rFonts w:ascii="Arial" w:hAnsi="Arial" w:cs="Arial"/>
        </w:rPr>
      </w:pPr>
      <w:r w:rsidRPr="0072240F">
        <w:rPr>
          <w:rFonts w:ascii="Arial" w:hAnsi="Arial" w:cs="Arial"/>
          <w:b/>
        </w:rPr>
        <w:t>Skarbem Państw</w:t>
      </w:r>
      <w:r w:rsidR="00EE5E13">
        <w:rPr>
          <w:rFonts w:ascii="Arial" w:hAnsi="Arial" w:cs="Arial"/>
          <w:b/>
        </w:rPr>
        <w:t>a –</w:t>
      </w:r>
      <w:r w:rsidRPr="0072240F">
        <w:rPr>
          <w:rFonts w:ascii="Arial" w:hAnsi="Arial" w:cs="Arial"/>
          <w:b/>
        </w:rPr>
        <w:t xml:space="preserve"> Państwowa Inspekcja Pracy – Okręgowy Inspektorat Pracy w Szczecinie,</w:t>
      </w:r>
      <w:r>
        <w:rPr>
          <w:rFonts w:ascii="Arial" w:hAnsi="Arial" w:cs="Arial"/>
        </w:rPr>
        <w:t xml:space="preserve"> </w:t>
      </w:r>
      <w:r w:rsidRPr="00A907EF">
        <w:rPr>
          <w:rFonts w:ascii="Arial" w:hAnsi="Arial" w:cs="Arial"/>
        </w:rPr>
        <w:t>ul. Pszczelna 7; 71</w:t>
      </w:r>
      <w:r>
        <w:rPr>
          <w:rFonts w:ascii="Arial" w:hAnsi="Arial" w:cs="Arial"/>
        </w:rPr>
        <w:t>-</w:t>
      </w:r>
      <w:r w:rsidRPr="00A907EF">
        <w:rPr>
          <w:rFonts w:ascii="Arial" w:hAnsi="Arial" w:cs="Arial"/>
        </w:rPr>
        <w:t>663 Szczecin</w:t>
      </w:r>
    </w:p>
    <w:p w14:paraId="39A66139" w14:textId="77777777" w:rsidR="00DD4636" w:rsidRDefault="005E7A86" w:rsidP="005E7A86">
      <w:pPr>
        <w:spacing w:after="0" w:line="276" w:lineRule="auto"/>
        <w:jc w:val="both"/>
        <w:rPr>
          <w:rFonts w:ascii="Arial" w:hAnsi="Arial" w:cs="Arial"/>
        </w:rPr>
      </w:pPr>
      <w:r w:rsidRPr="00A907EF">
        <w:rPr>
          <w:rFonts w:ascii="Arial" w:hAnsi="Arial" w:cs="Arial"/>
        </w:rPr>
        <w:t>NIP: 851-25-08-674</w:t>
      </w:r>
      <w:r>
        <w:rPr>
          <w:rFonts w:ascii="Arial" w:hAnsi="Arial" w:cs="Arial"/>
        </w:rPr>
        <w:t xml:space="preserve">, </w:t>
      </w:r>
      <w:r w:rsidRPr="0072240F">
        <w:rPr>
          <w:rFonts w:ascii="Arial" w:hAnsi="Arial" w:cs="Arial"/>
        </w:rPr>
        <w:t>REGON 000870468,</w:t>
      </w:r>
    </w:p>
    <w:p w14:paraId="79CC134F" w14:textId="18D4E01C" w:rsidR="005E7A86" w:rsidRPr="00A907EF" w:rsidRDefault="005E7A86" w:rsidP="005E7A86">
      <w:pPr>
        <w:spacing w:after="0" w:line="276" w:lineRule="auto"/>
        <w:jc w:val="both"/>
        <w:rPr>
          <w:rFonts w:ascii="Arial" w:hAnsi="Arial" w:cs="Arial"/>
        </w:rPr>
      </w:pPr>
      <w:r w:rsidRPr="00A907EF">
        <w:rPr>
          <w:rFonts w:ascii="Arial" w:hAnsi="Arial" w:cs="Arial"/>
        </w:rPr>
        <w:t xml:space="preserve">reprezentowanym przez:  </w:t>
      </w:r>
    </w:p>
    <w:p w14:paraId="250DBAAE" w14:textId="3EEC9363" w:rsidR="005E7A86" w:rsidRPr="00A907EF" w:rsidRDefault="005E7A86" w:rsidP="005E7A86">
      <w:pPr>
        <w:spacing w:after="0" w:line="276" w:lineRule="auto"/>
        <w:jc w:val="both"/>
        <w:rPr>
          <w:rFonts w:ascii="Arial" w:hAnsi="Arial" w:cs="Arial"/>
        </w:rPr>
      </w:pPr>
      <w:r w:rsidRPr="00A907EF">
        <w:rPr>
          <w:rFonts w:ascii="Arial" w:hAnsi="Arial" w:cs="Arial"/>
        </w:rPr>
        <w:t xml:space="preserve">Pana </w:t>
      </w:r>
      <w:r w:rsidR="00DD4636">
        <w:rPr>
          <w:rFonts w:ascii="Arial" w:hAnsi="Arial" w:cs="Arial"/>
        </w:rPr>
        <w:t>Roberta Golańskiego</w:t>
      </w:r>
      <w:r w:rsidRPr="00A907EF">
        <w:rPr>
          <w:rFonts w:ascii="Arial" w:hAnsi="Arial" w:cs="Arial"/>
        </w:rPr>
        <w:t xml:space="preserve"> – </w:t>
      </w:r>
      <w:r w:rsidR="00DD4636">
        <w:rPr>
          <w:rFonts w:ascii="Arial" w:hAnsi="Arial" w:cs="Arial"/>
        </w:rPr>
        <w:t xml:space="preserve">pełniącego obowiązki </w:t>
      </w:r>
      <w:r w:rsidRPr="00A907EF">
        <w:rPr>
          <w:rFonts w:ascii="Arial" w:hAnsi="Arial" w:cs="Arial"/>
        </w:rPr>
        <w:t>Okręgowego Inspektora Pracy</w:t>
      </w:r>
      <w:r w:rsidR="00DD4636">
        <w:rPr>
          <w:rFonts w:ascii="Arial" w:hAnsi="Arial" w:cs="Arial"/>
        </w:rPr>
        <w:t xml:space="preserve"> w Szczecinie</w:t>
      </w:r>
      <w:r w:rsidRPr="00A907EF">
        <w:rPr>
          <w:rFonts w:ascii="Arial" w:hAnsi="Arial" w:cs="Arial"/>
        </w:rPr>
        <w:t>,</w:t>
      </w:r>
    </w:p>
    <w:p w14:paraId="1ABF7E27" w14:textId="77777777" w:rsidR="005E7A86" w:rsidRPr="0072240F" w:rsidRDefault="005E7A86" w:rsidP="005E7A86">
      <w:pPr>
        <w:spacing w:after="0" w:line="276" w:lineRule="auto"/>
        <w:jc w:val="both"/>
        <w:rPr>
          <w:rFonts w:ascii="Arial" w:hAnsi="Arial" w:cs="Arial"/>
          <w:b/>
        </w:rPr>
      </w:pPr>
      <w:r>
        <w:rPr>
          <w:rFonts w:ascii="Arial" w:hAnsi="Arial" w:cs="Arial"/>
        </w:rPr>
        <w:t>z</w:t>
      </w:r>
      <w:r w:rsidRPr="00A907EF">
        <w:rPr>
          <w:rFonts w:ascii="Arial" w:hAnsi="Arial" w:cs="Arial"/>
        </w:rPr>
        <w:t>wanym</w:t>
      </w:r>
      <w:r>
        <w:rPr>
          <w:rFonts w:ascii="Arial" w:hAnsi="Arial" w:cs="Arial"/>
        </w:rPr>
        <w:t xml:space="preserve"> w dalszej części umowy</w:t>
      </w:r>
      <w:r w:rsidRPr="00A907EF">
        <w:rPr>
          <w:rFonts w:ascii="Arial" w:hAnsi="Arial" w:cs="Arial"/>
        </w:rPr>
        <w:t xml:space="preserve">: </w:t>
      </w:r>
      <w:r w:rsidRPr="0072240F">
        <w:rPr>
          <w:rFonts w:ascii="Arial" w:hAnsi="Arial" w:cs="Arial"/>
          <w:b/>
        </w:rPr>
        <w:t>Zamawiającym,</w:t>
      </w:r>
    </w:p>
    <w:p w14:paraId="3F5768F2" w14:textId="77777777" w:rsidR="005E7A86" w:rsidRPr="00A907EF" w:rsidRDefault="005E7A86" w:rsidP="005E7A86">
      <w:pPr>
        <w:spacing w:after="0" w:line="276" w:lineRule="auto"/>
        <w:rPr>
          <w:rFonts w:ascii="Arial" w:hAnsi="Arial" w:cs="Arial"/>
        </w:rPr>
      </w:pPr>
      <w:r w:rsidRPr="00A907EF">
        <w:rPr>
          <w:rFonts w:ascii="Arial" w:hAnsi="Arial" w:cs="Arial"/>
        </w:rPr>
        <w:t>a</w:t>
      </w:r>
    </w:p>
    <w:p w14:paraId="1761F065" w14:textId="77777777" w:rsidR="005E7A86" w:rsidRPr="00F942E9" w:rsidRDefault="005E7A86" w:rsidP="005E7A86">
      <w:pPr>
        <w:tabs>
          <w:tab w:val="left" w:pos="142"/>
        </w:tabs>
        <w:spacing w:after="0" w:line="276" w:lineRule="auto"/>
        <w:jc w:val="both"/>
        <w:rPr>
          <w:rFonts w:ascii="Arial" w:eastAsia="Times New Roman" w:hAnsi="Arial" w:cs="Arial"/>
          <w:lang w:eastAsia="pl-PL"/>
        </w:rPr>
      </w:pPr>
      <w:r w:rsidRPr="00F942E9">
        <w:rPr>
          <w:rFonts w:ascii="Arial" w:eastAsia="Times New Roman" w:hAnsi="Arial" w:cs="Arial"/>
          <w:lang w:eastAsia="pl-PL"/>
        </w:rPr>
        <w:t>…………………………………………………</w:t>
      </w:r>
      <w:r>
        <w:rPr>
          <w:rFonts w:ascii="Arial" w:eastAsia="Times New Roman" w:hAnsi="Arial" w:cs="Arial"/>
          <w:lang w:eastAsia="pl-PL"/>
        </w:rPr>
        <w:t>………………………………………………….</w:t>
      </w:r>
      <w:r w:rsidRPr="00F942E9">
        <w:rPr>
          <w:rFonts w:ascii="Arial" w:eastAsia="Times New Roman" w:hAnsi="Arial" w:cs="Arial"/>
          <w:lang w:eastAsia="pl-PL"/>
        </w:rPr>
        <w:t>…..</w:t>
      </w:r>
    </w:p>
    <w:p w14:paraId="23501C6C" w14:textId="77777777" w:rsidR="005E7A86" w:rsidRPr="00F942E9" w:rsidRDefault="005E7A86" w:rsidP="005E7A86">
      <w:pPr>
        <w:tabs>
          <w:tab w:val="left" w:pos="142"/>
        </w:tabs>
        <w:spacing w:after="0" w:line="276" w:lineRule="auto"/>
        <w:jc w:val="both"/>
        <w:rPr>
          <w:rFonts w:ascii="Arial" w:eastAsia="Times New Roman" w:hAnsi="Arial" w:cs="Arial"/>
          <w:lang w:eastAsia="pl-PL"/>
        </w:rPr>
      </w:pPr>
      <w:r w:rsidRPr="00F942E9">
        <w:rPr>
          <w:rFonts w:ascii="Arial" w:eastAsia="Times New Roman" w:hAnsi="Arial" w:cs="Arial"/>
          <w:lang w:eastAsia="pl-PL"/>
        </w:rPr>
        <w:t>REGON: …………………</w:t>
      </w:r>
      <w:proofErr w:type="gramStart"/>
      <w:r w:rsidRPr="00F942E9">
        <w:rPr>
          <w:rFonts w:ascii="Arial" w:eastAsia="Times New Roman" w:hAnsi="Arial" w:cs="Arial"/>
          <w:lang w:eastAsia="pl-PL"/>
        </w:rPr>
        <w:t>…….</w:t>
      </w:r>
      <w:proofErr w:type="gramEnd"/>
      <w:r w:rsidRPr="00F942E9">
        <w:rPr>
          <w:rFonts w:ascii="Arial" w:eastAsia="Times New Roman" w:hAnsi="Arial" w:cs="Arial"/>
          <w:lang w:eastAsia="pl-PL"/>
        </w:rPr>
        <w:t>NIP:</w:t>
      </w:r>
      <w:r w:rsidRPr="00F942E9">
        <w:rPr>
          <w:rFonts w:ascii="Arial" w:eastAsia="Times New Roman" w:hAnsi="Arial" w:cs="Arial"/>
          <w:lang w:eastAsia="pl-PL"/>
        </w:rPr>
        <w:tab/>
        <w:t>…………………</w:t>
      </w:r>
      <w:proofErr w:type="gramStart"/>
      <w:r w:rsidRPr="00F942E9">
        <w:rPr>
          <w:rFonts w:ascii="Arial" w:eastAsia="Times New Roman" w:hAnsi="Arial" w:cs="Arial"/>
          <w:lang w:eastAsia="pl-PL"/>
        </w:rPr>
        <w:t>…….</w:t>
      </w:r>
      <w:proofErr w:type="gramEnd"/>
      <w:r w:rsidRPr="00F942E9">
        <w:rPr>
          <w:rFonts w:ascii="Arial" w:eastAsia="Times New Roman" w:hAnsi="Arial" w:cs="Arial"/>
          <w:lang w:eastAsia="pl-PL"/>
        </w:rPr>
        <w:t>KRS: ……………………….</w:t>
      </w:r>
    </w:p>
    <w:p w14:paraId="535F2AE2" w14:textId="77777777" w:rsidR="005E7A86" w:rsidRPr="00F942E9" w:rsidRDefault="005E7A86" w:rsidP="005E7A86">
      <w:pPr>
        <w:tabs>
          <w:tab w:val="left" w:pos="142"/>
        </w:tabs>
        <w:spacing w:after="0" w:line="276" w:lineRule="auto"/>
        <w:jc w:val="both"/>
        <w:rPr>
          <w:rFonts w:ascii="Arial" w:eastAsia="Times New Roman" w:hAnsi="Arial" w:cs="Arial"/>
          <w:lang w:eastAsia="pl-PL"/>
        </w:rPr>
      </w:pPr>
      <w:r w:rsidRPr="00F942E9">
        <w:rPr>
          <w:rFonts w:ascii="Arial" w:eastAsia="Times New Roman" w:hAnsi="Arial" w:cs="Arial"/>
          <w:lang w:eastAsia="pl-PL"/>
        </w:rPr>
        <w:t>reprezentowaną przez ……………………………………………………………………….</w:t>
      </w:r>
    </w:p>
    <w:p w14:paraId="04FCFD2B" w14:textId="77777777" w:rsidR="005E7A86" w:rsidRPr="00F942E9" w:rsidRDefault="005E7A86" w:rsidP="005E7A86">
      <w:pPr>
        <w:spacing w:after="0" w:line="276" w:lineRule="auto"/>
        <w:rPr>
          <w:rFonts w:ascii="Arial" w:eastAsia="Times New Roman" w:hAnsi="Arial" w:cs="Arial"/>
          <w:lang w:eastAsia="pl-PL"/>
        </w:rPr>
      </w:pPr>
      <w:r w:rsidRPr="00F942E9">
        <w:rPr>
          <w:rFonts w:ascii="Arial" w:eastAsia="Times New Roman" w:hAnsi="Arial" w:cs="Arial"/>
          <w:lang w:eastAsia="pl-PL"/>
        </w:rPr>
        <w:t xml:space="preserve">zwaną w dalszej części umowy </w:t>
      </w:r>
      <w:r w:rsidRPr="00F942E9">
        <w:rPr>
          <w:rFonts w:ascii="Arial" w:eastAsia="Times New Roman" w:hAnsi="Arial" w:cs="Arial"/>
          <w:b/>
          <w:lang w:eastAsia="pl-PL"/>
        </w:rPr>
        <w:t>Wykonawcą</w:t>
      </w:r>
    </w:p>
    <w:p w14:paraId="7888FEA9" w14:textId="7F9E3CDF" w:rsidR="005E7A86" w:rsidRDefault="005E7A86" w:rsidP="005E7A86">
      <w:pPr>
        <w:spacing w:after="120" w:line="276" w:lineRule="auto"/>
        <w:jc w:val="both"/>
        <w:rPr>
          <w:rFonts w:ascii="Arial" w:hAnsi="Arial" w:cs="Arial"/>
        </w:rPr>
      </w:pPr>
      <w:r w:rsidRPr="00A907EF">
        <w:rPr>
          <w:rFonts w:ascii="Arial" w:hAnsi="Arial" w:cs="Arial"/>
        </w:rPr>
        <w:t xml:space="preserve">łącznie </w:t>
      </w:r>
      <w:r w:rsidR="00926A4F">
        <w:rPr>
          <w:rFonts w:ascii="Arial" w:hAnsi="Arial" w:cs="Arial"/>
        </w:rPr>
        <w:t>zwanymi</w:t>
      </w:r>
      <w:r w:rsidRPr="00A907EF">
        <w:rPr>
          <w:rFonts w:ascii="Arial" w:hAnsi="Arial" w:cs="Arial"/>
        </w:rPr>
        <w:t xml:space="preserve"> Stronami lub każda z osobna Stroną.</w:t>
      </w:r>
    </w:p>
    <w:p w14:paraId="3A9E8165" w14:textId="5A3D9DBE" w:rsidR="005E7A86" w:rsidRDefault="005E7A86" w:rsidP="005E7A86">
      <w:pPr>
        <w:tabs>
          <w:tab w:val="left" w:pos="142"/>
        </w:tabs>
        <w:spacing w:after="120" w:line="276" w:lineRule="auto"/>
        <w:jc w:val="both"/>
        <w:rPr>
          <w:rFonts w:ascii="Arial" w:hAnsi="Arial" w:cs="Arial"/>
        </w:rPr>
      </w:pPr>
      <w:r w:rsidRPr="00005C3D">
        <w:rPr>
          <w:rFonts w:ascii="Arial" w:hAnsi="Arial" w:cs="Arial"/>
        </w:rPr>
        <w:t>w wyniku postępowania o udzielenie zamówienia publicznego nr</w:t>
      </w:r>
      <w:r>
        <w:rPr>
          <w:rFonts w:ascii="Arial" w:hAnsi="Arial" w:cs="Arial"/>
        </w:rPr>
        <w:t xml:space="preserve"> </w:t>
      </w:r>
      <w:r>
        <w:rPr>
          <w:rFonts w:ascii="Arial" w:hAnsi="Arial" w:cs="Arial"/>
        </w:rPr>
        <w:br/>
      </w:r>
      <w:r w:rsidRPr="00005C3D">
        <w:rPr>
          <w:rFonts w:ascii="Arial" w:hAnsi="Arial" w:cs="Arial"/>
          <w:b/>
        </w:rPr>
        <w:t>SZ-PORA-A.213.</w:t>
      </w:r>
      <w:r>
        <w:rPr>
          <w:rFonts w:ascii="Arial" w:hAnsi="Arial" w:cs="Arial"/>
          <w:b/>
        </w:rPr>
        <w:t>___</w:t>
      </w:r>
      <w:r w:rsidRPr="00005C3D">
        <w:rPr>
          <w:rFonts w:ascii="Arial" w:hAnsi="Arial" w:cs="Arial"/>
          <w:b/>
        </w:rPr>
        <w:t>.202</w:t>
      </w:r>
      <w:r w:rsidR="00DD4636">
        <w:rPr>
          <w:rFonts w:ascii="Arial" w:hAnsi="Arial" w:cs="Arial"/>
          <w:b/>
        </w:rPr>
        <w:t>6</w:t>
      </w:r>
      <w:r>
        <w:rPr>
          <w:rFonts w:ascii="Arial" w:hAnsi="Arial" w:cs="Arial"/>
        </w:rPr>
        <w:t xml:space="preserve"> </w:t>
      </w:r>
      <w:r w:rsidRPr="00005C3D">
        <w:rPr>
          <w:rFonts w:ascii="Arial" w:hAnsi="Arial" w:cs="Arial"/>
        </w:rPr>
        <w:t xml:space="preserve">przeprowadzonego, przez Zamawiającego </w:t>
      </w:r>
      <w:r>
        <w:rPr>
          <w:rFonts w:ascii="Arial" w:hAnsi="Arial" w:cs="Arial"/>
        </w:rPr>
        <w:t xml:space="preserve">w oparciu o przepisy </w:t>
      </w:r>
      <w:r w:rsidRPr="00005C3D">
        <w:rPr>
          <w:rFonts w:ascii="Arial" w:hAnsi="Arial" w:cs="Arial"/>
        </w:rPr>
        <w:t>ustaw</w:t>
      </w:r>
      <w:r>
        <w:rPr>
          <w:rFonts w:ascii="Arial" w:hAnsi="Arial" w:cs="Arial"/>
        </w:rPr>
        <w:t>y</w:t>
      </w:r>
      <w:r w:rsidRPr="00005C3D">
        <w:rPr>
          <w:rFonts w:ascii="Arial" w:hAnsi="Arial" w:cs="Arial"/>
        </w:rPr>
        <w:t xml:space="preserve"> z dnia 11 września 2019 roku Praw</w:t>
      </w:r>
      <w:r>
        <w:rPr>
          <w:rFonts w:ascii="Arial" w:hAnsi="Arial" w:cs="Arial"/>
        </w:rPr>
        <w:t>o zamówień publicznych (</w:t>
      </w:r>
      <w:r w:rsidR="00E064C1" w:rsidRPr="00E064C1">
        <w:rPr>
          <w:rFonts w:ascii="Arial" w:hAnsi="Arial" w:cs="Arial"/>
        </w:rPr>
        <w:t>Dz.U.202</w:t>
      </w:r>
      <w:r w:rsidR="00DD4636">
        <w:rPr>
          <w:rFonts w:ascii="Arial" w:hAnsi="Arial" w:cs="Arial"/>
        </w:rPr>
        <w:t>4</w:t>
      </w:r>
      <w:r w:rsidR="00E064C1">
        <w:rPr>
          <w:rFonts w:ascii="Arial" w:hAnsi="Arial" w:cs="Arial"/>
        </w:rPr>
        <w:t xml:space="preserve"> poz. </w:t>
      </w:r>
      <w:r w:rsidR="00E064C1" w:rsidRPr="00E064C1">
        <w:rPr>
          <w:rFonts w:ascii="Arial" w:hAnsi="Arial" w:cs="Arial"/>
        </w:rPr>
        <w:t>1</w:t>
      </w:r>
      <w:r w:rsidR="00DD4636">
        <w:rPr>
          <w:rFonts w:ascii="Arial" w:hAnsi="Arial" w:cs="Arial"/>
        </w:rPr>
        <w:t>320</w:t>
      </w:r>
      <w:r w:rsidR="00E064C1" w:rsidRPr="00E064C1">
        <w:rPr>
          <w:rFonts w:ascii="Arial" w:hAnsi="Arial" w:cs="Arial"/>
        </w:rPr>
        <w:t xml:space="preserve"> </w:t>
      </w:r>
      <w:proofErr w:type="spellStart"/>
      <w:r w:rsidR="00E064C1" w:rsidRPr="00E064C1">
        <w:rPr>
          <w:rFonts w:ascii="Arial" w:hAnsi="Arial" w:cs="Arial"/>
        </w:rPr>
        <w:t>t.j</w:t>
      </w:r>
      <w:proofErr w:type="spellEnd"/>
      <w:r w:rsidR="00E064C1" w:rsidRPr="00E064C1">
        <w:rPr>
          <w:rFonts w:ascii="Arial" w:hAnsi="Arial" w:cs="Arial"/>
        </w:rPr>
        <w:t>.</w:t>
      </w:r>
      <w:r w:rsidR="00E064C1">
        <w:rPr>
          <w:rFonts w:ascii="Arial" w:hAnsi="Arial" w:cs="Arial"/>
        </w:rPr>
        <w:t xml:space="preserve"> </w:t>
      </w:r>
      <w:r w:rsidRPr="00005C3D">
        <w:rPr>
          <w:rFonts w:ascii="Arial" w:hAnsi="Arial" w:cs="Arial"/>
        </w:rPr>
        <w:t>ze zm.)</w:t>
      </w:r>
      <w:r>
        <w:rPr>
          <w:rFonts w:ascii="Arial" w:hAnsi="Arial" w:cs="Arial"/>
        </w:rPr>
        <w:t>, w trybie podstawowym, o którym mowa</w:t>
      </w:r>
      <w:r w:rsidR="009D0441">
        <w:rPr>
          <w:rFonts w:ascii="Arial" w:hAnsi="Arial" w:cs="Arial"/>
        </w:rPr>
        <w:t xml:space="preserve"> </w:t>
      </w:r>
      <w:r>
        <w:rPr>
          <w:rFonts w:ascii="Arial" w:hAnsi="Arial" w:cs="Arial"/>
        </w:rPr>
        <w:t>w</w:t>
      </w:r>
      <w:r w:rsidR="005B30C0">
        <w:rPr>
          <w:rFonts w:ascii="Arial" w:hAnsi="Arial" w:cs="Arial"/>
        </w:rPr>
        <w:t> </w:t>
      </w:r>
      <w:r>
        <w:rPr>
          <w:rFonts w:ascii="Arial" w:hAnsi="Arial" w:cs="Arial"/>
        </w:rPr>
        <w:t>art.</w:t>
      </w:r>
      <w:r w:rsidR="009D0441">
        <w:rPr>
          <w:rFonts w:ascii="Arial" w:hAnsi="Arial" w:cs="Arial"/>
        </w:rPr>
        <w:t> </w:t>
      </w:r>
      <w:r>
        <w:rPr>
          <w:rFonts w:ascii="Arial" w:hAnsi="Arial" w:cs="Arial"/>
        </w:rPr>
        <w:t>275</w:t>
      </w:r>
      <w:r w:rsidR="009D0441">
        <w:rPr>
          <w:rFonts w:ascii="Arial" w:hAnsi="Arial" w:cs="Arial"/>
        </w:rPr>
        <w:t> </w:t>
      </w:r>
      <w:r>
        <w:rPr>
          <w:rFonts w:ascii="Arial" w:hAnsi="Arial" w:cs="Arial"/>
        </w:rPr>
        <w:t>pkt</w:t>
      </w:r>
      <w:r w:rsidR="009D0441">
        <w:rPr>
          <w:rFonts w:ascii="Arial" w:hAnsi="Arial" w:cs="Arial"/>
        </w:rPr>
        <w:t> </w:t>
      </w:r>
      <w:r>
        <w:rPr>
          <w:rFonts w:ascii="Arial" w:hAnsi="Arial" w:cs="Arial"/>
        </w:rPr>
        <w:t>1, z uwagi na</w:t>
      </w:r>
      <w:r w:rsidRPr="009D3FD2">
        <w:rPr>
          <w:rFonts w:ascii="Arial" w:hAnsi="Arial" w:cs="Arial"/>
        </w:rPr>
        <w:t xml:space="preserve"> wartość</w:t>
      </w:r>
      <w:r>
        <w:rPr>
          <w:rFonts w:ascii="Arial" w:hAnsi="Arial" w:cs="Arial"/>
        </w:rPr>
        <w:t xml:space="preserve"> zamówienia, która nie</w:t>
      </w:r>
      <w:r w:rsidRPr="009D3FD2">
        <w:rPr>
          <w:rFonts w:ascii="Arial" w:hAnsi="Arial" w:cs="Arial"/>
        </w:rPr>
        <w:t xml:space="preserve"> </w:t>
      </w:r>
      <w:r>
        <w:rPr>
          <w:rFonts w:ascii="Arial" w:hAnsi="Arial" w:cs="Arial"/>
        </w:rPr>
        <w:t xml:space="preserve">przekroczyła progu unijnego określonego w </w:t>
      </w:r>
      <w:r w:rsidR="005B30C0">
        <w:rPr>
          <w:rFonts w:ascii="Arial" w:hAnsi="Arial" w:cs="Arial"/>
        </w:rPr>
        <w:t xml:space="preserve">związku z </w:t>
      </w:r>
      <w:r w:rsidRPr="009D3FD2">
        <w:rPr>
          <w:rFonts w:ascii="Arial" w:hAnsi="Arial" w:cs="Arial"/>
        </w:rPr>
        <w:t xml:space="preserve">art. 3 </w:t>
      </w:r>
      <w:r>
        <w:rPr>
          <w:rFonts w:ascii="Arial" w:hAnsi="Arial" w:cs="Arial"/>
        </w:rPr>
        <w:t>ustawy</w:t>
      </w:r>
      <w:r w:rsidRPr="009D3FD2">
        <w:rPr>
          <w:rFonts w:ascii="Arial" w:hAnsi="Arial" w:cs="Arial"/>
        </w:rPr>
        <w:t>,</w:t>
      </w:r>
    </w:p>
    <w:p w14:paraId="6DD6DE06" w14:textId="77777777" w:rsidR="005E7A86" w:rsidRDefault="005E7A86" w:rsidP="005E7A86">
      <w:pPr>
        <w:tabs>
          <w:tab w:val="left" w:pos="142"/>
        </w:tabs>
        <w:spacing w:after="120" w:line="276" w:lineRule="auto"/>
        <w:jc w:val="both"/>
        <w:rPr>
          <w:rFonts w:ascii="Arial" w:hAnsi="Arial" w:cs="Arial"/>
        </w:rPr>
      </w:pPr>
      <w:r>
        <w:rPr>
          <w:rFonts w:ascii="Arial" w:hAnsi="Arial" w:cs="Arial"/>
        </w:rPr>
        <w:t>na podstawie oferty Wykonawcy z dnia ………………………………</w:t>
      </w:r>
      <w:proofErr w:type="gramStart"/>
      <w:r>
        <w:rPr>
          <w:rFonts w:ascii="Arial" w:hAnsi="Arial" w:cs="Arial"/>
        </w:rPr>
        <w:t>…….</w:t>
      </w:r>
      <w:proofErr w:type="gramEnd"/>
      <w:r>
        <w:rPr>
          <w:rFonts w:ascii="Arial" w:hAnsi="Arial" w:cs="Arial"/>
        </w:rPr>
        <w:t>.</w:t>
      </w:r>
    </w:p>
    <w:p w14:paraId="67108051" w14:textId="58EBA7D0" w:rsidR="005E7A86" w:rsidRDefault="005E7A86" w:rsidP="005E7A86">
      <w:pPr>
        <w:tabs>
          <w:tab w:val="left" w:pos="142"/>
        </w:tabs>
        <w:spacing w:after="0" w:line="276" w:lineRule="auto"/>
        <w:jc w:val="both"/>
        <w:rPr>
          <w:rFonts w:ascii="Arial" w:hAnsi="Arial" w:cs="Arial"/>
        </w:rPr>
      </w:pPr>
      <w:r>
        <w:rPr>
          <w:rFonts w:ascii="Arial" w:hAnsi="Arial" w:cs="Arial"/>
        </w:rPr>
        <w:t xml:space="preserve">– </w:t>
      </w:r>
      <w:r w:rsidRPr="00005C3D">
        <w:rPr>
          <w:rFonts w:ascii="Arial" w:hAnsi="Arial" w:cs="Arial"/>
        </w:rPr>
        <w:t>została zawarta umowa o następującej</w:t>
      </w:r>
      <w:r w:rsidRPr="006E175A">
        <w:rPr>
          <w:rFonts w:ascii="Arial" w:hAnsi="Arial" w:cs="Arial"/>
        </w:rPr>
        <w:t xml:space="preserve"> treści:</w:t>
      </w:r>
    </w:p>
    <w:p w14:paraId="6391B977" w14:textId="77777777" w:rsidR="00E064C1" w:rsidRPr="00B4252B" w:rsidRDefault="00E064C1" w:rsidP="005E7A86">
      <w:pPr>
        <w:tabs>
          <w:tab w:val="left" w:pos="142"/>
        </w:tabs>
        <w:spacing w:after="0" w:line="276" w:lineRule="auto"/>
        <w:jc w:val="both"/>
        <w:rPr>
          <w:rFonts w:ascii="Arial" w:hAnsi="Arial" w:cs="Arial"/>
        </w:rPr>
      </w:pPr>
    </w:p>
    <w:p w14:paraId="58FD62BD" w14:textId="36CA4243" w:rsidR="004578F7" w:rsidRPr="0064193F" w:rsidRDefault="004578F7" w:rsidP="008400F9">
      <w:pPr>
        <w:widowControl w:val="0"/>
        <w:suppressAutoHyphens/>
        <w:spacing w:after="0" w:line="276" w:lineRule="auto"/>
        <w:jc w:val="center"/>
        <w:rPr>
          <w:rFonts w:ascii="Arial" w:hAnsi="Arial" w:cs="Arial"/>
          <w:b/>
        </w:rPr>
      </w:pPr>
      <w:r w:rsidRPr="0064193F">
        <w:rPr>
          <w:rFonts w:ascii="Arial" w:hAnsi="Arial" w:cs="Arial"/>
          <w:b/>
        </w:rPr>
        <w:t>§1</w:t>
      </w:r>
    </w:p>
    <w:bookmarkEnd w:id="4"/>
    <w:p w14:paraId="0BC1D497" w14:textId="56BDD0F9" w:rsidR="004578F7" w:rsidRPr="0064193F" w:rsidRDefault="004578F7" w:rsidP="008400F9">
      <w:pPr>
        <w:widowControl w:val="0"/>
        <w:suppressAutoHyphens/>
        <w:spacing w:after="0" w:line="276" w:lineRule="auto"/>
        <w:jc w:val="center"/>
        <w:rPr>
          <w:rFonts w:ascii="Arial" w:hAnsi="Arial" w:cs="Arial"/>
          <w:b/>
        </w:rPr>
      </w:pPr>
      <w:r w:rsidRPr="0064193F">
        <w:rPr>
          <w:rFonts w:ascii="Arial" w:hAnsi="Arial" w:cs="Arial"/>
          <w:b/>
        </w:rPr>
        <w:t>Przedmiot umowy</w:t>
      </w:r>
    </w:p>
    <w:p w14:paraId="28E87B07" w14:textId="4620DE90" w:rsidR="00665C5A" w:rsidRPr="00665C5A" w:rsidRDefault="004578F7" w:rsidP="00924389">
      <w:pPr>
        <w:numPr>
          <w:ilvl w:val="0"/>
          <w:numId w:val="10"/>
        </w:numPr>
        <w:tabs>
          <w:tab w:val="clear" w:pos="786"/>
        </w:tabs>
        <w:spacing w:after="0" w:line="276" w:lineRule="auto"/>
        <w:ind w:left="426" w:hanging="426"/>
        <w:jc w:val="both"/>
        <w:rPr>
          <w:rFonts w:ascii="Arial" w:hAnsi="Arial" w:cs="Arial"/>
        </w:rPr>
      </w:pPr>
      <w:r w:rsidRPr="0064193F">
        <w:rPr>
          <w:rFonts w:ascii="Arial" w:hAnsi="Arial" w:cs="Arial"/>
        </w:rPr>
        <w:t>Zamawiający zleca, a Wykonawca przyjmuje do wykonania</w:t>
      </w:r>
      <w:r w:rsidR="00E37A10">
        <w:rPr>
          <w:rFonts w:ascii="Arial" w:hAnsi="Arial" w:cs="Arial"/>
        </w:rPr>
        <w:t xml:space="preserve"> – jako przedmiot umowy –</w:t>
      </w:r>
      <w:r w:rsidRPr="0064193F">
        <w:rPr>
          <w:rFonts w:ascii="Arial" w:hAnsi="Arial" w:cs="Arial"/>
        </w:rPr>
        <w:t xml:space="preserve"> usługi sprzątania </w:t>
      </w:r>
      <w:r w:rsidR="00665C5A">
        <w:rPr>
          <w:rFonts w:ascii="Arial" w:hAnsi="Arial" w:cs="Arial"/>
        </w:rPr>
        <w:t>budynku</w:t>
      </w:r>
      <w:r w:rsidRPr="0064193F">
        <w:rPr>
          <w:rFonts w:ascii="Arial" w:hAnsi="Arial" w:cs="Arial"/>
        </w:rPr>
        <w:t xml:space="preserve"> oraz terenu zewnętrznego </w:t>
      </w:r>
      <w:r w:rsidR="00665C5A">
        <w:rPr>
          <w:rFonts w:ascii="Arial" w:hAnsi="Arial" w:cs="Arial"/>
        </w:rPr>
        <w:t>w zakresie zadania nr ………</w:t>
      </w:r>
      <w:proofErr w:type="gramStart"/>
      <w:r w:rsidR="00665C5A">
        <w:rPr>
          <w:rFonts w:ascii="Arial" w:hAnsi="Arial" w:cs="Arial"/>
        </w:rPr>
        <w:t>…….</w:t>
      </w:r>
      <w:proofErr w:type="gramEnd"/>
      <w:r w:rsidR="00665C5A">
        <w:rPr>
          <w:rFonts w:ascii="Arial" w:hAnsi="Arial" w:cs="Arial"/>
        </w:rPr>
        <w:t>– ………………………………………</w:t>
      </w:r>
      <w:r w:rsidRPr="0064193F">
        <w:rPr>
          <w:rFonts w:ascii="Arial" w:hAnsi="Arial" w:cs="Arial"/>
        </w:rPr>
        <w:t>.</w:t>
      </w:r>
      <w:r w:rsidR="00A06581">
        <w:rPr>
          <w:rFonts w:ascii="Arial" w:hAnsi="Arial" w:cs="Arial"/>
        </w:rPr>
        <w:t xml:space="preserve"> dla Okręgowego Inspektoratu Pracy w Szczecinie.</w:t>
      </w:r>
    </w:p>
    <w:p w14:paraId="260555DC" w14:textId="60DEFAC4" w:rsidR="004578F7" w:rsidRDefault="00665C5A" w:rsidP="00924389">
      <w:pPr>
        <w:numPr>
          <w:ilvl w:val="0"/>
          <w:numId w:val="10"/>
        </w:numPr>
        <w:tabs>
          <w:tab w:val="clear" w:pos="786"/>
        </w:tabs>
        <w:spacing w:after="0" w:line="276" w:lineRule="auto"/>
        <w:ind w:left="426" w:hanging="426"/>
        <w:jc w:val="both"/>
        <w:rPr>
          <w:rFonts w:ascii="Arial" w:hAnsi="Arial" w:cs="Arial"/>
        </w:rPr>
      </w:pPr>
      <w:r>
        <w:t xml:space="preserve">Miejscem wykonywania </w:t>
      </w:r>
      <w:r w:rsidR="005C54E0">
        <w:t>świadczenia</w:t>
      </w:r>
      <w:r>
        <w:t xml:space="preserve"> jest </w:t>
      </w:r>
      <w:r>
        <w:rPr>
          <w:rFonts w:ascii="Arial" w:hAnsi="Arial" w:cs="Arial"/>
        </w:rPr>
        <w:t>o</w:t>
      </w:r>
      <w:r w:rsidR="004578F7" w:rsidRPr="0064193F">
        <w:rPr>
          <w:rFonts w:ascii="Arial" w:hAnsi="Arial" w:cs="Arial"/>
        </w:rPr>
        <w:t xml:space="preserve">biekt położony </w:t>
      </w:r>
      <w:r w:rsidR="005C54E0">
        <w:rPr>
          <w:rFonts w:ascii="Arial" w:hAnsi="Arial" w:cs="Arial"/>
        </w:rPr>
        <w:t xml:space="preserve">w ……………………, adres: </w:t>
      </w:r>
      <w:r w:rsidR="00EE3DBA">
        <w:rPr>
          <w:rFonts w:ascii="Arial" w:hAnsi="Arial" w:cs="Arial"/>
        </w:rPr>
        <w:t>……………………………………………………………</w:t>
      </w:r>
      <w:proofErr w:type="gramStart"/>
      <w:r w:rsidR="00EE3DBA">
        <w:rPr>
          <w:rFonts w:ascii="Arial" w:hAnsi="Arial" w:cs="Arial"/>
        </w:rPr>
        <w:t>…….</w:t>
      </w:r>
      <w:proofErr w:type="gramEnd"/>
      <w:r w:rsidR="004578F7" w:rsidRPr="0064193F">
        <w:rPr>
          <w:rFonts w:ascii="Arial" w:hAnsi="Arial" w:cs="Arial"/>
        </w:rPr>
        <w:t>.</w:t>
      </w:r>
    </w:p>
    <w:p w14:paraId="6E816F05" w14:textId="6FE588EC" w:rsidR="005C54E0" w:rsidRPr="005C54E0" w:rsidRDefault="005C54E0" w:rsidP="00924389">
      <w:pPr>
        <w:numPr>
          <w:ilvl w:val="0"/>
          <w:numId w:val="10"/>
        </w:numPr>
        <w:tabs>
          <w:tab w:val="clear" w:pos="786"/>
        </w:tabs>
        <w:spacing w:after="0" w:line="276" w:lineRule="auto"/>
        <w:ind w:left="426" w:hanging="426"/>
        <w:jc w:val="both"/>
        <w:rPr>
          <w:rFonts w:ascii="Arial" w:hAnsi="Arial" w:cs="Arial"/>
          <w:color w:val="080808"/>
        </w:rPr>
      </w:pPr>
      <w:r>
        <w:rPr>
          <w:rFonts w:ascii="Arial" w:hAnsi="Arial" w:cs="Arial"/>
          <w:color w:val="080808"/>
        </w:rPr>
        <w:t>Przedmiot usług stanowi w szczególności:</w:t>
      </w:r>
    </w:p>
    <w:p w14:paraId="190927A4" w14:textId="6E05E9D6" w:rsidR="005C54E0" w:rsidRDefault="005C54E0" w:rsidP="00924389">
      <w:pPr>
        <w:pStyle w:val="Akapitzlist"/>
        <w:numPr>
          <w:ilvl w:val="0"/>
          <w:numId w:val="20"/>
        </w:numPr>
        <w:spacing w:after="0" w:line="276" w:lineRule="auto"/>
        <w:ind w:left="851"/>
        <w:jc w:val="both"/>
        <w:rPr>
          <w:rFonts w:ascii="Arial" w:hAnsi="Arial" w:cs="Arial"/>
          <w:color w:val="080808"/>
        </w:rPr>
      </w:pPr>
      <w:bookmarkStart w:id="5" w:name="_Hlk125375931"/>
      <w:r>
        <w:rPr>
          <w:rFonts w:ascii="Arial" w:hAnsi="Arial" w:cs="Arial"/>
          <w:color w:val="080808"/>
        </w:rPr>
        <w:t xml:space="preserve">sprzątanie </w:t>
      </w:r>
      <w:bookmarkEnd w:id="5"/>
      <w:r>
        <w:rPr>
          <w:rFonts w:ascii="Arial" w:hAnsi="Arial" w:cs="Arial"/>
          <w:color w:val="080808"/>
        </w:rPr>
        <w:t>pomieszczeń biurowych,</w:t>
      </w:r>
    </w:p>
    <w:p w14:paraId="060F2F37" w14:textId="6199E97D" w:rsidR="005C54E0" w:rsidRDefault="005C54E0" w:rsidP="00924389">
      <w:pPr>
        <w:pStyle w:val="Akapitzlist"/>
        <w:numPr>
          <w:ilvl w:val="0"/>
          <w:numId w:val="20"/>
        </w:numPr>
        <w:spacing w:after="0" w:line="276" w:lineRule="auto"/>
        <w:ind w:left="851"/>
        <w:jc w:val="both"/>
        <w:rPr>
          <w:rFonts w:ascii="Arial" w:hAnsi="Arial" w:cs="Arial"/>
          <w:color w:val="080808"/>
        </w:rPr>
      </w:pPr>
      <w:r>
        <w:rPr>
          <w:rFonts w:ascii="Arial" w:hAnsi="Arial" w:cs="Arial"/>
          <w:color w:val="080808"/>
        </w:rPr>
        <w:t>sprzątanie ciągów komunikacyjnych</w:t>
      </w:r>
      <w:r w:rsidR="005A5F05">
        <w:rPr>
          <w:rFonts w:ascii="Arial" w:hAnsi="Arial" w:cs="Arial"/>
          <w:color w:val="080808"/>
        </w:rPr>
        <w:t xml:space="preserve"> w budynku</w:t>
      </w:r>
      <w:r>
        <w:rPr>
          <w:rFonts w:ascii="Arial" w:hAnsi="Arial" w:cs="Arial"/>
          <w:color w:val="080808"/>
        </w:rPr>
        <w:t>,</w:t>
      </w:r>
    </w:p>
    <w:p w14:paraId="175AB322" w14:textId="689F49D5" w:rsidR="005C54E0" w:rsidRDefault="005C54E0" w:rsidP="00924389">
      <w:pPr>
        <w:pStyle w:val="Akapitzlist"/>
        <w:numPr>
          <w:ilvl w:val="0"/>
          <w:numId w:val="20"/>
        </w:numPr>
        <w:spacing w:after="0" w:line="276" w:lineRule="auto"/>
        <w:ind w:left="851"/>
        <w:jc w:val="both"/>
        <w:rPr>
          <w:rFonts w:ascii="Arial" w:hAnsi="Arial" w:cs="Arial"/>
          <w:color w:val="080808"/>
        </w:rPr>
      </w:pPr>
      <w:r>
        <w:rPr>
          <w:rFonts w:ascii="Arial" w:hAnsi="Arial" w:cs="Arial"/>
          <w:color w:val="080808"/>
        </w:rPr>
        <w:t>sprzątanie sanitariatów</w:t>
      </w:r>
      <w:r w:rsidR="005A5F05">
        <w:rPr>
          <w:rFonts w:ascii="Arial" w:hAnsi="Arial" w:cs="Arial"/>
          <w:color w:val="080808"/>
        </w:rPr>
        <w:t>,</w:t>
      </w:r>
    </w:p>
    <w:p w14:paraId="65472B56" w14:textId="430A9C32" w:rsidR="005C54E0" w:rsidRPr="006A0F9B" w:rsidRDefault="005C54E0" w:rsidP="00924389">
      <w:pPr>
        <w:pStyle w:val="Akapitzlist"/>
        <w:numPr>
          <w:ilvl w:val="0"/>
          <w:numId w:val="20"/>
        </w:numPr>
        <w:spacing w:after="0" w:line="276" w:lineRule="auto"/>
        <w:ind w:left="851"/>
        <w:jc w:val="both"/>
        <w:rPr>
          <w:rFonts w:ascii="Arial" w:hAnsi="Arial" w:cs="Arial"/>
        </w:rPr>
      </w:pPr>
      <w:r w:rsidRPr="006A0F9B">
        <w:rPr>
          <w:rFonts w:ascii="Arial" w:hAnsi="Arial" w:cs="Arial"/>
        </w:rPr>
        <w:t xml:space="preserve">utrzymanie czystości </w:t>
      </w:r>
      <w:r w:rsidR="003223B4" w:rsidRPr="006A0F9B">
        <w:rPr>
          <w:rFonts w:ascii="Arial" w:hAnsi="Arial" w:cs="Arial"/>
        </w:rPr>
        <w:t xml:space="preserve">zewnętrznych </w:t>
      </w:r>
      <w:r w:rsidRPr="006A0F9B">
        <w:rPr>
          <w:rFonts w:ascii="Arial" w:hAnsi="Arial" w:cs="Arial"/>
        </w:rPr>
        <w:t xml:space="preserve">ciągów komunikacyjnych </w:t>
      </w:r>
      <w:r w:rsidR="003223B4" w:rsidRPr="006A0F9B">
        <w:rPr>
          <w:rFonts w:ascii="Arial" w:hAnsi="Arial" w:cs="Arial"/>
        </w:rPr>
        <w:t>na posesji</w:t>
      </w:r>
      <w:r w:rsidR="00F319D9" w:rsidRPr="006A0F9B">
        <w:rPr>
          <w:rFonts w:ascii="Arial" w:hAnsi="Arial" w:cs="Arial"/>
        </w:rPr>
        <w:t>.</w:t>
      </w:r>
    </w:p>
    <w:p w14:paraId="7B950238" w14:textId="54B77F6B" w:rsidR="004578F7" w:rsidRDefault="004578F7" w:rsidP="00924389">
      <w:pPr>
        <w:numPr>
          <w:ilvl w:val="0"/>
          <w:numId w:val="10"/>
        </w:numPr>
        <w:tabs>
          <w:tab w:val="clear" w:pos="786"/>
        </w:tabs>
        <w:spacing w:after="0" w:line="276" w:lineRule="auto"/>
        <w:ind w:left="426" w:hanging="426"/>
        <w:jc w:val="both"/>
        <w:rPr>
          <w:rFonts w:ascii="Arial" w:hAnsi="Arial" w:cs="Arial"/>
          <w:color w:val="080808"/>
        </w:rPr>
      </w:pPr>
      <w:r w:rsidRPr="00E37A10">
        <w:rPr>
          <w:rFonts w:ascii="Arial" w:hAnsi="Arial" w:cs="Arial"/>
          <w:color w:val="080808"/>
        </w:rPr>
        <w:t>Szczegółowy zakres i częstotliwość wykonywania</w:t>
      </w:r>
      <w:r w:rsidR="005A5F05">
        <w:rPr>
          <w:rFonts w:ascii="Arial" w:hAnsi="Arial" w:cs="Arial"/>
          <w:color w:val="080808"/>
        </w:rPr>
        <w:t xml:space="preserve"> </w:t>
      </w:r>
      <w:r w:rsidR="00C43324">
        <w:rPr>
          <w:rFonts w:ascii="Arial" w:hAnsi="Arial" w:cs="Arial"/>
          <w:color w:val="080808"/>
        </w:rPr>
        <w:t xml:space="preserve">poszczególnych usług </w:t>
      </w:r>
      <w:r w:rsidRPr="00E37A10">
        <w:rPr>
          <w:rFonts w:ascii="Arial" w:hAnsi="Arial" w:cs="Arial"/>
          <w:color w:val="080808"/>
        </w:rPr>
        <w:t>określ</w:t>
      </w:r>
      <w:r w:rsidR="00E37A10" w:rsidRPr="00E37A10">
        <w:rPr>
          <w:rFonts w:ascii="Arial" w:hAnsi="Arial" w:cs="Arial"/>
          <w:color w:val="080808"/>
        </w:rPr>
        <w:t>one zostały w</w:t>
      </w:r>
      <w:r w:rsidRPr="00E37A10">
        <w:rPr>
          <w:rFonts w:ascii="Arial" w:hAnsi="Arial" w:cs="Arial"/>
          <w:color w:val="080808"/>
        </w:rPr>
        <w:t xml:space="preserve"> </w:t>
      </w:r>
      <w:r w:rsidR="00E37A10" w:rsidRPr="00E37A10">
        <w:rPr>
          <w:rFonts w:ascii="Arial" w:hAnsi="Arial" w:cs="Arial"/>
          <w:color w:val="080808"/>
        </w:rPr>
        <w:t>„</w:t>
      </w:r>
      <w:r w:rsidRPr="00E37A10">
        <w:rPr>
          <w:rFonts w:ascii="Arial" w:hAnsi="Arial" w:cs="Arial"/>
          <w:color w:val="080808"/>
        </w:rPr>
        <w:t>Opis</w:t>
      </w:r>
      <w:r w:rsidR="00E37A10" w:rsidRPr="00E37A10">
        <w:rPr>
          <w:rFonts w:ascii="Arial" w:hAnsi="Arial" w:cs="Arial"/>
          <w:color w:val="080808"/>
        </w:rPr>
        <w:t>ie</w:t>
      </w:r>
      <w:r w:rsidRPr="00E37A10">
        <w:rPr>
          <w:rFonts w:ascii="Arial" w:hAnsi="Arial" w:cs="Arial"/>
          <w:color w:val="080808"/>
        </w:rPr>
        <w:t xml:space="preserve"> przedmiotu zamówienia</w:t>
      </w:r>
      <w:r w:rsidR="00E37A10" w:rsidRPr="00E37A10">
        <w:rPr>
          <w:rFonts w:ascii="Arial" w:hAnsi="Arial" w:cs="Arial"/>
          <w:color w:val="080808"/>
        </w:rPr>
        <w:t>”</w:t>
      </w:r>
      <w:r w:rsidRPr="00E37A10">
        <w:rPr>
          <w:rFonts w:ascii="Arial" w:hAnsi="Arial" w:cs="Arial"/>
          <w:color w:val="080808"/>
        </w:rPr>
        <w:t>, stanowiący</w:t>
      </w:r>
      <w:r w:rsidR="00E37A10" w:rsidRPr="00E37A10">
        <w:rPr>
          <w:rFonts w:ascii="Arial" w:hAnsi="Arial" w:cs="Arial"/>
          <w:color w:val="080808"/>
        </w:rPr>
        <w:t>m część dokumentów zamówienia w postępowaniu, na podstawie którego zawarto umowę</w:t>
      </w:r>
      <w:r w:rsidRPr="00E37A10">
        <w:rPr>
          <w:rFonts w:ascii="Arial" w:hAnsi="Arial" w:cs="Arial"/>
          <w:color w:val="080808"/>
        </w:rPr>
        <w:t>.</w:t>
      </w:r>
    </w:p>
    <w:p w14:paraId="7808D21D" w14:textId="77777777" w:rsidR="00C16623" w:rsidRDefault="00E37A10" w:rsidP="00924389">
      <w:pPr>
        <w:numPr>
          <w:ilvl w:val="0"/>
          <w:numId w:val="10"/>
        </w:numPr>
        <w:tabs>
          <w:tab w:val="clear" w:pos="786"/>
        </w:tabs>
        <w:spacing w:after="0" w:line="276" w:lineRule="auto"/>
        <w:ind w:left="426" w:hanging="426"/>
        <w:jc w:val="both"/>
        <w:rPr>
          <w:rFonts w:ascii="Arial" w:hAnsi="Arial" w:cs="Arial"/>
        </w:rPr>
      </w:pPr>
      <w:r w:rsidRPr="0064193F">
        <w:rPr>
          <w:rFonts w:ascii="Arial" w:hAnsi="Arial" w:cs="Arial"/>
        </w:rPr>
        <w:t xml:space="preserve">Zamówieniem objęte są usługi sprzątania </w:t>
      </w:r>
      <w:r w:rsidR="00C16623">
        <w:rPr>
          <w:rFonts w:ascii="Arial" w:hAnsi="Arial" w:cs="Arial"/>
        </w:rPr>
        <w:t xml:space="preserve">i usuwania </w:t>
      </w:r>
      <w:r w:rsidRPr="0064193F">
        <w:rPr>
          <w:rFonts w:ascii="Arial" w:hAnsi="Arial" w:cs="Arial"/>
        </w:rPr>
        <w:t>zanieczyszczeń wynikające z normalnego funkcjonowania i eksploatacji obiektu.</w:t>
      </w:r>
    </w:p>
    <w:p w14:paraId="0A3C2F36" w14:textId="04FF0DAE" w:rsidR="00A268CE" w:rsidRPr="00DD4636" w:rsidRDefault="00E37A10" w:rsidP="00E37A10">
      <w:pPr>
        <w:numPr>
          <w:ilvl w:val="0"/>
          <w:numId w:val="10"/>
        </w:numPr>
        <w:tabs>
          <w:tab w:val="clear" w:pos="786"/>
        </w:tabs>
        <w:spacing w:after="0" w:line="276" w:lineRule="auto"/>
        <w:ind w:left="426" w:hanging="426"/>
        <w:jc w:val="both"/>
        <w:rPr>
          <w:rFonts w:ascii="Arial" w:hAnsi="Arial" w:cs="Arial"/>
        </w:rPr>
      </w:pPr>
      <w:r w:rsidRPr="0064193F">
        <w:rPr>
          <w:rFonts w:ascii="Arial" w:hAnsi="Arial" w:cs="Arial"/>
        </w:rPr>
        <w:t>Wykonawca zwolniony jest z obowiązku świadczenia usługi w pomieszczeniach</w:t>
      </w:r>
      <w:r w:rsidR="00C7527B">
        <w:rPr>
          <w:rFonts w:ascii="Arial" w:hAnsi="Arial" w:cs="Arial"/>
        </w:rPr>
        <w:t xml:space="preserve">, które zostaną </w:t>
      </w:r>
      <w:r w:rsidRPr="0064193F">
        <w:rPr>
          <w:rFonts w:ascii="Arial" w:hAnsi="Arial" w:cs="Arial"/>
        </w:rPr>
        <w:t>wyłączon</w:t>
      </w:r>
      <w:r w:rsidR="00C7527B">
        <w:rPr>
          <w:rFonts w:ascii="Arial" w:hAnsi="Arial" w:cs="Arial"/>
        </w:rPr>
        <w:t>e</w:t>
      </w:r>
      <w:r w:rsidRPr="0064193F">
        <w:rPr>
          <w:rFonts w:ascii="Arial" w:hAnsi="Arial" w:cs="Arial"/>
        </w:rPr>
        <w:t xml:space="preserve"> z eksploatacji do czasu oddania ich do ponownego użytkowania.</w:t>
      </w:r>
    </w:p>
    <w:p w14:paraId="10C4A993" w14:textId="085CDC76" w:rsidR="00E37A10" w:rsidRPr="001926D2" w:rsidRDefault="00E37A10" w:rsidP="00A06581">
      <w:pPr>
        <w:widowControl w:val="0"/>
        <w:suppressAutoHyphens/>
        <w:spacing w:after="0" w:line="276" w:lineRule="auto"/>
        <w:jc w:val="center"/>
        <w:rPr>
          <w:rFonts w:ascii="Arial" w:hAnsi="Arial" w:cs="Arial"/>
          <w:b/>
        </w:rPr>
      </w:pPr>
      <w:r w:rsidRPr="001926D2">
        <w:rPr>
          <w:rFonts w:ascii="Arial" w:hAnsi="Arial" w:cs="Arial"/>
          <w:b/>
        </w:rPr>
        <w:t>§</w:t>
      </w:r>
      <w:r w:rsidR="00A06581" w:rsidRPr="001926D2">
        <w:rPr>
          <w:rFonts w:ascii="Arial" w:hAnsi="Arial" w:cs="Arial"/>
          <w:b/>
        </w:rPr>
        <w:t>2</w:t>
      </w:r>
    </w:p>
    <w:p w14:paraId="076DA306" w14:textId="4B949BF3" w:rsidR="00E37A10" w:rsidRPr="005501C4" w:rsidRDefault="00A06581" w:rsidP="00314905">
      <w:pPr>
        <w:widowControl w:val="0"/>
        <w:suppressAutoHyphens/>
        <w:spacing w:after="0" w:line="276" w:lineRule="auto"/>
        <w:jc w:val="center"/>
        <w:rPr>
          <w:rFonts w:ascii="Arial" w:hAnsi="Arial" w:cs="Arial"/>
          <w:b/>
        </w:rPr>
      </w:pPr>
      <w:r w:rsidRPr="005501C4">
        <w:rPr>
          <w:rFonts w:ascii="Arial" w:hAnsi="Arial" w:cs="Arial"/>
          <w:b/>
        </w:rPr>
        <w:lastRenderedPageBreak/>
        <w:t>Ogólne zasady wykonywania usług</w:t>
      </w:r>
    </w:p>
    <w:p w14:paraId="31032C4F" w14:textId="77777777" w:rsidR="00722FE8" w:rsidRPr="00722FE8" w:rsidRDefault="00722FE8" w:rsidP="00924389">
      <w:pPr>
        <w:numPr>
          <w:ilvl w:val="0"/>
          <w:numId w:val="19"/>
        </w:numPr>
        <w:spacing w:after="0" w:line="276" w:lineRule="auto"/>
        <w:ind w:left="426" w:hanging="426"/>
        <w:jc w:val="both"/>
        <w:rPr>
          <w:rFonts w:ascii="Arial" w:hAnsi="Arial" w:cs="Arial"/>
        </w:rPr>
      </w:pPr>
      <w:bookmarkStart w:id="6" w:name="_Hlk52793379"/>
      <w:r w:rsidRPr="00722FE8">
        <w:rPr>
          <w:rFonts w:ascii="Arial" w:hAnsi="Arial" w:cs="Arial"/>
        </w:rPr>
        <w:t>Zamawiający</w:t>
      </w:r>
      <w:r w:rsidRPr="00722FE8">
        <w:rPr>
          <w:color w:val="000000"/>
        </w:rPr>
        <w:t xml:space="preserve"> i Wykonawca obowiązani są współdziałać przy wykonaniu umowy.</w:t>
      </w:r>
    </w:p>
    <w:p w14:paraId="08E3421D" w14:textId="3E3BC4E5" w:rsidR="001131A8" w:rsidRPr="0064193F" w:rsidRDefault="001131A8" w:rsidP="00924389">
      <w:pPr>
        <w:numPr>
          <w:ilvl w:val="0"/>
          <w:numId w:val="19"/>
        </w:numPr>
        <w:spacing w:after="0" w:line="276" w:lineRule="auto"/>
        <w:ind w:left="426" w:hanging="426"/>
        <w:jc w:val="both"/>
        <w:rPr>
          <w:rFonts w:ascii="Arial" w:hAnsi="Arial" w:cs="Arial"/>
        </w:rPr>
      </w:pPr>
      <w:r w:rsidRPr="0064193F">
        <w:rPr>
          <w:rFonts w:ascii="Arial" w:hAnsi="Arial" w:cs="Arial"/>
        </w:rPr>
        <w:t>Wykonawca jest zobowiązany do:</w:t>
      </w:r>
    </w:p>
    <w:p w14:paraId="116BFDC6" w14:textId="77777777" w:rsidR="001131A8" w:rsidRPr="0064193F" w:rsidRDefault="001131A8" w:rsidP="00924389">
      <w:pPr>
        <w:numPr>
          <w:ilvl w:val="0"/>
          <w:numId w:val="17"/>
        </w:numPr>
        <w:spacing w:after="0" w:line="276" w:lineRule="auto"/>
        <w:ind w:left="851" w:hanging="426"/>
        <w:jc w:val="both"/>
        <w:rPr>
          <w:rFonts w:ascii="Arial" w:eastAsia="Calibri" w:hAnsi="Arial" w:cs="Arial"/>
        </w:rPr>
      </w:pPr>
      <w:r w:rsidRPr="0064193F">
        <w:rPr>
          <w:rFonts w:ascii="Arial" w:eastAsia="Calibri" w:hAnsi="Arial" w:cs="Arial"/>
        </w:rPr>
        <w:t xml:space="preserve">wykonywania umowy z zachowaniem należytej staranności, zgodnie z zasadami wiedzy technicznej i w sposób zapewniający ich wysoką jakość oraz w sposób </w:t>
      </w:r>
      <w:proofErr w:type="gramStart"/>
      <w:r w:rsidRPr="0064193F">
        <w:rPr>
          <w:rFonts w:ascii="Arial" w:eastAsia="Calibri" w:hAnsi="Arial" w:cs="Arial"/>
        </w:rPr>
        <w:t>nie powodujący</w:t>
      </w:r>
      <w:proofErr w:type="gramEnd"/>
      <w:r w:rsidRPr="0064193F">
        <w:rPr>
          <w:rFonts w:ascii="Arial" w:eastAsia="Calibri" w:hAnsi="Arial" w:cs="Arial"/>
        </w:rPr>
        <w:t xml:space="preserve"> zakłócenia normalnego toku pracy Zamawiającego;</w:t>
      </w:r>
    </w:p>
    <w:p w14:paraId="76F340FC" w14:textId="682C4074" w:rsidR="001131A8" w:rsidRPr="0064193F" w:rsidRDefault="006443EB" w:rsidP="00924389">
      <w:pPr>
        <w:numPr>
          <w:ilvl w:val="0"/>
          <w:numId w:val="17"/>
        </w:numPr>
        <w:spacing w:after="0" w:line="276" w:lineRule="auto"/>
        <w:ind w:left="851" w:hanging="426"/>
        <w:jc w:val="both"/>
        <w:rPr>
          <w:rFonts w:ascii="Arial" w:eastAsia="Calibri" w:hAnsi="Arial" w:cs="Arial"/>
        </w:rPr>
      </w:pPr>
      <w:r>
        <w:rPr>
          <w:rFonts w:ascii="Arial" w:eastAsia="Calibri" w:hAnsi="Arial" w:cs="Arial"/>
        </w:rPr>
        <w:t>wykonywania świadczeń</w:t>
      </w:r>
      <w:r w:rsidR="001131A8" w:rsidRPr="0064193F">
        <w:rPr>
          <w:rFonts w:ascii="Arial" w:eastAsia="Calibri" w:hAnsi="Arial" w:cs="Arial"/>
        </w:rPr>
        <w:t xml:space="preserve"> zgodnie z obowiązującymi zasadami oraz przepisami BHP;</w:t>
      </w:r>
    </w:p>
    <w:p w14:paraId="6D10FC41" w14:textId="681D2DC4" w:rsidR="001131A8" w:rsidRPr="0064193F" w:rsidRDefault="001131A8" w:rsidP="00924389">
      <w:pPr>
        <w:numPr>
          <w:ilvl w:val="0"/>
          <w:numId w:val="17"/>
        </w:numPr>
        <w:spacing w:after="0" w:line="276" w:lineRule="auto"/>
        <w:ind w:left="851" w:hanging="426"/>
        <w:jc w:val="both"/>
        <w:rPr>
          <w:rFonts w:ascii="Arial" w:eastAsia="Calibri" w:hAnsi="Arial" w:cs="Arial"/>
        </w:rPr>
      </w:pPr>
      <w:r w:rsidRPr="0064193F">
        <w:rPr>
          <w:rFonts w:ascii="Arial" w:eastAsia="Calibri" w:hAnsi="Arial" w:cs="Arial"/>
        </w:rPr>
        <w:t>składowania odpadów, zgodnie z zasadami segregacji w miejscu wskazanym przez Zamawiającego</w:t>
      </w:r>
      <w:r w:rsidR="00355A3E">
        <w:rPr>
          <w:rFonts w:ascii="Arial" w:eastAsia="Calibri" w:hAnsi="Arial" w:cs="Arial"/>
        </w:rPr>
        <w:t>;</w:t>
      </w:r>
    </w:p>
    <w:p w14:paraId="3FAA3B6E" w14:textId="65156231" w:rsidR="001131A8" w:rsidRPr="0064193F" w:rsidRDefault="001131A8" w:rsidP="00924389">
      <w:pPr>
        <w:numPr>
          <w:ilvl w:val="0"/>
          <w:numId w:val="17"/>
        </w:numPr>
        <w:spacing w:after="0" w:line="276" w:lineRule="auto"/>
        <w:ind w:left="851" w:hanging="426"/>
        <w:jc w:val="both"/>
        <w:rPr>
          <w:rFonts w:ascii="Arial" w:eastAsia="Calibri" w:hAnsi="Arial" w:cs="Arial"/>
        </w:rPr>
      </w:pPr>
      <w:r w:rsidRPr="0064193F">
        <w:rPr>
          <w:rFonts w:ascii="Arial" w:eastAsia="Calibri" w:hAnsi="Arial" w:cs="Arial"/>
        </w:rPr>
        <w:t>pokry</w:t>
      </w:r>
      <w:r w:rsidR="00541FD2">
        <w:rPr>
          <w:rFonts w:ascii="Arial" w:eastAsia="Calibri" w:hAnsi="Arial" w:cs="Arial"/>
        </w:rPr>
        <w:t>wania</w:t>
      </w:r>
      <w:r w:rsidRPr="0064193F">
        <w:rPr>
          <w:rFonts w:ascii="Arial" w:eastAsia="Calibri" w:hAnsi="Arial" w:cs="Arial"/>
        </w:rPr>
        <w:t xml:space="preserve"> wszelkich szkód powstałych z winy</w:t>
      </w:r>
      <w:r w:rsidR="001F7F0A">
        <w:rPr>
          <w:rFonts w:ascii="Arial" w:eastAsia="Calibri" w:hAnsi="Arial" w:cs="Arial"/>
        </w:rPr>
        <w:t xml:space="preserve"> osób, za których działania odpowiada</w:t>
      </w:r>
      <w:r w:rsidRPr="0064193F">
        <w:rPr>
          <w:rFonts w:ascii="Arial" w:eastAsia="Calibri" w:hAnsi="Arial" w:cs="Arial"/>
        </w:rPr>
        <w:t>;</w:t>
      </w:r>
    </w:p>
    <w:p w14:paraId="00B6C182" w14:textId="77777777" w:rsidR="001131A8" w:rsidRPr="0064193F" w:rsidRDefault="001131A8" w:rsidP="00924389">
      <w:pPr>
        <w:numPr>
          <w:ilvl w:val="0"/>
          <w:numId w:val="17"/>
        </w:numPr>
        <w:spacing w:after="0" w:line="276" w:lineRule="auto"/>
        <w:ind w:left="851" w:hanging="426"/>
        <w:jc w:val="both"/>
        <w:rPr>
          <w:rFonts w:ascii="Arial" w:eastAsia="Calibri" w:hAnsi="Arial" w:cs="Arial"/>
        </w:rPr>
      </w:pPr>
      <w:r w:rsidRPr="0064193F">
        <w:rPr>
          <w:rFonts w:ascii="Arial" w:eastAsia="Calibri" w:hAnsi="Arial" w:cs="Arial"/>
        </w:rPr>
        <w:t>niezwłocznego usunięcia wszelkich usterek i wad stwierdzonych przez Zamawiającego w wykonaniu usługi;</w:t>
      </w:r>
    </w:p>
    <w:p w14:paraId="7E2A43D5" w14:textId="77777777" w:rsidR="001131A8" w:rsidRPr="0064193F" w:rsidRDefault="001131A8" w:rsidP="00924389">
      <w:pPr>
        <w:numPr>
          <w:ilvl w:val="0"/>
          <w:numId w:val="17"/>
        </w:numPr>
        <w:spacing w:after="0" w:line="276" w:lineRule="auto"/>
        <w:ind w:left="851" w:hanging="426"/>
        <w:jc w:val="both"/>
        <w:rPr>
          <w:rFonts w:ascii="Arial" w:eastAsia="Calibri" w:hAnsi="Arial" w:cs="Arial"/>
        </w:rPr>
      </w:pPr>
      <w:r w:rsidRPr="0064193F">
        <w:rPr>
          <w:rFonts w:ascii="Arial" w:eastAsia="Calibri" w:hAnsi="Arial" w:cs="Arial"/>
        </w:rPr>
        <w:t>przestrzegania przepisów przeciwpożarowych,</w:t>
      </w:r>
    </w:p>
    <w:p w14:paraId="367937A5" w14:textId="77777777" w:rsidR="001131A8" w:rsidRPr="006A0F9B" w:rsidRDefault="001131A8" w:rsidP="00924389">
      <w:pPr>
        <w:numPr>
          <w:ilvl w:val="0"/>
          <w:numId w:val="17"/>
        </w:numPr>
        <w:spacing w:after="0" w:line="276" w:lineRule="auto"/>
        <w:ind w:left="851" w:hanging="426"/>
        <w:jc w:val="both"/>
        <w:rPr>
          <w:rFonts w:ascii="Arial" w:eastAsia="Calibri" w:hAnsi="Arial" w:cs="Arial"/>
        </w:rPr>
      </w:pPr>
      <w:r w:rsidRPr="006A0F9B">
        <w:rPr>
          <w:rFonts w:ascii="Arial" w:eastAsia="Calibri" w:hAnsi="Arial" w:cs="Arial"/>
        </w:rPr>
        <w:t>przekazania Zamawiającemu karty charakterystyki środka używanego do dezynfekcji powierzchni w terminie 5 dni roboczych od zawarcia umowy albo od dnia zmiany stosowanego środka.</w:t>
      </w:r>
    </w:p>
    <w:bookmarkEnd w:id="6"/>
    <w:p w14:paraId="63587E4B" w14:textId="77777777" w:rsidR="001131A8" w:rsidRPr="0064193F" w:rsidRDefault="001131A8" w:rsidP="00924389">
      <w:pPr>
        <w:numPr>
          <w:ilvl w:val="0"/>
          <w:numId w:val="19"/>
        </w:numPr>
        <w:spacing w:after="0" w:line="276" w:lineRule="auto"/>
        <w:ind w:left="426" w:hanging="426"/>
        <w:jc w:val="both"/>
        <w:rPr>
          <w:rFonts w:ascii="Arial" w:hAnsi="Arial" w:cs="Arial"/>
        </w:rPr>
      </w:pPr>
      <w:r w:rsidRPr="0064193F">
        <w:rPr>
          <w:rFonts w:ascii="Arial" w:eastAsia="Calibri" w:hAnsi="Arial" w:cs="Arial"/>
        </w:rPr>
        <w:t xml:space="preserve">Klucze do pomieszczeń Wykonawca pobiera i po zakończeniu usługi pozostawia w miejscu </w:t>
      </w:r>
      <w:r w:rsidRPr="0064193F">
        <w:rPr>
          <w:rFonts w:ascii="Arial" w:hAnsi="Arial" w:cs="Arial"/>
        </w:rPr>
        <w:t>wyznaczonym przez Zamawiającego.</w:t>
      </w:r>
    </w:p>
    <w:p w14:paraId="16B06A1B" w14:textId="0AE70E3B" w:rsidR="001131A8" w:rsidRPr="00B73F80" w:rsidRDefault="001131A8" w:rsidP="00924389">
      <w:pPr>
        <w:numPr>
          <w:ilvl w:val="0"/>
          <w:numId w:val="19"/>
        </w:numPr>
        <w:spacing w:after="0" w:line="276" w:lineRule="auto"/>
        <w:ind w:left="426" w:hanging="426"/>
        <w:jc w:val="both"/>
        <w:rPr>
          <w:rFonts w:ascii="Arial" w:hAnsi="Arial" w:cs="Arial"/>
        </w:rPr>
      </w:pPr>
      <w:r w:rsidRPr="0064193F">
        <w:rPr>
          <w:rFonts w:ascii="Arial" w:hAnsi="Arial" w:cs="Arial"/>
        </w:rPr>
        <w:t xml:space="preserve">W ramach świadczonej usługi Wykonawca zobowiązany jest, każdego dnia po zakończeniu świadczenia usługi, do wypełnienia karty czystości (wzory kart zawiera załącznik nr </w:t>
      </w:r>
      <w:r>
        <w:rPr>
          <w:rFonts w:ascii="Arial" w:hAnsi="Arial" w:cs="Arial"/>
        </w:rPr>
        <w:t>…</w:t>
      </w:r>
      <w:proofErr w:type="gramStart"/>
      <w:r>
        <w:rPr>
          <w:rFonts w:ascii="Arial" w:hAnsi="Arial" w:cs="Arial"/>
        </w:rPr>
        <w:t>…….</w:t>
      </w:r>
      <w:proofErr w:type="gramEnd"/>
      <w:r>
        <w:rPr>
          <w:rFonts w:ascii="Arial" w:hAnsi="Arial" w:cs="Arial"/>
        </w:rPr>
        <w:t>.</w:t>
      </w:r>
      <w:r w:rsidRPr="0064193F">
        <w:rPr>
          <w:rFonts w:ascii="Arial" w:hAnsi="Arial" w:cs="Arial"/>
        </w:rPr>
        <w:t xml:space="preserve">do </w:t>
      </w:r>
      <w:r w:rsidR="001F7F0A">
        <w:rPr>
          <w:rFonts w:ascii="Arial" w:hAnsi="Arial" w:cs="Arial"/>
        </w:rPr>
        <w:t>„O</w:t>
      </w:r>
      <w:r w:rsidRPr="0064193F">
        <w:rPr>
          <w:rFonts w:ascii="Arial" w:hAnsi="Arial" w:cs="Arial"/>
        </w:rPr>
        <w:t>pisu przedmiotu zamówienia</w:t>
      </w:r>
      <w:r w:rsidR="001F7F0A">
        <w:rPr>
          <w:rFonts w:ascii="Arial" w:hAnsi="Arial" w:cs="Arial"/>
        </w:rPr>
        <w:t>”</w:t>
      </w:r>
      <w:r w:rsidRPr="0064193F">
        <w:rPr>
          <w:rFonts w:ascii="Arial" w:hAnsi="Arial" w:cs="Arial"/>
        </w:rPr>
        <w:t>)</w:t>
      </w:r>
      <w:r w:rsidR="001F7F0A">
        <w:rPr>
          <w:rFonts w:ascii="Arial" w:hAnsi="Arial" w:cs="Arial"/>
        </w:rPr>
        <w:t>,</w:t>
      </w:r>
      <w:r w:rsidRPr="0064193F">
        <w:rPr>
          <w:rFonts w:ascii="Arial" w:hAnsi="Arial" w:cs="Arial"/>
        </w:rPr>
        <w:t xml:space="preserve"> potwierdzając wykonane czynności. </w:t>
      </w:r>
    </w:p>
    <w:p w14:paraId="324B7F10" w14:textId="22263531" w:rsidR="005501C4" w:rsidRDefault="005501C4" w:rsidP="00924389">
      <w:pPr>
        <w:numPr>
          <w:ilvl w:val="0"/>
          <w:numId w:val="19"/>
        </w:numPr>
        <w:spacing w:after="0" w:line="276" w:lineRule="auto"/>
        <w:ind w:left="426" w:hanging="426"/>
        <w:jc w:val="both"/>
        <w:rPr>
          <w:rFonts w:ascii="Arial" w:hAnsi="Arial" w:cs="Arial"/>
        </w:rPr>
      </w:pPr>
      <w:r w:rsidRPr="0064193F">
        <w:rPr>
          <w:rFonts w:ascii="Arial" w:hAnsi="Arial" w:cs="Arial"/>
        </w:rPr>
        <w:t>Usługa będzie świadczona w dni robocze. Przez dni robocze Zamawiający rozumie dni od poniedziałku do piątku z wyjątkiem dni ustawowo wolnych wskazanych w ustawie z dnia 18 stycznia 1951 r. o dniach wolnych od pracy z dnia (Dz. U. z 202</w:t>
      </w:r>
      <w:r w:rsidR="00541FD2">
        <w:rPr>
          <w:rFonts w:ascii="Arial" w:hAnsi="Arial" w:cs="Arial"/>
        </w:rPr>
        <w:t>5</w:t>
      </w:r>
      <w:r w:rsidRPr="0064193F">
        <w:rPr>
          <w:rFonts w:ascii="Arial" w:hAnsi="Arial" w:cs="Arial"/>
        </w:rPr>
        <w:t xml:space="preserve"> r., poz. </w:t>
      </w:r>
      <w:r w:rsidR="00541FD2">
        <w:rPr>
          <w:rFonts w:ascii="Arial" w:hAnsi="Arial" w:cs="Arial"/>
        </w:rPr>
        <w:t>296</w:t>
      </w:r>
      <w:r w:rsidRPr="0064193F">
        <w:rPr>
          <w:rFonts w:ascii="Arial" w:hAnsi="Arial" w:cs="Arial"/>
        </w:rPr>
        <w:t>) lub zarządzeniu wewnętrznym.</w:t>
      </w:r>
    </w:p>
    <w:p w14:paraId="3E721775" w14:textId="2B603498" w:rsidR="001F7F0A" w:rsidRPr="001F7F0A" w:rsidRDefault="001F7F0A" w:rsidP="00924389">
      <w:pPr>
        <w:numPr>
          <w:ilvl w:val="0"/>
          <w:numId w:val="19"/>
        </w:numPr>
        <w:spacing w:after="0" w:line="276" w:lineRule="auto"/>
        <w:ind w:left="426" w:hanging="426"/>
        <w:jc w:val="both"/>
        <w:rPr>
          <w:rFonts w:ascii="Arial" w:hAnsi="Arial" w:cs="Arial"/>
        </w:rPr>
      </w:pPr>
      <w:r w:rsidRPr="0064193F">
        <w:rPr>
          <w:rFonts w:ascii="Arial" w:hAnsi="Arial" w:cs="Arial"/>
        </w:rPr>
        <w:t xml:space="preserve">W przypadku, gdy dzień, w którym powinna być </w:t>
      </w:r>
      <w:r w:rsidR="006A0F9B" w:rsidRPr="0064193F">
        <w:rPr>
          <w:rFonts w:ascii="Arial" w:hAnsi="Arial" w:cs="Arial"/>
        </w:rPr>
        <w:t>wykonana</w:t>
      </w:r>
      <w:r w:rsidR="006A0F9B">
        <w:rPr>
          <w:rFonts w:ascii="Arial" w:hAnsi="Arial" w:cs="Arial"/>
        </w:rPr>
        <w:t xml:space="preserve"> usługa (przewidziana rzadziej niż 5 razy w tygodniu)</w:t>
      </w:r>
      <w:r w:rsidRPr="0064193F">
        <w:rPr>
          <w:rFonts w:ascii="Arial" w:hAnsi="Arial" w:cs="Arial"/>
        </w:rPr>
        <w:t xml:space="preserve"> jest dniem wolnym od pracy, usługę należy wykonać w najbliższym dniu roboczym.</w:t>
      </w:r>
    </w:p>
    <w:p w14:paraId="15566919" w14:textId="51B5BF25" w:rsidR="005501C4" w:rsidRPr="00A94CEE" w:rsidRDefault="005501C4" w:rsidP="00924389">
      <w:pPr>
        <w:numPr>
          <w:ilvl w:val="0"/>
          <w:numId w:val="19"/>
        </w:numPr>
        <w:spacing w:after="0" w:line="276" w:lineRule="auto"/>
        <w:ind w:left="426" w:hanging="426"/>
        <w:jc w:val="both"/>
        <w:rPr>
          <w:rFonts w:ascii="Arial" w:hAnsi="Arial" w:cs="Arial"/>
        </w:rPr>
      </w:pPr>
      <w:r w:rsidRPr="006A0F9B">
        <w:rPr>
          <w:rFonts w:ascii="Arial" w:hAnsi="Arial" w:cs="Arial"/>
        </w:rPr>
        <w:t>Prace przewidziane do wykonania w harmonogramie</w:t>
      </w:r>
      <w:r w:rsidR="007724E7" w:rsidRPr="006A0F9B">
        <w:rPr>
          <w:rFonts w:ascii="Arial" w:hAnsi="Arial" w:cs="Arial"/>
        </w:rPr>
        <w:t xml:space="preserve"> czynności</w:t>
      </w:r>
      <w:r w:rsidRPr="006A0F9B">
        <w:rPr>
          <w:rFonts w:ascii="Arial" w:hAnsi="Arial" w:cs="Arial"/>
        </w:rPr>
        <w:t xml:space="preserve"> z częstotliwością </w:t>
      </w:r>
      <w:r w:rsidR="007724E7" w:rsidRPr="006A0F9B">
        <w:rPr>
          <w:rFonts w:ascii="Arial" w:hAnsi="Arial" w:cs="Arial"/>
        </w:rPr>
        <w:t xml:space="preserve">jeden raz w miesiącu oraz </w:t>
      </w:r>
      <w:r w:rsidRPr="006A0F9B">
        <w:rPr>
          <w:rFonts w:ascii="Arial" w:hAnsi="Arial" w:cs="Arial"/>
        </w:rPr>
        <w:t xml:space="preserve">rzadszą mogą być wykonywane w dni wolne od pracy po </w:t>
      </w:r>
      <w:r w:rsidR="008A444F" w:rsidRPr="006A0F9B">
        <w:rPr>
          <w:rFonts w:ascii="Arial" w:hAnsi="Arial" w:cs="Arial"/>
        </w:rPr>
        <w:t xml:space="preserve">uzyskaniu </w:t>
      </w:r>
      <w:r w:rsidRPr="006A0F9B">
        <w:rPr>
          <w:rFonts w:ascii="Arial" w:hAnsi="Arial" w:cs="Arial"/>
        </w:rPr>
        <w:t>pisemn</w:t>
      </w:r>
      <w:r w:rsidR="008A444F" w:rsidRPr="006A0F9B">
        <w:rPr>
          <w:rFonts w:ascii="Arial" w:hAnsi="Arial" w:cs="Arial"/>
        </w:rPr>
        <w:t>ej</w:t>
      </w:r>
      <w:r w:rsidRPr="00A94CEE">
        <w:rPr>
          <w:rFonts w:ascii="Arial" w:hAnsi="Arial" w:cs="Arial"/>
        </w:rPr>
        <w:t xml:space="preserve"> zgody Zamawiającego.</w:t>
      </w:r>
    </w:p>
    <w:p w14:paraId="2F0AA738" w14:textId="65797325" w:rsidR="005501C4" w:rsidRPr="0064193F" w:rsidRDefault="005501C4" w:rsidP="00924389">
      <w:pPr>
        <w:numPr>
          <w:ilvl w:val="0"/>
          <w:numId w:val="19"/>
        </w:numPr>
        <w:spacing w:after="0" w:line="276" w:lineRule="auto"/>
        <w:ind w:left="426" w:hanging="426"/>
        <w:jc w:val="both"/>
        <w:rPr>
          <w:rFonts w:ascii="Arial" w:hAnsi="Arial" w:cs="Arial"/>
        </w:rPr>
      </w:pPr>
      <w:r w:rsidRPr="0064193F">
        <w:rPr>
          <w:rFonts w:ascii="Arial" w:hAnsi="Arial" w:cs="Arial"/>
        </w:rPr>
        <w:t xml:space="preserve">Wykonawca zobowiązany jest rozpoczynać świadczenie usługi każdego dnia roboczego od godziny </w:t>
      </w:r>
      <w:bookmarkStart w:id="7" w:name="_Hlk90631144"/>
      <w:r w:rsidR="008A444F" w:rsidRPr="00A94CEE">
        <w:rPr>
          <w:rFonts w:ascii="Arial" w:hAnsi="Arial" w:cs="Arial"/>
        </w:rPr>
        <w:t>……………………</w:t>
      </w:r>
      <w:r w:rsidRPr="0064193F">
        <w:rPr>
          <w:rFonts w:ascii="Arial" w:hAnsi="Arial" w:cs="Arial"/>
        </w:rPr>
        <w:t xml:space="preserve"> zgłaszając ten fakt </w:t>
      </w:r>
      <w:bookmarkEnd w:id="7"/>
      <w:r w:rsidR="008A444F">
        <w:rPr>
          <w:rFonts w:ascii="Arial" w:hAnsi="Arial" w:cs="Arial"/>
        </w:rPr>
        <w:t>osobie wskazanej przez Zamawiającego lub w sekretariacie</w:t>
      </w:r>
      <w:r w:rsidRPr="0064193F">
        <w:rPr>
          <w:rFonts w:ascii="Arial" w:hAnsi="Arial" w:cs="Arial"/>
        </w:rPr>
        <w:t>.</w:t>
      </w:r>
    </w:p>
    <w:p w14:paraId="46BDDF98" w14:textId="5665263F" w:rsidR="005501C4" w:rsidRDefault="005501C4" w:rsidP="00924389">
      <w:pPr>
        <w:numPr>
          <w:ilvl w:val="0"/>
          <w:numId w:val="19"/>
        </w:numPr>
        <w:spacing w:after="0" w:line="276" w:lineRule="auto"/>
        <w:ind w:left="426" w:hanging="426"/>
        <w:jc w:val="both"/>
        <w:rPr>
          <w:rFonts w:ascii="Arial" w:hAnsi="Arial" w:cs="Arial"/>
        </w:rPr>
      </w:pPr>
      <w:r w:rsidRPr="006A0F9B">
        <w:rPr>
          <w:rFonts w:ascii="Arial" w:hAnsi="Arial" w:cs="Arial"/>
        </w:rPr>
        <w:t>Zamawiający wymaga, aby usługa była wykonywana przez minimum 20 roboczogodzin</w:t>
      </w:r>
      <w:r w:rsidR="007724E7" w:rsidRPr="006A0F9B">
        <w:rPr>
          <w:rFonts w:ascii="Arial" w:hAnsi="Arial" w:cs="Arial"/>
        </w:rPr>
        <w:t xml:space="preserve"> tygodniowo</w:t>
      </w:r>
      <w:r w:rsidRPr="006A0F9B">
        <w:rPr>
          <w:rFonts w:ascii="Arial" w:hAnsi="Arial" w:cs="Arial"/>
        </w:rPr>
        <w:t xml:space="preserve"> przy założeniu 5 dniowego tygodnia pracy (średnio 4</w:t>
      </w:r>
      <w:r w:rsidRPr="0064193F">
        <w:rPr>
          <w:rFonts w:ascii="Arial" w:hAnsi="Arial" w:cs="Arial"/>
        </w:rPr>
        <w:t xml:space="preserve"> roboczogodziny dziennie), przy czym każdego dnia nie mniej niż 3 roboczogodziny.</w:t>
      </w:r>
    </w:p>
    <w:p w14:paraId="0179276A" w14:textId="6791483B" w:rsidR="007724E7" w:rsidRPr="0064193F" w:rsidRDefault="007724E7" w:rsidP="00924389">
      <w:pPr>
        <w:numPr>
          <w:ilvl w:val="0"/>
          <w:numId w:val="19"/>
        </w:numPr>
        <w:spacing w:after="0" w:line="276" w:lineRule="auto"/>
        <w:ind w:left="426" w:hanging="426"/>
        <w:jc w:val="both"/>
        <w:rPr>
          <w:rFonts w:ascii="Arial" w:hAnsi="Arial" w:cs="Arial"/>
        </w:rPr>
      </w:pPr>
      <w:r>
        <w:rPr>
          <w:rFonts w:ascii="Arial" w:hAnsi="Arial" w:cs="Arial"/>
        </w:rPr>
        <w:t xml:space="preserve">Wystąpienie w określonym tygodniu (od poniedziałku do piątku) dnia wolnego, w którym Wykonawca nie jest zobowiązany do wykonywania usług zmniejsza </w:t>
      </w:r>
      <w:r w:rsidR="00BE1827">
        <w:rPr>
          <w:rFonts w:ascii="Arial" w:hAnsi="Arial" w:cs="Arial"/>
        </w:rPr>
        <w:t>wymagany minimalny wymiar roboczogodzin o cztery.</w:t>
      </w:r>
    </w:p>
    <w:p w14:paraId="7D37924C" w14:textId="77777777" w:rsidR="005501C4" w:rsidRPr="0064193F" w:rsidRDefault="005501C4" w:rsidP="00924389">
      <w:pPr>
        <w:numPr>
          <w:ilvl w:val="0"/>
          <w:numId w:val="19"/>
        </w:numPr>
        <w:spacing w:after="0" w:line="276" w:lineRule="auto"/>
        <w:ind w:left="426" w:hanging="426"/>
        <w:jc w:val="both"/>
        <w:rPr>
          <w:rFonts w:ascii="Arial" w:hAnsi="Arial" w:cs="Arial"/>
        </w:rPr>
      </w:pPr>
      <w:r w:rsidRPr="0064193F">
        <w:rPr>
          <w:rFonts w:ascii="Arial" w:hAnsi="Arial" w:cs="Arial"/>
        </w:rPr>
        <w:t xml:space="preserve">Na czas wykonywania usługi Zamawiający zapewni nieodpłatnie dostęp do energii elektrycznej oraz instalacji wodno-kanalizacyjnej w sposób umożliwiający prawidłowe i bezpieczne wykonywanie prac. </w:t>
      </w:r>
    </w:p>
    <w:p w14:paraId="1E830692" w14:textId="626C9905" w:rsidR="004578F7" w:rsidRPr="00263411" w:rsidRDefault="00314905" w:rsidP="00924389">
      <w:pPr>
        <w:numPr>
          <w:ilvl w:val="0"/>
          <w:numId w:val="19"/>
        </w:numPr>
        <w:spacing w:after="0" w:line="276" w:lineRule="auto"/>
        <w:ind w:left="426" w:hanging="426"/>
        <w:jc w:val="both"/>
        <w:rPr>
          <w:rFonts w:ascii="Arial" w:hAnsi="Arial" w:cs="Arial"/>
        </w:rPr>
      </w:pPr>
      <w:r w:rsidRPr="00263411">
        <w:rPr>
          <w:rFonts w:ascii="Arial" w:hAnsi="Arial" w:cs="Arial"/>
        </w:rPr>
        <w:t>Usługi</w:t>
      </w:r>
      <w:r w:rsidR="005A5F05" w:rsidRPr="00263411">
        <w:rPr>
          <w:rFonts w:ascii="Arial" w:hAnsi="Arial" w:cs="Arial"/>
        </w:rPr>
        <w:t>, które – według postanowień zawartych w „Opisie przedmiotu zamówienia”</w:t>
      </w:r>
      <w:r w:rsidR="00926A4F" w:rsidRPr="00263411">
        <w:rPr>
          <w:rFonts w:ascii="Arial" w:hAnsi="Arial" w:cs="Arial"/>
        </w:rPr>
        <w:t xml:space="preserve"> </w:t>
      </w:r>
      <w:r w:rsidR="00DA087C" w:rsidRPr="00263411">
        <w:rPr>
          <w:rFonts w:ascii="Arial" w:hAnsi="Arial" w:cs="Arial"/>
        </w:rPr>
        <w:t xml:space="preserve">mają być wykonywane wyłącznie na zlecenie Zamawiającego mają charakter prawa opcji i </w:t>
      </w:r>
      <w:r w:rsidR="00A015BC" w:rsidRPr="00263411">
        <w:rPr>
          <w:rFonts w:ascii="Arial" w:hAnsi="Arial" w:cs="Arial"/>
        </w:rPr>
        <w:t xml:space="preserve">mogą być realizowane tylko po uprzednim </w:t>
      </w:r>
      <w:r w:rsidR="005501C4" w:rsidRPr="00263411">
        <w:rPr>
          <w:rFonts w:ascii="Arial" w:hAnsi="Arial" w:cs="Arial"/>
        </w:rPr>
        <w:t xml:space="preserve">otrzymaniu przez Wykonawcę </w:t>
      </w:r>
      <w:r w:rsidR="00A015BC" w:rsidRPr="00263411">
        <w:rPr>
          <w:rFonts w:ascii="Arial" w:hAnsi="Arial" w:cs="Arial"/>
        </w:rPr>
        <w:t>pisemn</w:t>
      </w:r>
      <w:r w:rsidR="005501C4" w:rsidRPr="00263411">
        <w:rPr>
          <w:rFonts w:ascii="Arial" w:hAnsi="Arial" w:cs="Arial"/>
        </w:rPr>
        <w:t>ego</w:t>
      </w:r>
      <w:r w:rsidR="00A015BC" w:rsidRPr="00263411">
        <w:rPr>
          <w:rFonts w:ascii="Arial" w:hAnsi="Arial" w:cs="Arial"/>
        </w:rPr>
        <w:t xml:space="preserve"> zlece</w:t>
      </w:r>
      <w:r w:rsidR="005501C4" w:rsidRPr="00263411">
        <w:rPr>
          <w:rFonts w:ascii="Arial" w:hAnsi="Arial" w:cs="Arial"/>
        </w:rPr>
        <w:t>nia</w:t>
      </w:r>
      <w:r w:rsidR="00A015BC" w:rsidRPr="00263411">
        <w:rPr>
          <w:rFonts w:ascii="Arial" w:hAnsi="Arial" w:cs="Arial"/>
        </w:rPr>
        <w:t>.</w:t>
      </w:r>
    </w:p>
    <w:p w14:paraId="22EBBD0E" w14:textId="17BA3848" w:rsidR="005501C4" w:rsidRPr="00263411" w:rsidRDefault="005501C4" w:rsidP="00924389">
      <w:pPr>
        <w:numPr>
          <w:ilvl w:val="0"/>
          <w:numId w:val="19"/>
        </w:numPr>
        <w:spacing w:after="0" w:line="276" w:lineRule="auto"/>
        <w:ind w:left="426" w:hanging="426"/>
        <w:jc w:val="both"/>
        <w:rPr>
          <w:rFonts w:ascii="Arial" w:hAnsi="Arial" w:cs="Arial"/>
        </w:rPr>
      </w:pPr>
      <w:r w:rsidRPr="00263411">
        <w:rPr>
          <w:rFonts w:ascii="Arial" w:hAnsi="Arial" w:cs="Arial"/>
        </w:rPr>
        <w:t xml:space="preserve">Zamawiający w zleceniu wykonania usługi objętej prawem opcji </w:t>
      </w:r>
      <w:r w:rsidR="00E63FBD" w:rsidRPr="00263411">
        <w:rPr>
          <w:rFonts w:ascii="Arial" w:hAnsi="Arial" w:cs="Arial"/>
        </w:rPr>
        <w:t xml:space="preserve">(niebędącej usługą odśnieżania) </w:t>
      </w:r>
      <w:r w:rsidRPr="00263411">
        <w:rPr>
          <w:rFonts w:ascii="Arial" w:hAnsi="Arial" w:cs="Arial"/>
        </w:rPr>
        <w:t xml:space="preserve">wyznaczy termin zrealizowania określonych czynności nie krótszy niż 5 dni </w:t>
      </w:r>
      <w:r w:rsidRPr="00263411">
        <w:rPr>
          <w:rFonts w:ascii="Arial" w:hAnsi="Arial" w:cs="Arial"/>
        </w:rPr>
        <w:lastRenderedPageBreak/>
        <w:t xml:space="preserve">roboczych od daty otrzymania zlecenia przez Wykonawcę, </w:t>
      </w:r>
      <w:bookmarkStart w:id="8" w:name="_Hlk90540531"/>
      <w:r w:rsidRPr="00263411">
        <w:rPr>
          <w:rFonts w:ascii="Arial" w:hAnsi="Arial" w:cs="Arial"/>
        </w:rPr>
        <w:t>przy czym Zamawiający jest uprawniony do wskazania określonego dnia tygodnia do wykonania usługi.</w:t>
      </w:r>
    </w:p>
    <w:bookmarkEnd w:id="8"/>
    <w:p w14:paraId="239FDBFE" w14:textId="7A183313" w:rsidR="004578F7" w:rsidRPr="00263411" w:rsidRDefault="00E63FBD" w:rsidP="00924389">
      <w:pPr>
        <w:numPr>
          <w:ilvl w:val="0"/>
          <w:numId w:val="19"/>
        </w:numPr>
        <w:spacing w:after="0" w:line="276" w:lineRule="auto"/>
        <w:ind w:left="426" w:hanging="426"/>
        <w:jc w:val="both"/>
        <w:rPr>
          <w:rFonts w:ascii="Arial" w:hAnsi="Arial" w:cs="Arial"/>
        </w:rPr>
      </w:pPr>
      <w:r w:rsidRPr="00263411">
        <w:rPr>
          <w:rFonts w:ascii="Arial" w:hAnsi="Arial" w:cs="Arial"/>
        </w:rPr>
        <w:t>W przypadku wystąpienia w porze nocnej opadów śniegu u</w:t>
      </w:r>
      <w:r w:rsidR="004578F7" w:rsidRPr="00263411">
        <w:rPr>
          <w:rFonts w:ascii="Arial" w:hAnsi="Arial" w:cs="Arial"/>
        </w:rPr>
        <w:t xml:space="preserve">sługa odśnieżenia świadczona będzie każdorazowo do godziny 07:15 rano oraz dodatkowo na zlecenie Zamawiającego w zakresie prawa opcji </w:t>
      </w:r>
      <w:bookmarkStart w:id="9" w:name="_Hlk90286468"/>
      <w:r w:rsidR="004578F7" w:rsidRPr="00263411">
        <w:rPr>
          <w:rFonts w:ascii="Arial" w:hAnsi="Arial" w:cs="Arial"/>
        </w:rPr>
        <w:t>– w terminie do 3 godzin od otrzymania zlecenia.</w:t>
      </w:r>
      <w:bookmarkEnd w:id="9"/>
    </w:p>
    <w:p w14:paraId="7133748B" w14:textId="43954852" w:rsidR="005501C4" w:rsidRPr="00E63FBD" w:rsidRDefault="005501C4" w:rsidP="00924389">
      <w:pPr>
        <w:numPr>
          <w:ilvl w:val="0"/>
          <w:numId w:val="19"/>
        </w:numPr>
        <w:spacing w:after="0" w:line="276" w:lineRule="auto"/>
        <w:ind w:left="426" w:hanging="426"/>
        <w:jc w:val="both"/>
        <w:rPr>
          <w:rFonts w:ascii="Arial" w:hAnsi="Arial" w:cs="Arial"/>
        </w:rPr>
      </w:pPr>
      <w:r w:rsidRPr="00263411">
        <w:rPr>
          <w:rFonts w:ascii="Arial" w:hAnsi="Arial" w:cs="Arial"/>
        </w:rPr>
        <w:t xml:space="preserve">Zamawiający nie ma obowiązku wykorzystania całkowitej wartości </w:t>
      </w:r>
      <w:r w:rsidR="009963BE" w:rsidRPr="00263411">
        <w:rPr>
          <w:rFonts w:ascii="Arial" w:hAnsi="Arial" w:cs="Arial"/>
        </w:rPr>
        <w:t>świadczeń</w:t>
      </w:r>
      <w:r w:rsidRPr="00435A1C">
        <w:rPr>
          <w:rFonts w:ascii="Arial" w:hAnsi="Arial" w:cs="Arial"/>
        </w:rPr>
        <w:t xml:space="preserve"> </w:t>
      </w:r>
      <w:r w:rsidR="009963BE" w:rsidRPr="00435A1C">
        <w:rPr>
          <w:rFonts w:ascii="Arial" w:hAnsi="Arial" w:cs="Arial"/>
        </w:rPr>
        <w:t>objętych</w:t>
      </w:r>
      <w:r w:rsidRPr="00435A1C">
        <w:rPr>
          <w:rFonts w:ascii="Arial" w:hAnsi="Arial" w:cs="Arial"/>
        </w:rPr>
        <w:t xml:space="preserve"> prawem opcji, a Wykonawcy nie przysługują z tego tytułu żadne roszczenia</w:t>
      </w:r>
      <w:r w:rsidRPr="00E63FBD">
        <w:rPr>
          <w:rFonts w:ascii="Arial" w:hAnsi="Arial" w:cs="Arial"/>
        </w:rPr>
        <w:t>.</w:t>
      </w:r>
    </w:p>
    <w:p w14:paraId="3C69AD1F" w14:textId="77777777" w:rsidR="004578F7" w:rsidRPr="005501C4" w:rsidRDefault="004578F7" w:rsidP="00924389">
      <w:pPr>
        <w:numPr>
          <w:ilvl w:val="0"/>
          <w:numId w:val="19"/>
        </w:numPr>
        <w:spacing w:after="0" w:line="276" w:lineRule="auto"/>
        <w:ind w:left="426" w:hanging="426"/>
        <w:jc w:val="both"/>
        <w:rPr>
          <w:rFonts w:ascii="Arial" w:hAnsi="Arial" w:cs="Arial"/>
        </w:rPr>
      </w:pPr>
      <w:r w:rsidRPr="00E63FBD">
        <w:rPr>
          <w:rFonts w:ascii="Arial" w:hAnsi="Arial" w:cs="Arial"/>
        </w:rPr>
        <w:t>Sprzęt, urządzenia, środki czyszczące i higieniczne niezbędne do</w:t>
      </w:r>
      <w:r w:rsidRPr="005501C4">
        <w:rPr>
          <w:rFonts w:ascii="Arial" w:hAnsi="Arial" w:cs="Arial"/>
        </w:rPr>
        <w:t xml:space="preserve"> wykonania przedmiotu umowy zapewnia Wykonawca.</w:t>
      </w:r>
    </w:p>
    <w:p w14:paraId="46F1C025" w14:textId="6F0A4A5C" w:rsidR="005501C4" w:rsidRDefault="004578F7" w:rsidP="00924389">
      <w:pPr>
        <w:numPr>
          <w:ilvl w:val="0"/>
          <w:numId w:val="19"/>
        </w:numPr>
        <w:spacing w:after="0" w:line="276" w:lineRule="auto"/>
        <w:ind w:left="426" w:hanging="426"/>
        <w:jc w:val="both"/>
        <w:rPr>
          <w:rFonts w:ascii="Arial" w:hAnsi="Arial" w:cs="Arial"/>
        </w:rPr>
      </w:pPr>
      <w:r w:rsidRPr="005501C4">
        <w:rPr>
          <w:rFonts w:ascii="Arial" w:hAnsi="Arial" w:cs="Arial"/>
        </w:rPr>
        <w:t>Mydło, papier toaletowy, ręczniki papierowe do uzupełnienia w sanitariatach zapewnia Zamawiający, a materiały te uzupełnia Wykonawca.</w:t>
      </w:r>
    </w:p>
    <w:p w14:paraId="05ADCB59" w14:textId="67F2ACAF" w:rsidR="003E45DA" w:rsidRPr="003E45DA" w:rsidRDefault="003E45DA" w:rsidP="00924389">
      <w:pPr>
        <w:numPr>
          <w:ilvl w:val="0"/>
          <w:numId w:val="19"/>
        </w:numPr>
        <w:spacing w:after="0" w:line="276" w:lineRule="auto"/>
        <w:ind w:left="426" w:hanging="426"/>
        <w:jc w:val="both"/>
        <w:rPr>
          <w:rFonts w:ascii="Arial" w:hAnsi="Arial" w:cs="Arial"/>
        </w:rPr>
      </w:pPr>
      <w:r w:rsidRPr="003E45DA">
        <w:rPr>
          <w:rFonts w:ascii="Arial" w:hAnsi="Arial" w:cs="Arial"/>
        </w:rPr>
        <w:t xml:space="preserve">Wykonawca zobowiązuje się przekazać Zamawiającemu, nie później niż w terminie </w:t>
      </w:r>
      <w:r w:rsidR="00335FCD" w:rsidRPr="005930BE">
        <w:rPr>
          <w:rFonts w:ascii="Arial" w:hAnsi="Arial" w:cs="Arial"/>
        </w:rPr>
        <w:t>5</w:t>
      </w:r>
      <w:r w:rsidRPr="003E45DA">
        <w:rPr>
          <w:rFonts w:ascii="Arial" w:hAnsi="Arial" w:cs="Arial"/>
        </w:rPr>
        <w:t xml:space="preserve"> dni roboczych przed skierowaniem osób do wykonywania usług, listę osób skierowanych do wykonywania usługi, w tym osób, z których Wykonawca będzie korzystał w przypadku zastępstwa, zawierającą dane osób mających dostęp do pomieszczeń Zamawiającego wraz z informacją o prawie Wykonawcy do dysponowania osobami (umowa o pracę/umowa cywilnoprawna). Powyższy termin dotyczy również aktualizacji listy w trakcie trwania umowy.</w:t>
      </w:r>
    </w:p>
    <w:p w14:paraId="775EC056" w14:textId="606C2539" w:rsidR="003E45DA" w:rsidRPr="0064193F" w:rsidRDefault="003E45DA" w:rsidP="00924389">
      <w:pPr>
        <w:numPr>
          <w:ilvl w:val="0"/>
          <w:numId w:val="19"/>
        </w:numPr>
        <w:spacing w:after="0" w:line="276" w:lineRule="auto"/>
        <w:ind w:left="426" w:hanging="426"/>
        <w:jc w:val="both"/>
        <w:rPr>
          <w:rFonts w:ascii="Arial" w:hAnsi="Arial" w:cs="Arial"/>
          <w:b/>
        </w:rPr>
      </w:pPr>
      <w:r w:rsidRPr="0064193F">
        <w:rPr>
          <w:rFonts w:ascii="Arial" w:hAnsi="Arial" w:cs="Arial"/>
        </w:rPr>
        <w:t>Przed przystąpieniem do wykonywania usługi osoby wyznaczone do sprzątania zostaną przeszk</w:t>
      </w:r>
      <w:r w:rsidR="007B756E">
        <w:rPr>
          <w:rFonts w:ascii="Arial" w:hAnsi="Arial" w:cs="Arial"/>
        </w:rPr>
        <w:t>o</w:t>
      </w:r>
      <w:r w:rsidRPr="0064193F">
        <w:rPr>
          <w:rFonts w:ascii="Arial" w:hAnsi="Arial" w:cs="Arial"/>
        </w:rPr>
        <w:t>lo</w:t>
      </w:r>
      <w:r>
        <w:rPr>
          <w:rFonts w:ascii="Arial" w:hAnsi="Arial" w:cs="Arial"/>
        </w:rPr>
        <w:t>ne</w:t>
      </w:r>
      <w:r w:rsidRPr="0064193F">
        <w:rPr>
          <w:rFonts w:ascii="Arial" w:hAnsi="Arial" w:cs="Arial"/>
        </w:rPr>
        <w:t xml:space="preserve"> w zakresie obowiązujących u Zamawiającego zasad ochrony danych osobowych.</w:t>
      </w:r>
    </w:p>
    <w:p w14:paraId="0905AD7D" w14:textId="35274EC9" w:rsidR="003E45DA" w:rsidRPr="0064193F" w:rsidRDefault="003E45DA" w:rsidP="00924389">
      <w:pPr>
        <w:numPr>
          <w:ilvl w:val="0"/>
          <w:numId w:val="19"/>
        </w:numPr>
        <w:spacing w:after="0" w:line="276" w:lineRule="auto"/>
        <w:ind w:left="426" w:hanging="426"/>
        <w:jc w:val="both"/>
        <w:rPr>
          <w:rFonts w:ascii="Arial" w:hAnsi="Arial" w:cs="Arial"/>
          <w:b/>
          <w:strike/>
        </w:rPr>
      </w:pPr>
      <w:r>
        <w:rPr>
          <w:rFonts w:ascii="Arial" w:hAnsi="Arial" w:cs="Arial"/>
        </w:rPr>
        <w:t>O</w:t>
      </w:r>
      <w:r w:rsidRPr="0064193F">
        <w:rPr>
          <w:rFonts w:ascii="Arial" w:hAnsi="Arial" w:cs="Arial"/>
        </w:rPr>
        <w:t>soby, któr</w:t>
      </w:r>
      <w:r>
        <w:rPr>
          <w:rFonts w:ascii="Arial" w:hAnsi="Arial" w:cs="Arial"/>
        </w:rPr>
        <w:t>e</w:t>
      </w:r>
      <w:r w:rsidRPr="0064193F">
        <w:rPr>
          <w:rFonts w:ascii="Arial" w:hAnsi="Arial" w:cs="Arial"/>
        </w:rPr>
        <w:t xml:space="preserve"> nie odbędą szkolenia z zasad ochrony danych osobowych nie zostaną dopuszc</w:t>
      </w:r>
      <w:r>
        <w:rPr>
          <w:rFonts w:ascii="Arial" w:hAnsi="Arial" w:cs="Arial"/>
        </w:rPr>
        <w:t>zone</w:t>
      </w:r>
      <w:r w:rsidRPr="0064193F">
        <w:rPr>
          <w:rFonts w:ascii="Arial" w:hAnsi="Arial" w:cs="Arial"/>
        </w:rPr>
        <w:t xml:space="preserve"> do </w:t>
      </w:r>
      <w:r>
        <w:rPr>
          <w:rFonts w:ascii="Arial" w:hAnsi="Arial" w:cs="Arial"/>
        </w:rPr>
        <w:t>wykonywania usługi</w:t>
      </w:r>
      <w:r w:rsidRPr="0064193F">
        <w:rPr>
          <w:rFonts w:ascii="Arial" w:hAnsi="Arial" w:cs="Arial"/>
        </w:rPr>
        <w:t>.</w:t>
      </w:r>
    </w:p>
    <w:p w14:paraId="39DD4CD5" w14:textId="0B3592A8" w:rsidR="003E45DA" w:rsidRPr="006D4C17" w:rsidRDefault="003E45DA" w:rsidP="00924389">
      <w:pPr>
        <w:numPr>
          <w:ilvl w:val="0"/>
          <w:numId w:val="19"/>
        </w:numPr>
        <w:spacing w:after="0" w:line="276" w:lineRule="auto"/>
        <w:ind w:left="426" w:hanging="426"/>
        <w:jc w:val="both"/>
        <w:rPr>
          <w:rFonts w:ascii="Arial" w:hAnsi="Arial" w:cs="Arial"/>
          <w:b/>
        </w:rPr>
      </w:pPr>
      <w:r w:rsidRPr="0064193F">
        <w:rPr>
          <w:rFonts w:ascii="Arial" w:hAnsi="Arial" w:cs="Arial"/>
        </w:rPr>
        <w:t>Zamawiający nie wyraża zgody na wprowadzanie na teren</w:t>
      </w:r>
      <w:r>
        <w:rPr>
          <w:rFonts w:ascii="Arial" w:hAnsi="Arial" w:cs="Arial"/>
        </w:rPr>
        <w:t xml:space="preserve"> </w:t>
      </w:r>
      <w:r w:rsidRPr="0064193F">
        <w:rPr>
          <w:rFonts w:ascii="Arial" w:hAnsi="Arial" w:cs="Arial"/>
        </w:rPr>
        <w:t>Inspektoratu</w:t>
      </w:r>
      <w:r>
        <w:rPr>
          <w:rFonts w:ascii="Arial" w:hAnsi="Arial" w:cs="Arial"/>
        </w:rPr>
        <w:t xml:space="preserve"> </w:t>
      </w:r>
      <w:r w:rsidRPr="0064193F">
        <w:rPr>
          <w:rFonts w:ascii="Arial" w:hAnsi="Arial" w:cs="Arial"/>
        </w:rPr>
        <w:t xml:space="preserve">przez </w:t>
      </w:r>
      <w:r>
        <w:rPr>
          <w:rFonts w:ascii="Arial" w:hAnsi="Arial" w:cs="Arial"/>
        </w:rPr>
        <w:t xml:space="preserve">Wykonawcę lub osoby </w:t>
      </w:r>
      <w:r w:rsidRPr="0064193F">
        <w:rPr>
          <w:rFonts w:ascii="Arial" w:hAnsi="Arial" w:cs="Arial"/>
        </w:rPr>
        <w:t xml:space="preserve">wyznaczone </w:t>
      </w:r>
      <w:r>
        <w:rPr>
          <w:rFonts w:ascii="Arial" w:hAnsi="Arial" w:cs="Arial"/>
        </w:rPr>
        <w:t>przez niego do wykonywania usług</w:t>
      </w:r>
      <w:r w:rsidRPr="0064193F">
        <w:rPr>
          <w:rFonts w:ascii="Arial" w:hAnsi="Arial" w:cs="Arial"/>
        </w:rPr>
        <w:t xml:space="preserve"> osób trzecich</w:t>
      </w:r>
      <w:r>
        <w:rPr>
          <w:rFonts w:ascii="Arial" w:hAnsi="Arial" w:cs="Arial"/>
        </w:rPr>
        <w:t>.</w:t>
      </w:r>
    </w:p>
    <w:p w14:paraId="705B472B" w14:textId="7ED4D3C6" w:rsidR="006D4C17" w:rsidRDefault="006D4C17" w:rsidP="00924389">
      <w:pPr>
        <w:numPr>
          <w:ilvl w:val="0"/>
          <w:numId w:val="19"/>
        </w:numPr>
        <w:spacing w:after="0" w:line="276" w:lineRule="auto"/>
        <w:ind w:left="426" w:hanging="426"/>
        <w:jc w:val="both"/>
        <w:rPr>
          <w:rFonts w:ascii="Arial" w:hAnsi="Arial" w:cs="Arial"/>
        </w:rPr>
      </w:pPr>
      <w:r w:rsidRPr="0064193F">
        <w:rPr>
          <w:rFonts w:ascii="Arial" w:hAnsi="Arial" w:cs="Arial"/>
        </w:rPr>
        <w:t xml:space="preserve">Strony zgodnie wyrażają zgodę na prowadzenie dziennika </w:t>
      </w:r>
      <w:proofErr w:type="gramStart"/>
      <w:r w:rsidRPr="0064193F">
        <w:rPr>
          <w:rFonts w:ascii="Arial" w:hAnsi="Arial" w:cs="Arial"/>
        </w:rPr>
        <w:t>uwag,</w:t>
      </w:r>
      <w:proofErr w:type="gramEnd"/>
      <w:r w:rsidRPr="0064193F">
        <w:rPr>
          <w:rFonts w:ascii="Arial" w:hAnsi="Arial" w:cs="Arial"/>
        </w:rPr>
        <w:t xml:space="preserve"> jako narzędzia służącego do pisemnego zgłaszania ewentualnych uwag</w:t>
      </w:r>
      <w:r w:rsidR="00BE1827">
        <w:rPr>
          <w:rFonts w:ascii="Arial" w:hAnsi="Arial" w:cs="Arial"/>
        </w:rPr>
        <w:t xml:space="preserve"> lub</w:t>
      </w:r>
      <w:r w:rsidRPr="0064193F">
        <w:rPr>
          <w:rFonts w:ascii="Arial" w:hAnsi="Arial" w:cs="Arial"/>
        </w:rPr>
        <w:t xml:space="preserve"> zastrzeżeń przez każdą ze Stron umowy przez </w:t>
      </w:r>
      <w:r>
        <w:rPr>
          <w:rFonts w:ascii="Arial" w:hAnsi="Arial" w:cs="Arial"/>
        </w:rPr>
        <w:t>przedstawicieli</w:t>
      </w:r>
      <w:r w:rsidRPr="0064193F">
        <w:rPr>
          <w:rFonts w:ascii="Arial" w:hAnsi="Arial" w:cs="Arial"/>
        </w:rPr>
        <w:t xml:space="preserve"> Wykonawcy i pracowników Zamawiającego.</w:t>
      </w:r>
    </w:p>
    <w:p w14:paraId="5CA389ED" w14:textId="72959AA9" w:rsidR="006D4C17" w:rsidRPr="00251BA6" w:rsidRDefault="006D4C17" w:rsidP="00924389">
      <w:pPr>
        <w:numPr>
          <w:ilvl w:val="0"/>
          <w:numId w:val="19"/>
        </w:numPr>
        <w:spacing w:after="0" w:line="276" w:lineRule="auto"/>
        <w:ind w:left="426" w:hanging="426"/>
        <w:jc w:val="both"/>
        <w:rPr>
          <w:rFonts w:ascii="Arial" w:hAnsi="Arial" w:cs="Arial"/>
        </w:rPr>
      </w:pPr>
      <w:r w:rsidRPr="0064193F">
        <w:rPr>
          <w:rFonts w:ascii="Arial" w:hAnsi="Arial" w:cs="Arial"/>
        </w:rPr>
        <w:t xml:space="preserve">Dziennik uwag przechowywany jest w miejscu, w którym przechowywane są klucze </w:t>
      </w:r>
      <w:r w:rsidRPr="00251BA6">
        <w:rPr>
          <w:rFonts w:ascii="Arial" w:hAnsi="Arial" w:cs="Arial"/>
        </w:rPr>
        <w:t xml:space="preserve">do pomieszczeń. </w:t>
      </w:r>
    </w:p>
    <w:p w14:paraId="08EF33CD" w14:textId="0BF10CAB" w:rsidR="006D4C17" w:rsidRPr="00251BA6" w:rsidRDefault="00B77CF4" w:rsidP="00924389">
      <w:pPr>
        <w:numPr>
          <w:ilvl w:val="0"/>
          <w:numId w:val="19"/>
        </w:numPr>
        <w:spacing w:after="0" w:line="276" w:lineRule="auto"/>
        <w:ind w:left="426" w:hanging="426"/>
        <w:jc w:val="both"/>
        <w:rPr>
          <w:rFonts w:ascii="Arial" w:eastAsia="Calibri" w:hAnsi="Arial" w:cs="Arial"/>
        </w:rPr>
      </w:pPr>
      <w:r w:rsidRPr="00251BA6">
        <w:rPr>
          <w:rFonts w:ascii="Arial" w:eastAsia="Calibri" w:hAnsi="Arial" w:cs="Arial"/>
        </w:rPr>
        <w:t>Osoba wykonująca usługi sprzątania każdego dnia przed opuszczeniem budynku zobowiązana jest zamknąć drzwi pomieszczeń biurowych na klucz, wyłączyć oświetlenie oraz zamknąć okna we wszystkich pomieszczeniach, a także zakręcić zawór główny wody, włączyć system alarmowy w budynku a następnie zamknąć budynek na klucz oraz jego otoczenie (bramy wjazdowe, furtka)</w:t>
      </w:r>
      <w:r w:rsidR="006D4C17" w:rsidRPr="00251BA6">
        <w:rPr>
          <w:rFonts w:ascii="Arial" w:eastAsia="Calibri" w:hAnsi="Arial" w:cs="Arial"/>
        </w:rPr>
        <w:t>.</w:t>
      </w:r>
    </w:p>
    <w:p w14:paraId="7DCEF593" w14:textId="77777777" w:rsidR="004758F5" w:rsidRPr="0064193F" w:rsidRDefault="004758F5" w:rsidP="00924389">
      <w:pPr>
        <w:numPr>
          <w:ilvl w:val="0"/>
          <w:numId w:val="19"/>
        </w:numPr>
        <w:spacing w:after="0" w:line="276" w:lineRule="auto"/>
        <w:ind w:left="426" w:hanging="426"/>
        <w:jc w:val="both"/>
        <w:rPr>
          <w:rFonts w:ascii="Arial" w:hAnsi="Arial" w:cs="Arial"/>
        </w:rPr>
      </w:pPr>
      <w:r w:rsidRPr="0064193F">
        <w:rPr>
          <w:rFonts w:ascii="Arial" w:hAnsi="Arial" w:cs="Arial"/>
        </w:rPr>
        <w:t>Wykonawca zobowiązuje się do poinformowania Zamawiającego o awariach lub usterkach wykrytych podczas sprzątania.</w:t>
      </w:r>
    </w:p>
    <w:p w14:paraId="3FBCD20C" w14:textId="77777777" w:rsidR="00251BA6" w:rsidRPr="004A7A87" w:rsidRDefault="00251BA6" w:rsidP="00563D4B">
      <w:pPr>
        <w:spacing w:after="0" w:line="276" w:lineRule="auto"/>
        <w:jc w:val="both"/>
        <w:rPr>
          <w:rFonts w:ascii="Arial" w:hAnsi="Arial" w:cs="Arial"/>
          <w:b/>
        </w:rPr>
      </w:pPr>
    </w:p>
    <w:p w14:paraId="56E5D698" w14:textId="6BF59DAB" w:rsidR="00914348" w:rsidRPr="006A0F9B" w:rsidRDefault="00914348" w:rsidP="00914348">
      <w:pPr>
        <w:pStyle w:val="Nagwek1"/>
      </w:pPr>
      <w:r w:rsidRPr="006A0F9B">
        <w:t>§</w:t>
      </w:r>
      <w:r w:rsidR="006A0F9B" w:rsidRPr="006A0F9B">
        <w:t>3</w:t>
      </w:r>
    </w:p>
    <w:p w14:paraId="4A666FFE" w14:textId="77777777" w:rsidR="00914348" w:rsidRDefault="00914348" w:rsidP="00914348">
      <w:pPr>
        <w:pStyle w:val="Nagwek2"/>
      </w:pPr>
      <w:r>
        <w:t>Obowiązek zatrudnienia osób przez Wykonawcę na podstawie umowy o pracę</w:t>
      </w:r>
    </w:p>
    <w:p w14:paraId="008A0971" w14:textId="244208D8" w:rsidR="00C97BEF" w:rsidRPr="00251BA6" w:rsidRDefault="00C97BEF" w:rsidP="00924389">
      <w:pPr>
        <w:numPr>
          <w:ilvl w:val="0"/>
          <w:numId w:val="21"/>
        </w:numPr>
        <w:spacing w:after="0" w:line="276" w:lineRule="auto"/>
        <w:ind w:left="426"/>
        <w:jc w:val="both"/>
        <w:rPr>
          <w:rFonts w:ascii="Arial" w:hAnsi="Arial" w:cs="Arial"/>
          <w:bCs/>
        </w:rPr>
      </w:pPr>
      <w:r w:rsidRPr="00251BA6">
        <w:rPr>
          <w:rFonts w:ascii="Arial" w:hAnsi="Arial" w:cs="Arial"/>
          <w:bCs/>
        </w:rPr>
        <w:t xml:space="preserve">Wykonawca zobowiązany jest do realizowania wskazanych przez Zamawiającego </w:t>
      </w:r>
      <w:r w:rsidR="001B3B64" w:rsidRPr="00251BA6">
        <w:rPr>
          <w:rFonts w:ascii="Arial" w:hAnsi="Arial" w:cs="Arial"/>
          <w:bCs/>
        </w:rPr>
        <w:t xml:space="preserve">w „Opisie przedmiotu zamówienia” </w:t>
      </w:r>
      <w:r w:rsidRPr="00251BA6">
        <w:rPr>
          <w:rFonts w:ascii="Arial" w:hAnsi="Arial" w:cs="Arial"/>
          <w:bCs/>
        </w:rPr>
        <w:t>czynności poprzez osoby zatrudnione na podstawie umowy o pracę,</w:t>
      </w:r>
      <w:r w:rsidR="00330C5B" w:rsidRPr="00251BA6">
        <w:rPr>
          <w:rFonts w:ascii="Arial" w:hAnsi="Arial" w:cs="Arial"/>
          <w:bCs/>
        </w:rPr>
        <w:t xml:space="preserve"> to jest</w:t>
      </w:r>
      <w:r w:rsidRPr="00251BA6">
        <w:rPr>
          <w:rFonts w:ascii="Arial" w:hAnsi="Arial" w:cs="Arial"/>
          <w:bCs/>
        </w:rPr>
        <w:t xml:space="preserve"> w sposób określony w art. 22 § 1 ustawy z dnia 26 czerwca 1974 r. - Kodeks pracy </w:t>
      </w:r>
      <w:r w:rsidR="00A456E0" w:rsidRPr="00251BA6">
        <w:rPr>
          <w:rFonts w:ascii="Arial" w:hAnsi="Arial" w:cs="Arial"/>
          <w:bCs/>
        </w:rPr>
        <w:t>(</w:t>
      </w:r>
      <w:proofErr w:type="spellStart"/>
      <w:r w:rsidR="00A456E0" w:rsidRPr="00251BA6">
        <w:rPr>
          <w:rFonts w:ascii="Arial" w:hAnsi="Arial" w:cs="Arial"/>
          <w:bCs/>
        </w:rPr>
        <w:t>t.j</w:t>
      </w:r>
      <w:proofErr w:type="spellEnd"/>
      <w:r w:rsidR="00A456E0" w:rsidRPr="00251BA6">
        <w:rPr>
          <w:rFonts w:ascii="Arial" w:hAnsi="Arial" w:cs="Arial"/>
          <w:bCs/>
        </w:rPr>
        <w:t>. Dz.U. z 202</w:t>
      </w:r>
      <w:r w:rsidR="00500F3F">
        <w:rPr>
          <w:rFonts w:ascii="Arial" w:hAnsi="Arial" w:cs="Arial"/>
          <w:bCs/>
        </w:rPr>
        <w:t>5</w:t>
      </w:r>
      <w:r w:rsidR="00A456E0" w:rsidRPr="00251BA6">
        <w:rPr>
          <w:rFonts w:ascii="Arial" w:hAnsi="Arial" w:cs="Arial"/>
          <w:bCs/>
        </w:rPr>
        <w:t xml:space="preserve"> r., poz. </w:t>
      </w:r>
      <w:r w:rsidR="00500F3F">
        <w:rPr>
          <w:rFonts w:ascii="Arial" w:hAnsi="Arial" w:cs="Arial"/>
          <w:bCs/>
        </w:rPr>
        <w:t>277</w:t>
      </w:r>
      <w:r w:rsidR="00A456E0" w:rsidRPr="00251BA6">
        <w:rPr>
          <w:rFonts w:ascii="Arial" w:hAnsi="Arial" w:cs="Arial"/>
          <w:bCs/>
        </w:rPr>
        <w:t xml:space="preserve"> ze zm.)</w:t>
      </w:r>
      <w:r w:rsidR="009B1033" w:rsidRPr="00251BA6">
        <w:rPr>
          <w:rFonts w:ascii="Arial" w:hAnsi="Arial" w:cs="Arial"/>
          <w:bCs/>
        </w:rPr>
        <w:t>.</w:t>
      </w:r>
    </w:p>
    <w:p w14:paraId="1F968D5D" w14:textId="388BF42F" w:rsidR="009B1033" w:rsidRPr="00A420DF" w:rsidRDefault="009B1033" w:rsidP="00924389">
      <w:pPr>
        <w:numPr>
          <w:ilvl w:val="0"/>
          <w:numId w:val="21"/>
        </w:numPr>
        <w:spacing w:after="0" w:line="276" w:lineRule="auto"/>
        <w:ind w:left="426"/>
        <w:jc w:val="both"/>
        <w:rPr>
          <w:rFonts w:ascii="Arial" w:hAnsi="Arial" w:cs="Arial"/>
          <w:bCs/>
        </w:rPr>
      </w:pPr>
      <w:r w:rsidRPr="00A420DF">
        <w:rPr>
          <w:rFonts w:ascii="Arial" w:hAnsi="Arial" w:cs="Arial"/>
          <w:bCs/>
        </w:rPr>
        <w:t xml:space="preserve">Obowiązek zatrudnienia osób nie dotyczy </w:t>
      </w:r>
      <w:bookmarkStart w:id="10" w:name="_Hlk125617231"/>
      <w:r w:rsidRPr="00A420DF">
        <w:rPr>
          <w:rFonts w:ascii="Arial" w:hAnsi="Arial" w:cs="Arial"/>
          <w:bCs/>
        </w:rPr>
        <w:t>Wykonawcy będącego osobą fizyczną</w:t>
      </w:r>
      <w:r w:rsidR="00497463" w:rsidRPr="00A420DF">
        <w:rPr>
          <w:rFonts w:ascii="Arial" w:hAnsi="Arial" w:cs="Arial"/>
          <w:bCs/>
        </w:rPr>
        <w:t xml:space="preserve"> –</w:t>
      </w:r>
      <w:r w:rsidRPr="00A420DF">
        <w:rPr>
          <w:rFonts w:ascii="Arial" w:hAnsi="Arial" w:cs="Arial"/>
          <w:bCs/>
        </w:rPr>
        <w:t xml:space="preserve"> </w:t>
      </w:r>
      <w:r w:rsidR="00A60C21" w:rsidRPr="00A420DF">
        <w:rPr>
          <w:rFonts w:ascii="Arial" w:hAnsi="Arial" w:cs="Arial"/>
          <w:bCs/>
        </w:rPr>
        <w:t xml:space="preserve">w zakresie w jakim </w:t>
      </w:r>
      <w:r w:rsidR="00EF54F8" w:rsidRPr="00A420DF">
        <w:rPr>
          <w:rFonts w:ascii="Arial" w:hAnsi="Arial" w:cs="Arial"/>
          <w:bCs/>
        </w:rPr>
        <w:t>wymagane czynności</w:t>
      </w:r>
      <w:r w:rsidR="00973705" w:rsidRPr="00A420DF">
        <w:rPr>
          <w:rFonts w:ascii="Arial" w:hAnsi="Arial" w:cs="Arial"/>
          <w:bCs/>
        </w:rPr>
        <w:t xml:space="preserve"> zostaną wykonane</w:t>
      </w:r>
      <w:r w:rsidR="00EF54F8" w:rsidRPr="00A420DF">
        <w:rPr>
          <w:rFonts w:ascii="Arial" w:hAnsi="Arial" w:cs="Arial"/>
          <w:bCs/>
        </w:rPr>
        <w:t xml:space="preserve"> osobiście</w:t>
      </w:r>
      <w:r w:rsidR="00973705" w:rsidRPr="00A420DF">
        <w:rPr>
          <w:rFonts w:ascii="Arial" w:hAnsi="Arial" w:cs="Arial"/>
          <w:bCs/>
        </w:rPr>
        <w:t xml:space="preserve"> przez </w:t>
      </w:r>
      <w:r w:rsidR="00330C5B" w:rsidRPr="00A420DF">
        <w:rPr>
          <w:rFonts w:ascii="Arial" w:hAnsi="Arial" w:cs="Arial"/>
          <w:bCs/>
        </w:rPr>
        <w:t xml:space="preserve">tego </w:t>
      </w:r>
      <w:r w:rsidR="00973705" w:rsidRPr="00A420DF">
        <w:rPr>
          <w:rFonts w:ascii="Arial" w:hAnsi="Arial" w:cs="Arial"/>
          <w:bCs/>
        </w:rPr>
        <w:t>Wykonawcę</w:t>
      </w:r>
      <w:bookmarkEnd w:id="10"/>
      <w:r w:rsidR="00EF54F8" w:rsidRPr="00A420DF">
        <w:rPr>
          <w:rFonts w:ascii="Arial" w:hAnsi="Arial" w:cs="Arial"/>
          <w:bCs/>
        </w:rPr>
        <w:t>.</w:t>
      </w:r>
    </w:p>
    <w:p w14:paraId="6F89A397" w14:textId="49D2EF00" w:rsidR="00B73F80" w:rsidRDefault="00B73F80" w:rsidP="00924389">
      <w:pPr>
        <w:pStyle w:val="Akapitzlist"/>
        <w:numPr>
          <w:ilvl w:val="0"/>
          <w:numId w:val="21"/>
        </w:numPr>
        <w:spacing w:after="0"/>
        <w:ind w:left="426"/>
        <w:jc w:val="both"/>
        <w:rPr>
          <w:rFonts w:ascii="Arial" w:hAnsi="Arial" w:cs="Arial"/>
        </w:rPr>
      </w:pPr>
      <w:r>
        <w:rPr>
          <w:rFonts w:ascii="Arial" w:hAnsi="Arial" w:cs="Arial"/>
        </w:rPr>
        <w:t xml:space="preserve">Wykonawca zapewni wykonywanie usługi przez </w:t>
      </w:r>
      <w:r w:rsidR="00330C5B">
        <w:rPr>
          <w:rFonts w:ascii="Arial" w:hAnsi="Arial" w:cs="Arial"/>
        </w:rPr>
        <w:t xml:space="preserve">minimum </w:t>
      </w:r>
      <w:r>
        <w:rPr>
          <w:rFonts w:ascii="Arial" w:hAnsi="Arial" w:cs="Arial"/>
        </w:rPr>
        <w:t>…………</w:t>
      </w:r>
      <w:r w:rsidR="00EC3489" w:rsidRPr="00EC3489">
        <w:rPr>
          <w:rFonts w:ascii="Arial" w:hAnsi="Arial" w:cs="Arial"/>
        </w:rPr>
        <w:t xml:space="preserve"> </w:t>
      </w:r>
      <w:r w:rsidR="00EC3489">
        <w:rPr>
          <w:rFonts w:ascii="Arial" w:hAnsi="Arial" w:cs="Arial"/>
        </w:rPr>
        <w:t>osobę/</w:t>
      </w:r>
      <w:r>
        <w:rPr>
          <w:rFonts w:ascii="Arial" w:hAnsi="Arial" w:cs="Arial"/>
        </w:rPr>
        <w:t>osoby.</w:t>
      </w:r>
    </w:p>
    <w:p w14:paraId="65BDBDF0" w14:textId="04D1AC07" w:rsidR="00914348" w:rsidRPr="00251BA6" w:rsidRDefault="00914348" w:rsidP="00924389">
      <w:pPr>
        <w:pStyle w:val="Akapitzlist"/>
        <w:numPr>
          <w:ilvl w:val="0"/>
          <w:numId w:val="21"/>
        </w:numPr>
        <w:spacing w:after="0"/>
        <w:ind w:left="426"/>
        <w:jc w:val="both"/>
        <w:rPr>
          <w:rFonts w:ascii="Arial" w:hAnsi="Arial" w:cs="Arial"/>
        </w:rPr>
      </w:pPr>
      <w:r w:rsidRPr="00251BA6">
        <w:rPr>
          <w:rFonts w:ascii="Arial" w:hAnsi="Arial" w:cs="Arial"/>
        </w:rPr>
        <w:t>Zamawiający zastrzega sobie uprawnienie do przeprowadzenia kontroli realizacji obowiązku zatrudnienia osób na każdym etapie realizacji zamówienia.</w:t>
      </w:r>
    </w:p>
    <w:p w14:paraId="55428E15" w14:textId="6D6DE0A8" w:rsidR="001E70F9" w:rsidRPr="001515C5" w:rsidRDefault="001E70F9" w:rsidP="00924389">
      <w:pPr>
        <w:pStyle w:val="Akapitzlist"/>
        <w:numPr>
          <w:ilvl w:val="0"/>
          <w:numId w:val="21"/>
        </w:numPr>
        <w:spacing w:after="0"/>
        <w:ind w:left="426"/>
        <w:jc w:val="both"/>
        <w:rPr>
          <w:rFonts w:ascii="Arial" w:hAnsi="Arial" w:cs="Arial"/>
        </w:rPr>
      </w:pPr>
      <w:r w:rsidRPr="00251BA6">
        <w:rPr>
          <w:rFonts w:ascii="Arial" w:hAnsi="Arial" w:cs="Arial"/>
        </w:rPr>
        <w:lastRenderedPageBreak/>
        <w:t xml:space="preserve">Wykonawca zobowiązany jest do przekazania Zamawiającemu </w:t>
      </w:r>
      <w:r w:rsidRPr="00251BA6">
        <w:rPr>
          <w:rFonts w:ascii="Arial" w:eastAsia="Arial" w:hAnsi="Arial" w:cs="Arial"/>
          <w:lang w:bidi="pl-PL"/>
        </w:rPr>
        <w:t xml:space="preserve">drogą elektroniczną na adres: </w:t>
      </w:r>
      <w:hyperlink r:id="rId9" w:history="1">
        <w:r w:rsidRPr="00251BA6">
          <w:rPr>
            <w:rFonts w:ascii="Arial" w:eastAsia="Arial" w:hAnsi="Arial" w:cs="Arial"/>
            <w:u w:val="single"/>
            <w:lang w:bidi="pl-PL"/>
          </w:rPr>
          <w:t>organizacja@szczecin.pip.gov.pl</w:t>
        </w:r>
      </w:hyperlink>
      <w:r w:rsidRPr="00251BA6">
        <w:rPr>
          <w:rFonts w:ascii="Arial" w:hAnsi="Arial" w:cs="Arial"/>
        </w:rPr>
        <w:t xml:space="preserve">, w terminie do 25 dnia miesiąca następującego po danym okresie rozliczeniowym, aktualnych dokumentów potwierdzających zatrudnienie osoby </w:t>
      </w:r>
      <w:r w:rsidR="00F46E6C" w:rsidRPr="00251BA6">
        <w:rPr>
          <w:rFonts w:ascii="Arial" w:hAnsi="Arial" w:cs="Arial"/>
        </w:rPr>
        <w:t xml:space="preserve">lub osób </w:t>
      </w:r>
      <w:r w:rsidRPr="00251BA6">
        <w:rPr>
          <w:rFonts w:ascii="Arial" w:hAnsi="Arial" w:cs="Arial"/>
        </w:rPr>
        <w:t>przez Wykonawcę w tym okresie rozliczeniowym. Dowodami zatrudnienia są aktualne raporty imienne</w:t>
      </w:r>
      <w:r w:rsidRPr="00497463">
        <w:rPr>
          <w:rFonts w:ascii="Arial" w:hAnsi="Arial" w:cs="Arial"/>
        </w:rPr>
        <w:t xml:space="preserve"> ZUS RCA wraz z wygenerowanym potwierdzeniem przekazania raportu do systemu Zakładu</w:t>
      </w:r>
      <w:r w:rsidRPr="001E70F9">
        <w:rPr>
          <w:rFonts w:ascii="Arial" w:hAnsi="Arial" w:cs="Arial"/>
        </w:rPr>
        <w:t xml:space="preserve"> Ubezpieczeń Społecznych</w:t>
      </w:r>
      <w:r w:rsidR="00BC79B6">
        <w:rPr>
          <w:rFonts w:ascii="Arial" w:hAnsi="Arial" w:cs="Arial"/>
        </w:rPr>
        <w:t>.</w:t>
      </w:r>
    </w:p>
    <w:p w14:paraId="3E024342" w14:textId="77777777" w:rsidR="00914348" w:rsidRPr="007C1B93" w:rsidRDefault="00914348" w:rsidP="00924389">
      <w:pPr>
        <w:pStyle w:val="Akapitzlist"/>
        <w:numPr>
          <w:ilvl w:val="0"/>
          <w:numId w:val="21"/>
        </w:numPr>
        <w:spacing w:after="0"/>
        <w:ind w:left="426"/>
        <w:jc w:val="both"/>
        <w:rPr>
          <w:rFonts w:ascii="Arial" w:hAnsi="Arial" w:cs="Arial"/>
        </w:rPr>
      </w:pPr>
      <w:r w:rsidRPr="001515C5">
        <w:rPr>
          <w:rFonts w:ascii="Arial" w:hAnsi="Arial" w:cs="Arial"/>
        </w:rPr>
        <w:t>Brak przedłożenia dokumentów potwierdzających zatrudnienie pracowników przez okres dłuższy niż 7 dni od upływu terminu przedłożenia dokumentów spowoduje uznanie, że obowiązek zatrudnienia osoby lub osób nie został dopełniony i naliczenie</w:t>
      </w:r>
      <w:r w:rsidRPr="007C1B93">
        <w:rPr>
          <w:rFonts w:ascii="Arial" w:hAnsi="Arial" w:cs="Arial"/>
        </w:rPr>
        <w:t xml:space="preserve"> z tego tytułu kary umownej zgodnie z zapisami umowy.</w:t>
      </w:r>
    </w:p>
    <w:p w14:paraId="48CACB98" w14:textId="77777777" w:rsidR="0046175F" w:rsidRPr="001E70F9" w:rsidRDefault="0046175F" w:rsidP="000D438F">
      <w:pPr>
        <w:spacing w:after="0" w:line="276" w:lineRule="auto"/>
        <w:jc w:val="both"/>
        <w:rPr>
          <w:rFonts w:ascii="Arial" w:hAnsi="Arial" w:cs="Arial"/>
          <w:b/>
        </w:rPr>
      </w:pPr>
    </w:p>
    <w:p w14:paraId="41E6F606" w14:textId="6AF11CF4" w:rsidR="004578F7" w:rsidRPr="006A0F9B" w:rsidRDefault="004578F7" w:rsidP="00490ED4">
      <w:pPr>
        <w:widowControl w:val="0"/>
        <w:suppressAutoHyphens/>
        <w:spacing w:after="0" w:line="276" w:lineRule="auto"/>
        <w:jc w:val="center"/>
        <w:rPr>
          <w:rFonts w:ascii="Arial" w:hAnsi="Arial" w:cs="Arial"/>
          <w:b/>
        </w:rPr>
      </w:pPr>
      <w:r w:rsidRPr="006A0F9B">
        <w:rPr>
          <w:rFonts w:ascii="Arial" w:hAnsi="Arial" w:cs="Arial"/>
          <w:b/>
        </w:rPr>
        <w:t>§</w:t>
      </w:r>
      <w:r w:rsidR="006A0F9B" w:rsidRPr="006A0F9B">
        <w:rPr>
          <w:rFonts w:ascii="Arial" w:hAnsi="Arial" w:cs="Arial"/>
          <w:b/>
        </w:rPr>
        <w:t>4</w:t>
      </w:r>
    </w:p>
    <w:p w14:paraId="02A6A819" w14:textId="73AB3683" w:rsidR="00453F31" w:rsidRPr="00453F31" w:rsidRDefault="004578F7" w:rsidP="00490ED4">
      <w:pPr>
        <w:widowControl w:val="0"/>
        <w:suppressAutoHyphens/>
        <w:spacing w:after="0" w:line="276" w:lineRule="auto"/>
        <w:jc w:val="center"/>
        <w:rPr>
          <w:rFonts w:ascii="Arial" w:hAnsi="Arial" w:cs="Arial"/>
          <w:b/>
        </w:rPr>
      </w:pPr>
      <w:r w:rsidRPr="0064193F">
        <w:rPr>
          <w:rFonts w:ascii="Arial" w:hAnsi="Arial" w:cs="Arial"/>
          <w:b/>
        </w:rPr>
        <w:t>Termin obowiązywania umowy</w:t>
      </w:r>
    </w:p>
    <w:p w14:paraId="4F204D1D" w14:textId="68686609" w:rsidR="00453F31" w:rsidRPr="00973705" w:rsidRDefault="00453F31" w:rsidP="00924389">
      <w:pPr>
        <w:widowControl w:val="0"/>
        <w:numPr>
          <w:ilvl w:val="0"/>
          <w:numId w:val="11"/>
        </w:numPr>
        <w:tabs>
          <w:tab w:val="left" w:pos="426"/>
        </w:tabs>
        <w:spacing w:after="0" w:line="276" w:lineRule="auto"/>
        <w:ind w:left="426" w:hanging="426"/>
        <w:jc w:val="both"/>
        <w:rPr>
          <w:rFonts w:ascii="Arial" w:eastAsia="Arial" w:hAnsi="Arial" w:cs="Arial"/>
          <w:lang w:bidi="pl-PL"/>
        </w:rPr>
      </w:pPr>
      <w:r w:rsidRPr="00973705">
        <w:rPr>
          <w:rFonts w:ascii="Arial" w:eastAsia="Arial" w:hAnsi="Arial" w:cs="Arial"/>
          <w:lang w:bidi="pl-PL"/>
        </w:rPr>
        <w:t>Wykonawca zobowiązany jest rozpocząć świadczenie usług w dniu ………………</w:t>
      </w:r>
      <w:proofErr w:type="gramStart"/>
      <w:r w:rsidRPr="00973705">
        <w:rPr>
          <w:rFonts w:ascii="Arial" w:eastAsia="Arial" w:hAnsi="Arial" w:cs="Arial"/>
          <w:lang w:bidi="pl-PL"/>
        </w:rPr>
        <w:t>… .</w:t>
      </w:r>
      <w:proofErr w:type="gramEnd"/>
    </w:p>
    <w:p w14:paraId="6D96DC9F" w14:textId="2B3A98C4" w:rsidR="004578F7" w:rsidRPr="00973705" w:rsidRDefault="004578F7" w:rsidP="00924389">
      <w:pPr>
        <w:widowControl w:val="0"/>
        <w:numPr>
          <w:ilvl w:val="0"/>
          <w:numId w:val="11"/>
        </w:numPr>
        <w:tabs>
          <w:tab w:val="left" w:pos="426"/>
        </w:tabs>
        <w:spacing w:after="0" w:line="276" w:lineRule="auto"/>
        <w:ind w:left="426" w:hanging="426"/>
        <w:jc w:val="both"/>
        <w:rPr>
          <w:rFonts w:ascii="Arial" w:eastAsia="Arial" w:hAnsi="Arial" w:cs="Arial"/>
          <w:lang w:bidi="pl-PL"/>
        </w:rPr>
      </w:pPr>
      <w:r w:rsidRPr="00973705">
        <w:rPr>
          <w:rFonts w:ascii="Arial" w:eastAsia="Arial" w:hAnsi="Arial" w:cs="Arial"/>
          <w:lang w:bidi="pl-PL"/>
        </w:rPr>
        <w:t>Strony zawierają umowę na okres</w:t>
      </w:r>
      <w:r w:rsidR="00583F1B" w:rsidRPr="00973705">
        <w:rPr>
          <w:rFonts w:ascii="Arial" w:eastAsia="Arial" w:hAnsi="Arial" w:cs="Arial"/>
          <w:lang w:bidi="pl-PL"/>
        </w:rPr>
        <w:t xml:space="preserve"> ………. miesięcy</w:t>
      </w:r>
      <w:r w:rsidRPr="00973705">
        <w:rPr>
          <w:rFonts w:ascii="Arial" w:eastAsia="Arial" w:hAnsi="Arial" w:cs="Arial"/>
          <w:lang w:bidi="pl-PL"/>
        </w:rPr>
        <w:t xml:space="preserve"> od </w:t>
      </w:r>
      <w:r w:rsidR="00583F1B" w:rsidRPr="00973705">
        <w:rPr>
          <w:rFonts w:ascii="Arial" w:eastAsia="Arial" w:hAnsi="Arial" w:cs="Arial"/>
          <w:lang w:bidi="pl-PL"/>
        </w:rPr>
        <w:t xml:space="preserve">dania rozpoczęcia świadczenia usług, to jest – od </w:t>
      </w:r>
      <w:r w:rsidR="00921EAF" w:rsidRPr="00973705">
        <w:rPr>
          <w:rFonts w:ascii="Arial" w:eastAsia="Arial" w:hAnsi="Arial" w:cs="Arial"/>
          <w:lang w:bidi="pl-PL"/>
        </w:rPr>
        <w:t>…………</w:t>
      </w:r>
      <w:proofErr w:type="gramStart"/>
      <w:r w:rsidR="00921EAF" w:rsidRPr="00973705">
        <w:rPr>
          <w:rFonts w:ascii="Arial" w:eastAsia="Arial" w:hAnsi="Arial" w:cs="Arial"/>
          <w:lang w:bidi="pl-PL"/>
        </w:rPr>
        <w:t>…….</w:t>
      </w:r>
      <w:proofErr w:type="gramEnd"/>
      <w:r w:rsidR="00921EAF" w:rsidRPr="00973705">
        <w:rPr>
          <w:rFonts w:ascii="Arial" w:eastAsia="Arial" w:hAnsi="Arial" w:cs="Arial"/>
          <w:lang w:bidi="pl-PL"/>
        </w:rPr>
        <w:t>.</w:t>
      </w:r>
      <w:r w:rsidRPr="00973705">
        <w:rPr>
          <w:rFonts w:ascii="Arial" w:eastAsia="Arial" w:hAnsi="Arial" w:cs="Arial"/>
          <w:lang w:bidi="pl-PL"/>
        </w:rPr>
        <w:t xml:space="preserve">……. do </w:t>
      </w:r>
      <w:r w:rsidR="00AC098D" w:rsidRPr="00AC098D">
        <w:rPr>
          <w:rFonts w:ascii="Arial" w:eastAsia="Arial" w:hAnsi="Arial" w:cs="Arial"/>
          <w:lang w:bidi="pl-PL"/>
        </w:rPr>
        <w:t>…………………</w:t>
      </w:r>
      <w:proofErr w:type="gramStart"/>
      <w:r w:rsidR="00AC098D" w:rsidRPr="00AC098D">
        <w:rPr>
          <w:rFonts w:ascii="Arial" w:eastAsia="Arial" w:hAnsi="Arial" w:cs="Arial"/>
          <w:lang w:bidi="pl-PL"/>
        </w:rPr>
        <w:t>…….</w:t>
      </w:r>
      <w:proofErr w:type="gramEnd"/>
      <w:r w:rsidR="00AC098D" w:rsidRPr="00AC098D">
        <w:rPr>
          <w:rFonts w:ascii="Arial" w:eastAsia="Arial" w:hAnsi="Arial" w:cs="Arial"/>
          <w:lang w:bidi="pl-PL"/>
        </w:rPr>
        <w:t>.</w:t>
      </w:r>
    </w:p>
    <w:p w14:paraId="4F9AB5A0" w14:textId="34F3D75B" w:rsidR="004578F7" w:rsidRPr="0064193F" w:rsidRDefault="004578F7" w:rsidP="00490ED4">
      <w:pPr>
        <w:widowControl w:val="0"/>
        <w:suppressAutoHyphens/>
        <w:spacing w:after="0" w:line="276" w:lineRule="auto"/>
        <w:jc w:val="center"/>
        <w:rPr>
          <w:rFonts w:ascii="Arial" w:hAnsi="Arial" w:cs="Arial"/>
          <w:b/>
        </w:rPr>
      </w:pPr>
      <w:r w:rsidRPr="0064193F">
        <w:rPr>
          <w:rFonts w:ascii="Arial" w:hAnsi="Arial" w:cs="Arial"/>
          <w:b/>
        </w:rPr>
        <w:t>§</w:t>
      </w:r>
      <w:r w:rsidR="006A0F9B">
        <w:rPr>
          <w:rFonts w:ascii="Arial" w:hAnsi="Arial" w:cs="Arial"/>
          <w:b/>
        </w:rPr>
        <w:t>5</w:t>
      </w:r>
    </w:p>
    <w:p w14:paraId="7D368A52" w14:textId="77777777" w:rsidR="004578F7" w:rsidRPr="0064193F" w:rsidRDefault="004578F7" w:rsidP="00490ED4">
      <w:pPr>
        <w:widowControl w:val="0"/>
        <w:suppressAutoHyphens/>
        <w:spacing w:after="0" w:line="276" w:lineRule="auto"/>
        <w:jc w:val="center"/>
        <w:rPr>
          <w:rFonts w:ascii="Arial" w:hAnsi="Arial" w:cs="Arial"/>
          <w:b/>
        </w:rPr>
      </w:pPr>
      <w:r w:rsidRPr="0064193F">
        <w:rPr>
          <w:rFonts w:ascii="Arial" w:hAnsi="Arial" w:cs="Arial"/>
          <w:b/>
        </w:rPr>
        <w:t>Wynagrodzenie i sposób zapłaty</w:t>
      </w:r>
    </w:p>
    <w:p w14:paraId="30656BC5" w14:textId="081F4515" w:rsidR="004578F7" w:rsidRPr="0064193F" w:rsidRDefault="004578F7" w:rsidP="00924389">
      <w:pPr>
        <w:widowControl w:val="0"/>
        <w:numPr>
          <w:ilvl w:val="0"/>
          <w:numId w:val="11"/>
        </w:numPr>
        <w:tabs>
          <w:tab w:val="left" w:pos="426"/>
        </w:tabs>
        <w:spacing w:after="0" w:line="276" w:lineRule="auto"/>
        <w:ind w:left="426" w:hanging="426"/>
        <w:jc w:val="both"/>
        <w:rPr>
          <w:rFonts w:ascii="Arial" w:eastAsia="Arial" w:hAnsi="Arial" w:cs="Arial"/>
          <w:lang w:bidi="pl-PL"/>
        </w:rPr>
      </w:pPr>
      <w:r w:rsidRPr="0064193F">
        <w:rPr>
          <w:rFonts w:ascii="Arial" w:eastAsia="Arial" w:hAnsi="Arial" w:cs="Arial"/>
          <w:lang w:bidi="pl-PL"/>
        </w:rPr>
        <w:t xml:space="preserve">Całkowita szacunkowa wartość umowy wynosi </w:t>
      </w:r>
      <w:r w:rsidRPr="0064193F">
        <w:rPr>
          <w:rFonts w:ascii="Arial" w:eastAsia="Arial" w:hAnsi="Arial" w:cs="Arial"/>
          <w:bCs/>
          <w:lang w:bidi="pl-PL"/>
        </w:rPr>
        <w:t xml:space="preserve">……………………………. </w:t>
      </w:r>
      <w:r w:rsidRPr="0064193F">
        <w:rPr>
          <w:rFonts w:ascii="Arial" w:eastAsia="Arial" w:hAnsi="Arial" w:cs="Arial"/>
          <w:lang w:bidi="pl-PL"/>
        </w:rPr>
        <w:t>brutto (Słownie złotych: ……………………………………………………</w:t>
      </w:r>
      <w:proofErr w:type="gramStart"/>
      <w:r w:rsidRPr="0064193F">
        <w:rPr>
          <w:rFonts w:ascii="Arial" w:eastAsia="Arial" w:hAnsi="Arial" w:cs="Arial"/>
          <w:lang w:bidi="pl-PL"/>
        </w:rPr>
        <w:t>…….</w:t>
      </w:r>
      <w:proofErr w:type="gramEnd"/>
      <w:r w:rsidRPr="0064193F">
        <w:rPr>
          <w:rFonts w:ascii="Arial" w:eastAsia="Arial" w:hAnsi="Arial" w:cs="Arial"/>
          <w:lang w:bidi="pl-PL"/>
        </w:rPr>
        <w:t>/100), w tym podatek VAT w kwocie</w:t>
      </w:r>
      <w:proofErr w:type="gramStart"/>
      <w:r w:rsidRPr="0064193F">
        <w:rPr>
          <w:rFonts w:ascii="Arial" w:eastAsia="Arial" w:hAnsi="Arial" w:cs="Arial"/>
          <w:lang w:bidi="pl-PL"/>
        </w:rPr>
        <w:t>…….</w:t>
      </w:r>
      <w:proofErr w:type="gramEnd"/>
      <w:r w:rsidRPr="0064193F">
        <w:rPr>
          <w:rFonts w:ascii="Arial" w:eastAsia="Arial" w:hAnsi="Arial" w:cs="Arial"/>
          <w:lang w:bidi="pl-PL"/>
        </w:rPr>
        <w:t>….</w:t>
      </w:r>
    </w:p>
    <w:p w14:paraId="3DE42155" w14:textId="02562509" w:rsidR="004578F7" w:rsidRPr="001A203A" w:rsidRDefault="004578F7" w:rsidP="00924389">
      <w:pPr>
        <w:widowControl w:val="0"/>
        <w:numPr>
          <w:ilvl w:val="0"/>
          <w:numId w:val="11"/>
        </w:numPr>
        <w:tabs>
          <w:tab w:val="left" w:pos="426"/>
        </w:tabs>
        <w:spacing w:after="0" w:line="276" w:lineRule="auto"/>
        <w:ind w:left="426" w:hanging="426"/>
        <w:jc w:val="both"/>
        <w:rPr>
          <w:rFonts w:ascii="Arial" w:eastAsia="Arial" w:hAnsi="Arial" w:cs="Arial"/>
          <w:lang w:bidi="pl-PL"/>
        </w:rPr>
      </w:pPr>
      <w:r w:rsidRPr="001A203A">
        <w:rPr>
          <w:rFonts w:ascii="Arial" w:eastAsia="Arial" w:hAnsi="Arial" w:cs="Arial"/>
          <w:lang w:bidi="pl-PL"/>
        </w:rPr>
        <w:t xml:space="preserve">Całkowita szacunkowa wartość umowy stanowi iloczyn cen jednostkowych zaoferowanych przez Wykonawcę oraz szacowanego zapotrzebowania Zamawiającego. </w:t>
      </w:r>
      <w:r w:rsidR="00367229" w:rsidRPr="001A203A">
        <w:rPr>
          <w:rFonts w:ascii="Arial" w:eastAsia="Arial" w:hAnsi="Arial" w:cs="Arial"/>
          <w:lang w:bidi="pl-PL"/>
        </w:rPr>
        <w:t>Przy obliczeni</w:t>
      </w:r>
      <w:r w:rsidR="004D5085">
        <w:rPr>
          <w:rFonts w:ascii="Arial" w:eastAsia="Arial" w:hAnsi="Arial" w:cs="Arial"/>
          <w:lang w:bidi="pl-PL"/>
        </w:rPr>
        <w:t>u</w:t>
      </w:r>
      <w:r w:rsidR="00367229" w:rsidRPr="001A203A">
        <w:rPr>
          <w:rFonts w:ascii="Arial" w:eastAsia="Arial" w:hAnsi="Arial" w:cs="Arial"/>
          <w:lang w:bidi="pl-PL"/>
        </w:rPr>
        <w:t xml:space="preserve"> wartości został</w:t>
      </w:r>
      <w:r w:rsidR="001A203A" w:rsidRPr="001A203A">
        <w:rPr>
          <w:rFonts w:ascii="Arial" w:eastAsia="Arial" w:hAnsi="Arial" w:cs="Arial"/>
          <w:lang w:bidi="pl-PL"/>
        </w:rPr>
        <w:t>o</w:t>
      </w:r>
      <w:r w:rsidR="00367229" w:rsidRPr="001A203A">
        <w:rPr>
          <w:rFonts w:ascii="Arial" w:eastAsia="Arial" w:hAnsi="Arial" w:cs="Arial"/>
          <w:lang w:bidi="pl-PL"/>
        </w:rPr>
        <w:t xml:space="preserve"> uwzględnion</w:t>
      </w:r>
      <w:r w:rsidR="001A203A" w:rsidRPr="001A203A">
        <w:rPr>
          <w:rFonts w:ascii="Arial" w:eastAsia="Arial" w:hAnsi="Arial" w:cs="Arial"/>
          <w:lang w:bidi="pl-PL"/>
        </w:rPr>
        <w:t>e</w:t>
      </w:r>
      <w:proofErr w:type="gramStart"/>
      <w:r w:rsidR="00367229" w:rsidRPr="001A203A">
        <w:rPr>
          <w:rFonts w:ascii="Arial" w:eastAsia="Arial" w:hAnsi="Arial" w:cs="Arial"/>
          <w:lang w:bidi="pl-PL"/>
        </w:rPr>
        <w:t xml:space="preserve"> </w:t>
      </w:r>
      <w:r w:rsidR="00C821F0" w:rsidRPr="00C821F0">
        <w:rPr>
          <w:rFonts w:ascii="Arial" w:eastAsia="Arial" w:hAnsi="Arial" w:cs="Arial"/>
          <w:color w:val="0000FF"/>
          <w:lang w:bidi="pl-PL"/>
        </w:rPr>
        <w:t>….</w:t>
      </w:r>
      <w:proofErr w:type="gramEnd"/>
      <w:r w:rsidR="00367229" w:rsidRPr="001A203A">
        <w:rPr>
          <w:rFonts w:ascii="Arial" w:eastAsia="Arial" w:hAnsi="Arial" w:cs="Arial"/>
          <w:lang w:bidi="pl-PL"/>
        </w:rPr>
        <w:t>%</w:t>
      </w:r>
      <w:r w:rsidR="001A203A" w:rsidRPr="001A203A">
        <w:rPr>
          <w:rFonts w:ascii="Arial" w:eastAsia="Arial" w:hAnsi="Arial" w:cs="Arial"/>
          <w:lang w:bidi="pl-PL"/>
        </w:rPr>
        <w:t xml:space="preserve"> zwiększenie jej wartości na poczet ewentualnego</w:t>
      </w:r>
      <w:r w:rsidR="00C821F0">
        <w:rPr>
          <w:rFonts w:ascii="Arial" w:eastAsia="Arial" w:hAnsi="Arial" w:cs="Arial"/>
          <w:lang w:bidi="pl-PL"/>
        </w:rPr>
        <w:t xml:space="preserve"> zastosowania</w:t>
      </w:r>
      <w:r w:rsidR="001A203A" w:rsidRPr="001A203A">
        <w:rPr>
          <w:rFonts w:ascii="Arial" w:eastAsia="Arial" w:hAnsi="Arial" w:cs="Arial"/>
          <w:lang w:bidi="pl-PL"/>
        </w:rPr>
        <w:t xml:space="preserve"> klauzul waloryzacyjnych.</w:t>
      </w:r>
      <w:r w:rsidR="00367229" w:rsidRPr="001A203A">
        <w:rPr>
          <w:rFonts w:ascii="Arial" w:eastAsia="Arial" w:hAnsi="Arial" w:cs="Arial"/>
          <w:lang w:bidi="pl-PL"/>
        </w:rPr>
        <w:t xml:space="preserve"> </w:t>
      </w:r>
      <w:r w:rsidR="001A203A" w:rsidRPr="001A203A">
        <w:rPr>
          <w:rFonts w:ascii="Arial" w:eastAsia="Arial" w:hAnsi="Arial" w:cs="Arial"/>
          <w:lang w:bidi="pl-PL"/>
        </w:rPr>
        <w:t>Obliczenia dokonano</w:t>
      </w:r>
      <w:r w:rsidRPr="001A203A">
        <w:rPr>
          <w:rFonts w:ascii="Arial" w:eastAsia="Arial" w:hAnsi="Arial" w:cs="Arial"/>
          <w:lang w:bidi="pl-PL"/>
        </w:rPr>
        <w:t xml:space="preserve"> na podstawie i w sposób wskazany przez Wykonawcę w załączniku nr 4 do zapytania ofertowego – „Formularz cenowy”.</w:t>
      </w:r>
    </w:p>
    <w:p w14:paraId="73DF9FA1" w14:textId="77777777" w:rsidR="004578F7" w:rsidRPr="0064193F" w:rsidRDefault="004578F7" w:rsidP="00924389">
      <w:pPr>
        <w:widowControl w:val="0"/>
        <w:numPr>
          <w:ilvl w:val="0"/>
          <w:numId w:val="11"/>
        </w:numPr>
        <w:tabs>
          <w:tab w:val="left" w:pos="426"/>
        </w:tabs>
        <w:spacing w:after="0" w:line="276" w:lineRule="auto"/>
        <w:ind w:left="426" w:hanging="426"/>
        <w:jc w:val="both"/>
        <w:rPr>
          <w:rFonts w:ascii="Arial" w:eastAsia="Arial" w:hAnsi="Arial" w:cs="Arial"/>
          <w:lang w:bidi="pl-PL"/>
        </w:rPr>
      </w:pPr>
      <w:r w:rsidRPr="001A203A">
        <w:rPr>
          <w:rFonts w:ascii="Arial" w:eastAsia="Arial" w:hAnsi="Arial" w:cs="Arial"/>
          <w:lang w:bidi="pl-PL"/>
        </w:rPr>
        <w:t>Zamawiający zapłaci Wykonawcy wynagrodzenie za faktycznie wykonane usługi,</w:t>
      </w:r>
      <w:r w:rsidRPr="0064193F">
        <w:rPr>
          <w:rFonts w:ascii="Arial" w:eastAsia="Arial" w:hAnsi="Arial" w:cs="Arial"/>
          <w:lang w:bidi="pl-PL"/>
        </w:rPr>
        <w:t xml:space="preserve"> zgodnie z cenami jednostkowymi podanymi w ofercie Wykonawcy.</w:t>
      </w:r>
    </w:p>
    <w:p w14:paraId="64FBD6F3" w14:textId="164B75C4" w:rsidR="004578F7" w:rsidRPr="00F43FD8" w:rsidRDefault="004578F7" w:rsidP="00924389">
      <w:pPr>
        <w:widowControl w:val="0"/>
        <w:numPr>
          <w:ilvl w:val="0"/>
          <w:numId w:val="11"/>
        </w:numPr>
        <w:tabs>
          <w:tab w:val="left" w:pos="426"/>
        </w:tabs>
        <w:spacing w:after="0" w:line="276" w:lineRule="auto"/>
        <w:ind w:left="426" w:hanging="426"/>
        <w:jc w:val="both"/>
        <w:rPr>
          <w:rFonts w:ascii="Arial" w:eastAsia="Arial" w:hAnsi="Arial" w:cs="Arial"/>
          <w:strike/>
          <w:lang w:bidi="pl-PL"/>
        </w:rPr>
      </w:pPr>
      <w:r w:rsidRPr="00F43FD8">
        <w:rPr>
          <w:rFonts w:ascii="Arial" w:hAnsi="Arial" w:cs="Arial"/>
        </w:rPr>
        <w:t xml:space="preserve">Ustala się, że okresem rozliczeniowym jest jeden miesiąc kalendarzowy. Wykonawca wystawi </w:t>
      </w:r>
      <w:r w:rsidR="00363D33" w:rsidRPr="00F43FD8">
        <w:rPr>
          <w:rFonts w:ascii="Arial" w:hAnsi="Arial" w:cs="Arial"/>
        </w:rPr>
        <w:t xml:space="preserve">fakturę </w:t>
      </w:r>
      <w:r w:rsidRPr="00F43FD8">
        <w:rPr>
          <w:rFonts w:ascii="Arial" w:hAnsi="Arial" w:cs="Arial"/>
        </w:rPr>
        <w:t>VAT/rachunek</w:t>
      </w:r>
      <w:r w:rsidR="00A626A8" w:rsidRPr="00F43FD8">
        <w:rPr>
          <w:rFonts w:ascii="Arial" w:hAnsi="Arial" w:cs="Arial"/>
        </w:rPr>
        <w:t>, nie wcześniej niż ostatniego dnia każdego miesiąca kalendarzowego po</w:t>
      </w:r>
      <w:r w:rsidRPr="00F43FD8">
        <w:rPr>
          <w:rFonts w:ascii="Arial" w:hAnsi="Arial" w:cs="Arial"/>
        </w:rPr>
        <w:t xml:space="preserve"> zakończeniu</w:t>
      </w:r>
      <w:r w:rsidR="00A626A8" w:rsidRPr="00F43FD8">
        <w:rPr>
          <w:rFonts w:ascii="Arial" w:hAnsi="Arial" w:cs="Arial"/>
        </w:rPr>
        <w:t xml:space="preserve"> świadczenia usługi.</w:t>
      </w:r>
    </w:p>
    <w:p w14:paraId="2C722509" w14:textId="77777777" w:rsidR="004578F7" w:rsidRPr="0064193F" w:rsidRDefault="004578F7" w:rsidP="00924389">
      <w:pPr>
        <w:widowControl w:val="0"/>
        <w:numPr>
          <w:ilvl w:val="0"/>
          <w:numId w:val="11"/>
        </w:numPr>
        <w:tabs>
          <w:tab w:val="left" w:pos="426"/>
        </w:tabs>
        <w:spacing w:after="0" w:line="276" w:lineRule="auto"/>
        <w:ind w:left="426" w:hanging="426"/>
        <w:jc w:val="both"/>
        <w:rPr>
          <w:rFonts w:ascii="Arial" w:eastAsia="Arial" w:hAnsi="Arial" w:cs="Arial"/>
          <w:lang w:bidi="pl-PL"/>
        </w:rPr>
      </w:pPr>
      <w:r w:rsidRPr="0064193F">
        <w:rPr>
          <w:rFonts w:ascii="Arial" w:hAnsi="Arial" w:cs="Arial"/>
        </w:rPr>
        <w:t>Wynagrodzenie za realizację usługi w okresie obejmującym niepełny miesiąc kalendarzowy stanowi ryczałtowe wynagrodzenie miesięczne podzielone przez liczbę dni roboczych w danym miesiącu pomnożone przez ilość dni wykonywania usługi.</w:t>
      </w:r>
    </w:p>
    <w:p w14:paraId="32038E4E" w14:textId="6CDD1A89" w:rsidR="004578F7" w:rsidRPr="0064193F" w:rsidRDefault="004578F7" w:rsidP="00924389">
      <w:pPr>
        <w:widowControl w:val="0"/>
        <w:numPr>
          <w:ilvl w:val="0"/>
          <w:numId w:val="11"/>
        </w:numPr>
        <w:tabs>
          <w:tab w:val="left" w:pos="426"/>
        </w:tabs>
        <w:spacing w:after="0" w:line="276" w:lineRule="auto"/>
        <w:ind w:left="426" w:hanging="426"/>
        <w:jc w:val="both"/>
        <w:rPr>
          <w:rFonts w:ascii="Arial" w:eastAsia="Arial" w:hAnsi="Arial" w:cs="Arial"/>
          <w:lang w:bidi="pl-PL"/>
        </w:rPr>
      </w:pPr>
      <w:r w:rsidRPr="0064193F">
        <w:rPr>
          <w:rFonts w:ascii="Arial" w:hAnsi="Arial" w:cs="Arial"/>
        </w:rPr>
        <w:t xml:space="preserve">Zapłata </w:t>
      </w:r>
      <w:r w:rsidR="00E45680">
        <w:rPr>
          <w:rFonts w:ascii="Arial" w:hAnsi="Arial" w:cs="Arial"/>
        </w:rPr>
        <w:t xml:space="preserve">wynagrodzenia </w:t>
      </w:r>
      <w:r w:rsidRPr="0064193F">
        <w:rPr>
          <w:rFonts w:ascii="Arial" w:hAnsi="Arial" w:cs="Arial"/>
        </w:rPr>
        <w:t>nastąpi przelewem na rachunek bankowy Wykonawcy.</w:t>
      </w:r>
    </w:p>
    <w:p w14:paraId="4D771D7A" w14:textId="77777777" w:rsidR="004578F7" w:rsidRPr="0064193F" w:rsidRDefault="004578F7" w:rsidP="00924389">
      <w:pPr>
        <w:widowControl w:val="0"/>
        <w:numPr>
          <w:ilvl w:val="0"/>
          <w:numId w:val="11"/>
        </w:numPr>
        <w:tabs>
          <w:tab w:val="left" w:pos="426"/>
        </w:tabs>
        <w:spacing w:after="0" w:line="276" w:lineRule="auto"/>
        <w:ind w:left="426" w:hanging="426"/>
        <w:jc w:val="both"/>
        <w:rPr>
          <w:rFonts w:ascii="Arial" w:eastAsia="Arial" w:hAnsi="Arial" w:cs="Arial"/>
          <w:lang w:bidi="pl-PL"/>
        </w:rPr>
      </w:pPr>
      <w:r w:rsidRPr="0064193F">
        <w:rPr>
          <w:rFonts w:ascii="Arial" w:hAnsi="Arial" w:cs="Arial"/>
        </w:rPr>
        <w:t>Za datę zapłaty przyjmuje się dzień uznania środków na rachunku bankowym Wykonawcy.</w:t>
      </w:r>
    </w:p>
    <w:p w14:paraId="6DB2B4AC" w14:textId="77777777" w:rsidR="004578F7" w:rsidRPr="0064193F" w:rsidRDefault="004578F7" w:rsidP="00924389">
      <w:pPr>
        <w:widowControl w:val="0"/>
        <w:numPr>
          <w:ilvl w:val="0"/>
          <w:numId w:val="11"/>
        </w:numPr>
        <w:tabs>
          <w:tab w:val="left" w:pos="426"/>
        </w:tabs>
        <w:spacing w:after="0" w:line="276" w:lineRule="auto"/>
        <w:ind w:left="426" w:hanging="426"/>
        <w:jc w:val="both"/>
        <w:rPr>
          <w:rFonts w:ascii="Arial" w:eastAsia="Arial" w:hAnsi="Arial" w:cs="Arial"/>
          <w:lang w:bidi="pl-PL"/>
        </w:rPr>
      </w:pPr>
      <w:r w:rsidRPr="0064193F">
        <w:rPr>
          <w:rFonts w:ascii="Arial" w:hAnsi="Arial" w:cs="Arial"/>
        </w:rPr>
        <w:t>Rozliczenia między Zamawiającym a Wykonawcą będą prowadzone w walucie polskiej.</w:t>
      </w:r>
    </w:p>
    <w:p w14:paraId="7BCA2523" w14:textId="77777777" w:rsidR="004578F7" w:rsidRPr="0064193F" w:rsidRDefault="004578F7" w:rsidP="00924389">
      <w:pPr>
        <w:widowControl w:val="0"/>
        <w:numPr>
          <w:ilvl w:val="0"/>
          <w:numId w:val="11"/>
        </w:numPr>
        <w:tabs>
          <w:tab w:val="left" w:pos="426"/>
        </w:tabs>
        <w:spacing w:after="0" w:line="276" w:lineRule="auto"/>
        <w:ind w:left="426" w:hanging="426"/>
        <w:jc w:val="both"/>
        <w:rPr>
          <w:rFonts w:ascii="Arial" w:eastAsia="Arial" w:hAnsi="Arial" w:cs="Arial"/>
          <w:lang w:bidi="pl-PL"/>
        </w:rPr>
      </w:pPr>
      <w:r w:rsidRPr="0064193F">
        <w:rPr>
          <w:rFonts w:ascii="Arial" w:hAnsi="Arial" w:cs="Arial"/>
        </w:rPr>
        <w:t>Wynagrodzenie określone w umowie jest ryczałtowe i zawiera wszelkie koszty niezbędne do prawidłowego wykonania umowy.</w:t>
      </w:r>
    </w:p>
    <w:p w14:paraId="14FFBD42" w14:textId="77777777" w:rsidR="004578F7" w:rsidRPr="004059BB" w:rsidRDefault="004578F7" w:rsidP="00924389">
      <w:pPr>
        <w:widowControl w:val="0"/>
        <w:numPr>
          <w:ilvl w:val="0"/>
          <w:numId w:val="11"/>
        </w:numPr>
        <w:tabs>
          <w:tab w:val="left" w:pos="426"/>
        </w:tabs>
        <w:spacing w:after="0" w:line="276" w:lineRule="auto"/>
        <w:ind w:left="426" w:hanging="426"/>
        <w:jc w:val="both"/>
        <w:rPr>
          <w:rFonts w:ascii="Arial" w:eastAsia="Arial" w:hAnsi="Arial" w:cs="Arial"/>
          <w:lang w:bidi="pl-PL"/>
        </w:rPr>
      </w:pPr>
      <w:r w:rsidRPr="004059BB">
        <w:rPr>
          <w:rFonts w:ascii="Arial" w:eastAsia="Arial" w:hAnsi="Arial" w:cs="Arial"/>
          <w:lang w:eastAsia="x-none" w:bidi="pl-PL"/>
        </w:rPr>
        <w:t>Zamawiający oświadcza, że przy dokonywaniu płatności kwoty należności wynikającej z faktury będzie stosował mechanizm podzielonej płatności.</w:t>
      </w:r>
    </w:p>
    <w:p w14:paraId="58880FCC" w14:textId="299796A7" w:rsidR="000B60B2" w:rsidRPr="004059BB" w:rsidRDefault="000B60B2" w:rsidP="000B60B2">
      <w:pPr>
        <w:widowControl w:val="0"/>
        <w:numPr>
          <w:ilvl w:val="0"/>
          <w:numId w:val="11"/>
        </w:numPr>
        <w:tabs>
          <w:tab w:val="left" w:pos="426"/>
        </w:tabs>
        <w:spacing w:after="0" w:line="276" w:lineRule="auto"/>
        <w:ind w:left="426" w:hanging="426"/>
        <w:jc w:val="both"/>
        <w:rPr>
          <w:rFonts w:ascii="Arial" w:eastAsia="Arial" w:hAnsi="Arial" w:cs="Arial"/>
          <w:lang w:bidi="pl-PL"/>
        </w:rPr>
      </w:pPr>
      <w:r w:rsidRPr="004059BB">
        <w:rPr>
          <w:rFonts w:ascii="Arial" w:eastAsia="Arial" w:hAnsi="Arial" w:cs="Arial"/>
          <w:lang w:bidi="pl-PL"/>
        </w:rPr>
        <w:t xml:space="preserve">Rachunek bankowy Wykonawcy będzie zgodny z numerem rachunku ujawnionym w wykazie prowadzonym przez Szefa Krajowej Administracji Skarbowej lub będzie rachunkiem wirtualnym, który jest powiązany z rachunkiem rozliczeniowym </w:t>
      </w:r>
      <w:proofErr w:type="gramStart"/>
      <w:r w:rsidRPr="004059BB">
        <w:rPr>
          <w:rFonts w:ascii="Arial" w:eastAsia="Arial" w:hAnsi="Arial" w:cs="Arial"/>
          <w:lang w:bidi="pl-PL"/>
        </w:rPr>
        <w:t>Wykonawcy</w:t>
      </w:r>
      <w:proofErr w:type="gramEnd"/>
      <w:r w:rsidRPr="004059BB">
        <w:rPr>
          <w:rFonts w:ascii="Arial" w:eastAsia="Arial" w:hAnsi="Arial" w:cs="Arial"/>
          <w:lang w:bidi="pl-PL"/>
        </w:rPr>
        <w:t xml:space="preserve"> dla którego zgodnie z Rozdziałem 3a ustawy z dnia 29 sierpnia 1997 r. Prawo Bankowe (</w:t>
      </w:r>
      <w:proofErr w:type="spellStart"/>
      <w:r w:rsidRPr="004059BB">
        <w:rPr>
          <w:rFonts w:ascii="Arial" w:eastAsia="Arial" w:hAnsi="Arial" w:cs="Arial"/>
          <w:lang w:bidi="pl-PL"/>
        </w:rPr>
        <w:t>t.j</w:t>
      </w:r>
      <w:proofErr w:type="spellEnd"/>
      <w:r w:rsidRPr="004059BB">
        <w:rPr>
          <w:rFonts w:ascii="Arial" w:eastAsia="Arial" w:hAnsi="Arial" w:cs="Arial"/>
          <w:lang w:bidi="pl-PL"/>
        </w:rPr>
        <w:t>. Dz. U. z 2026 r. poz. 38) prowadzony jest rachunek VAT.</w:t>
      </w:r>
    </w:p>
    <w:p w14:paraId="320C4519" w14:textId="698964B7" w:rsidR="004578F7" w:rsidRPr="004B6B64" w:rsidRDefault="004578F7" w:rsidP="00924389">
      <w:pPr>
        <w:widowControl w:val="0"/>
        <w:numPr>
          <w:ilvl w:val="0"/>
          <w:numId w:val="11"/>
        </w:numPr>
        <w:tabs>
          <w:tab w:val="left" w:pos="426"/>
        </w:tabs>
        <w:spacing w:after="0" w:line="276" w:lineRule="auto"/>
        <w:ind w:left="426" w:hanging="426"/>
        <w:jc w:val="both"/>
        <w:rPr>
          <w:rFonts w:ascii="Arial" w:eastAsia="Arial" w:hAnsi="Arial" w:cs="Arial"/>
          <w:lang w:bidi="pl-PL"/>
        </w:rPr>
      </w:pPr>
      <w:r w:rsidRPr="0064193F">
        <w:rPr>
          <w:rFonts w:ascii="Arial" w:eastAsia="Arial" w:hAnsi="Arial" w:cs="Arial"/>
          <w:lang w:bidi="pl-PL"/>
        </w:rPr>
        <w:t>Zapłata za wykonane usługi w danym okresie rozliczeniowym zostanie dokonana na podstawie prawidłowo wystawionej faktury</w:t>
      </w:r>
      <w:r w:rsidR="00E45680">
        <w:rPr>
          <w:rFonts w:ascii="Arial" w:eastAsia="Arial" w:hAnsi="Arial" w:cs="Arial"/>
          <w:lang w:bidi="pl-PL"/>
        </w:rPr>
        <w:t xml:space="preserve"> </w:t>
      </w:r>
      <w:r w:rsidR="00363D33">
        <w:rPr>
          <w:rFonts w:ascii="Arial" w:eastAsia="Arial" w:hAnsi="Arial" w:cs="Arial"/>
          <w:lang w:bidi="pl-PL"/>
        </w:rPr>
        <w:t xml:space="preserve">VAT </w:t>
      </w:r>
      <w:r w:rsidR="00E45680">
        <w:rPr>
          <w:rFonts w:ascii="Arial" w:eastAsia="Arial" w:hAnsi="Arial" w:cs="Arial"/>
          <w:lang w:bidi="pl-PL"/>
        </w:rPr>
        <w:t>albo rachunku</w:t>
      </w:r>
      <w:r w:rsidRPr="0064193F">
        <w:rPr>
          <w:rFonts w:ascii="Arial" w:eastAsia="Arial" w:hAnsi="Arial" w:cs="Arial"/>
          <w:lang w:bidi="pl-PL"/>
        </w:rPr>
        <w:t xml:space="preserve"> zawierając</w:t>
      </w:r>
      <w:r w:rsidR="00363D33">
        <w:rPr>
          <w:rFonts w:ascii="Arial" w:eastAsia="Arial" w:hAnsi="Arial" w:cs="Arial"/>
          <w:lang w:bidi="pl-PL"/>
        </w:rPr>
        <w:t>ych</w:t>
      </w:r>
      <w:r w:rsidRPr="0064193F">
        <w:rPr>
          <w:rFonts w:ascii="Arial" w:eastAsia="Arial" w:hAnsi="Arial" w:cs="Arial"/>
          <w:lang w:bidi="pl-PL"/>
        </w:rPr>
        <w:t xml:space="preserve"> specyfikację </w:t>
      </w:r>
      <w:r w:rsidRPr="004B6B64">
        <w:rPr>
          <w:rFonts w:ascii="Arial" w:eastAsia="Arial" w:hAnsi="Arial" w:cs="Arial"/>
          <w:lang w:bidi="pl-PL"/>
        </w:rPr>
        <w:lastRenderedPageBreak/>
        <w:t>rodzaju oraz liczbę wykonanych usług.</w:t>
      </w:r>
    </w:p>
    <w:p w14:paraId="5A905B82" w14:textId="3EBF5832" w:rsidR="00EE5860" w:rsidRPr="004B6B64" w:rsidRDefault="004059BB" w:rsidP="00EE5860">
      <w:pPr>
        <w:widowControl w:val="0"/>
        <w:numPr>
          <w:ilvl w:val="0"/>
          <w:numId w:val="11"/>
        </w:numPr>
        <w:tabs>
          <w:tab w:val="left" w:pos="426"/>
        </w:tabs>
        <w:spacing w:after="0" w:line="276" w:lineRule="auto"/>
        <w:ind w:left="426" w:hanging="426"/>
        <w:jc w:val="both"/>
        <w:rPr>
          <w:rFonts w:ascii="Arial" w:eastAsia="Arial" w:hAnsi="Arial" w:cs="Arial"/>
          <w:lang w:bidi="pl-PL"/>
        </w:rPr>
      </w:pPr>
      <w:r w:rsidRPr="004B6B64">
        <w:rPr>
          <w:rFonts w:ascii="Arial" w:eastAsia="Arial" w:hAnsi="Arial" w:cs="Arial"/>
          <w:lang w:bidi="pl-PL"/>
        </w:rPr>
        <w:t>Faktury VAT będą przez Wykonawcę wystawiane i udostępniane za pomocą Krajowego Systemu e-Faktur</w:t>
      </w:r>
      <w:r w:rsidR="00E31C7D" w:rsidRPr="004B6B64">
        <w:rPr>
          <w:rFonts w:ascii="Arial" w:eastAsia="Arial" w:hAnsi="Arial" w:cs="Arial"/>
          <w:lang w:bidi="pl-PL"/>
        </w:rPr>
        <w:t>, (dalej</w:t>
      </w:r>
      <w:r w:rsidRPr="004B6B64">
        <w:rPr>
          <w:rFonts w:ascii="Arial" w:eastAsia="Arial" w:hAnsi="Arial" w:cs="Arial"/>
          <w:lang w:bidi="pl-PL"/>
        </w:rPr>
        <w:t xml:space="preserve"> </w:t>
      </w:r>
      <w:proofErr w:type="spellStart"/>
      <w:r w:rsidRPr="004B6B64">
        <w:rPr>
          <w:rFonts w:ascii="Arial" w:eastAsia="Arial" w:hAnsi="Arial" w:cs="Arial"/>
          <w:lang w:bidi="pl-PL"/>
        </w:rPr>
        <w:t>KSeF</w:t>
      </w:r>
      <w:proofErr w:type="spellEnd"/>
      <w:r w:rsidRPr="004B6B64">
        <w:rPr>
          <w:rFonts w:ascii="Arial" w:eastAsia="Arial" w:hAnsi="Arial" w:cs="Arial"/>
          <w:lang w:bidi="pl-PL"/>
        </w:rPr>
        <w:t>)</w:t>
      </w:r>
      <w:r w:rsidR="00EE5860" w:rsidRPr="004B6B64">
        <w:t xml:space="preserve"> </w:t>
      </w:r>
      <w:r w:rsidR="00EE5860" w:rsidRPr="004B6B64">
        <w:rPr>
          <w:rFonts w:ascii="Arial" w:eastAsia="Arial" w:hAnsi="Arial" w:cs="Arial"/>
          <w:lang w:bidi="pl-PL"/>
        </w:rPr>
        <w:t>na podstawie przepisów ustawy z dnia 11 marca 2004 r. o podatku od towarów i usług.</w:t>
      </w:r>
    </w:p>
    <w:p w14:paraId="1BC3ABCC" w14:textId="46AF6DB8" w:rsidR="004578F7" w:rsidRPr="00F43FD8" w:rsidRDefault="00575310" w:rsidP="00575310">
      <w:pPr>
        <w:widowControl w:val="0"/>
        <w:numPr>
          <w:ilvl w:val="0"/>
          <w:numId w:val="11"/>
        </w:numPr>
        <w:tabs>
          <w:tab w:val="left" w:pos="426"/>
        </w:tabs>
        <w:spacing w:after="0" w:line="276" w:lineRule="auto"/>
        <w:ind w:left="426" w:hanging="426"/>
        <w:jc w:val="both"/>
        <w:rPr>
          <w:rFonts w:ascii="Arial" w:eastAsia="Arial" w:hAnsi="Arial" w:cs="Arial"/>
          <w:lang w:bidi="pl-PL"/>
        </w:rPr>
      </w:pPr>
      <w:r w:rsidRPr="004B6B64">
        <w:rPr>
          <w:rFonts w:ascii="Arial" w:eastAsia="Arial" w:hAnsi="Arial" w:cs="Arial"/>
          <w:lang w:bidi="pl-PL"/>
        </w:rPr>
        <w:t>W</w:t>
      </w:r>
      <w:r w:rsidR="008E622E" w:rsidRPr="004B6B64">
        <w:rPr>
          <w:rFonts w:ascii="Arial" w:eastAsia="Arial" w:hAnsi="Arial" w:cs="Arial"/>
          <w:lang w:bidi="pl-PL"/>
        </w:rPr>
        <w:t xml:space="preserve"> przypadku, gdy Wykonawca </w:t>
      </w:r>
      <w:r w:rsidR="002454AC" w:rsidRPr="004B6B64">
        <w:rPr>
          <w:rFonts w:ascii="Arial" w:eastAsia="Arial" w:hAnsi="Arial" w:cs="Arial"/>
          <w:lang w:bidi="pl-PL"/>
        </w:rPr>
        <w:t xml:space="preserve">nie </w:t>
      </w:r>
      <w:r w:rsidR="008E622E" w:rsidRPr="004B6B64">
        <w:rPr>
          <w:rFonts w:ascii="Arial" w:eastAsia="Arial" w:hAnsi="Arial" w:cs="Arial"/>
          <w:lang w:bidi="pl-PL"/>
        </w:rPr>
        <w:t xml:space="preserve">jest objęty obowiązkiem wystawiania faktur </w:t>
      </w:r>
      <w:r w:rsidR="00E31C7D" w:rsidRPr="004B6B64">
        <w:rPr>
          <w:rFonts w:ascii="Arial" w:eastAsia="Arial" w:hAnsi="Arial" w:cs="Arial"/>
          <w:lang w:bidi="pl-PL"/>
        </w:rPr>
        <w:t xml:space="preserve">VAT </w:t>
      </w:r>
      <w:r w:rsidR="008E622E" w:rsidRPr="004B6B64">
        <w:rPr>
          <w:rFonts w:ascii="Arial" w:eastAsia="Arial" w:hAnsi="Arial" w:cs="Arial"/>
          <w:lang w:bidi="pl-PL"/>
        </w:rPr>
        <w:t xml:space="preserve">przy użyciu </w:t>
      </w:r>
      <w:proofErr w:type="spellStart"/>
      <w:r w:rsidR="008E622E" w:rsidRPr="004B6B64">
        <w:rPr>
          <w:rFonts w:ascii="Arial" w:eastAsia="Arial" w:hAnsi="Arial" w:cs="Arial"/>
          <w:lang w:bidi="pl-PL"/>
        </w:rPr>
        <w:t>KSeF</w:t>
      </w:r>
      <w:proofErr w:type="spellEnd"/>
      <w:r w:rsidR="002454AC" w:rsidRPr="004B6B64">
        <w:rPr>
          <w:rFonts w:ascii="Arial" w:eastAsia="Arial" w:hAnsi="Arial" w:cs="Arial"/>
          <w:lang w:bidi="pl-PL"/>
        </w:rPr>
        <w:t xml:space="preserve"> albo gdy wystąpią określone w ustawie przesłanki </w:t>
      </w:r>
      <w:r w:rsidR="00E31C7D" w:rsidRPr="004B6B64">
        <w:rPr>
          <w:rFonts w:ascii="Arial" w:eastAsia="Arial" w:hAnsi="Arial" w:cs="Arial"/>
          <w:lang w:bidi="pl-PL"/>
        </w:rPr>
        <w:t xml:space="preserve">uprawniające Wykonawcę </w:t>
      </w:r>
      <w:r w:rsidR="008A48B2" w:rsidRPr="004B6B64">
        <w:rPr>
          <w:rFonts w:ascii="Arial" w:eastAsia="Arial" w:hAnsi="Arial" w:cs="Arial"/>
          <w:lang w:bidi="pl-PL"/>
        </w:rPr>
        <w:t>do nieskorzystania z systemu</w:t>
      </w:r>
      <w:r w:rsidR="00B0558E" w:rsidRPr="004B6B64">
        <w:rPr>
          <w:rFonts w:ascii="Arial" w:eastAsia="Arial" w:hAnsi="Arial" w:cs="Arial"/>
          <w:lang w:bidi="pl-PL"/>
        </w:rPr>
        <w:t xml:space="preserve"> </w:t>
      </w:r>
      <w:r w:rsidR="004B6B64" w:rsidRPr="004B6B64">
        <w:rPr>
          <w:rFonts w:ascii="Arial" w:eastAsia="Arial" w:hAnsi="Arial" w:cs="Arial"/>
          <w:lang w:bidi="pl-PL"/>
        </w:rPr>
        <w:t xml:space="preserve">(np. awaria) </w:t>
      </w:r>
      <w:r w:rsidR="0005085A">
        <w:rPr>
          <w:rFonts w:ascii="Arial" w:eastAsia="Arial" w:hAnsi="Arial" w:cs="Arial"/>
          <w:lang w:bidi="pl-PL"/>
        </w:rPr>
        <w:t xml:space="preserve">– </w:t>
      </w:r>
      <w:r w:rsidR="0005085A" w:rsidRPr="00F43FD8">
        <w:rPr>
          <w:rFonts w:ascii="Arial" w:eastAsia="Arial" w:hAnsi="Arial" w:cs="Arial"/>
          <w:lang w:bidi="pl-PL"/>
        </w:rPr>
        <w:t>faktura zostanie wystawiona i udostępniona Zamawiającemu zgodnie z zasadami określonymi w ustawie o VAT</w:t>
      </w:r>
      <w:r w:rsidR="001041F0" w:rsidRPr="00F43FD8">
        <w:rPr>
          <w:rFonts w:ascii="Arial" w:eastAsia="Arial" w:hAnsi="Arial" w:cs="Arial"/>
          <w:lang w:bidi="pl-PL"/>
        </w:rPr>
        <w:t>-</w:t>
      </w:r>
      <w:r w:rsidR="0005085A" w:rsidRPr="0005085A">
        <w:rPr>
          <w:rFonts w:ascii="Arial" w:eastAsia="Arial" w:hAnsi="Arial" w:cs="Arial"/>
          <w:color w:val="EE0000"/>
          <w:lang w:bidi="pl-PL"/>
        </w:rPr>
        <w:t xml:space="preserve"> </w:t>
      </w:r>
      <w:r w:rsidR="004578F7" w:rsidRPr="004B6B64">
        <w:rPr>
          <w:rFonts w:ascii="Arial" w:eastAsia="Arial" w:hAnsi="Arial" w:cs="Arial"/>
          <w:lang w:bidi="pl-PL"/>
        </w:rPr>
        <w:t xml:space="preserve">drogą elektroniczną na adres: </w:t>
      </w:r>
      <w:hyperlink r:id="rId10" w:history="1">
        <w:r w:rsidR="004578F7" w:rsidRPr="004B6B64">
          <w:rPr>
            <w:rFonts w:ascii="Arial" w:eastAsia="Arial" w:hAnsi="Arial" w:cs="Arial"/>
            <w:u w:val="single"/>
            <w:lang w:bidi="pl-PL"/>
          </w:rPr>
          <w:t>organizacja@szczecin.pip.gov.pl</w:t>
        </w:r>
      </w:hyperlink>
      <w:r w:rsidR="004B6B64" w:rsidRPr="004B6B64">
        <w:t xml:space="preserve"> w formacie PDF, a </w:t>
      </w:r>
      <w:r w:rsidR="004B6B64" w:rsidRPr="00F43FD8">
        <w:t>w</w:t>
      </w:r>
      <w:r w:rsidR="003C33F5" w:rsidRPr="00F43FD8">
        <w:t xml:space="preserve"> przypadku </w:t>
      </w:r>
      <w:r w:rsidR="004B6B64" w:rsidRPr="00F43FD8">
        <w:t xml:space="preserve"> braku takiej możliwości – w formie papierowej na adres siedziby Zamawiającego</w:t>
      </w:r>
      <w:r w:rsidR="004578F7" w:rsidRPr="00F43FD8">
        <w:rPr>
          <w:rFonts w:ascii="Arial" w:eastAsia="Arial" w:hAnsi="Arial" w:cs="Arial"/>
          <w:lang w:bidi="pl-PL"/>
        </w:rPr>
        <w:t>.</w:t>
      </w:r>
    </w:p>
    <w:p w14:paraId="745E5FD7" w14:textId="50E5874B" w:rsidR="00B0558E" w:rsidRPr="004B6B64" w:rsidRDefault="00B0558E" w:rsidP="00B0558E">
      <w:pPr>
        <w:widowControl w:val="0"/>
        <w:numPr>
          <w:ilvl w:val="0"/>
          <w:numId w:val="11"/>
        </w:numPr>
        <w:tabs>
          <w:tab w:val="left" w:pos="426"/>
        </w:tabs>
        <w:spacing w:after="0" w:line="276" w:lineRule="auto"/>
        <w:ind w:left="426" w:hanging="426"/>
        <w:jc w:val="both"/>
        <w:rPr>
          <w:rFonts w:ascii="Arial" w:eastAsia="Arial" w:hAnsi="Arial" w:cs="Arial"/>
          <w:lang w:bidi="pl-PL"/>
        </w:rPr>
      </w:pPr>
      <w:r w:rsidRPr="000B60B2">
        <w:rPr>
          <w:rFonts w:ascii="Arial" w:eastAsia="Arial" w:hAnsi="Arial" w:cs="Arial"/>
          <w:lang w:bidi="pl-PL"/>
        </w:rPr>
        <w:t>Za datę wystawienia faktury uznaje się</w:t>
      </w:r>
      <w:r w:rsidRPr="004B6B64">
        <w:rPr>
          <w:rFonts w:ascii="Arial" w:eastAsia="Arial" w:hAnsi="Arial" w:cs="Arial"/>
          <w:lang w:bidi="pl-PL"/>
        </w:rPr>
        <w:t xml:space="preserve"> </w:t>
      </w:r>
      <w:r w:rsidRPr="000B60B2">
        <w:rPr>
          <w:rFonts w:ascii="Arial" w:eastAsia="Arial" w:hAnsi="Arial" w:cs="Arial"/>
          <w:lang w:bidi="pl-PL"/>
        </w:rPr>
        <w:t xml:space="preserve">datę jej przesłania do </w:t>
      </w:r>
      <w:proofErr w:type="spellStart"/>
      <w:proofErr w:type="gramStart"/>
      <w:r w:rsidRPr="000B60B2">
        <w:rPr>
          <w:rFonts w:ascii="Arial" w:eastAsia="Arial" w:hAnsi="Arial" w:cs="Arial"/>
          <w:lang w:bidi="pl-PL"/>
        </w:rPr>
        <w:t>KSeF</w:t>
      </w:r>
      <w:proofErr w:type="spellEnd"/>
      <w:r w:rsidRPr="000B60B2">
        <w:rPr>
          <w:rFonts w:ascii="Arial" w:eastAsia="Arial" w:hAnsi="Arial" w:cs="Arial"/>
          <w:lang w:bidi="pl-PL"/>
        </w:rPr>
        <w:t>,</w:t>
      </w:r>
      <w:proofErr w:type="gramEnd"/>
      <w:r w:rsidR="00F43FD8">
        <w:rPr>
          <w:rFonts w:ascii="Arial" w:eastAsia="Arial" w:hAnsi="Arial" w:cs="Arial"/>
          <w:lang w:bidi="pl-PL"/>
        </w:rPr>
        <w:t xml:space="preserve"> </w:t>
      </w:r>
      <w:r w:rsidR="000240D1" w:rsidRPr="00F43FD8">
        <w:rPr>
          <w:rFonts w:ascii="Arial" w:eastAsia="Arial" w:hAnsi="Arial" w:cs="Arial"/>
          <w:lang w:bidi="pl-PL"/>
        </w:rPr>
        <w:t>(tryb online)</w:t>
      </w:r>
      <w:r w:rsidRPr="00F43FD8">
        <w:rPr>
          <w:rFonts w:ascii="Arial" w:eastAsia="Arial" w:hAnsi="Arial" w:cs="Arial"/>
          <w:lang w:bidi="pl-PL"/>
        </w:rPr>
        <w:t xml:space="preserve"> a </w:t>
      </w:r>
      <w:r w:rsidRPr="000B60B2">
        <w:rPr>
          <w:rFonts w:ascii="Arial" w:eastAsia="Arial" w:hAnsi="Arial" w:cs="Arial"/>
          <w:lang w:bidi="pl-PL"/>
        </w:rPr>
        <w:t xml:space="preserve">w pozostałych </w:t>
      </w:r>
      <w:r w:rsidRPr="004B6B64">
        <w:rPr>
          <w:rFonts w:ascii="Arial" w:eastAsia="Arial" w:hAnsi="Arial" w:cs="Arial"/>
          <w:lang w:bidi="pl-PL"/>
        </w:rPr>
        <w:t>przypadkach</w:t>
      </w:r>
      <w:r w:rsidRPr="000B60B2">
        <w:rPr>
          <w:rFonts w:ascii="Arial" w:eastAsia="Arial" w:hAnsi="Arial" w:cs="Arial"/>
          <w:lang w:bidi="pl-PL"/>
        </w:rPr>
        <w:t xml:space="preserve"> - datę wystawienia wskazaną przez Wykonawcę na fakturze.</w:t>
      </w:r>
    </w:p>
    <w:p w14:paraId="7A3BA8AE" w14:textId="6D7808CB" w:rsidR="003C33F5" w:rsidRPr="001041F0" w:rsidRDefault="00B0558E" w:rsidP="001041F0">
      <w:pPr>
        <w:widowControl w:val="0"/>
        <w:numPr>
          <w:ilvl w:val="0"/>
          <w:numId w:val="11"/>
        </w:numPr>
        <w:tabs>
          <w:tab w:val="left" w:pos="426"/>
        </w:tabs>
        <w:spacing w:after="120" w:line="276" w:lineRule="auto"/>
        <w:ind w:left="426" w:hanging="426"/>
        <w:jc w:val="both"/>
        <w:rPr>
          <w:rFonts w:ascii="Arial" w:eastAsia="Arial" w:hAnsi="Arial" w:cs="Arial"/>
          <w:lang w:bidi="pl-PL"/>
        </w:rPr>
      </w:pPr>
      <w:r w:rsidRPr="000B60B2">
        <w:rPr>
          <w:rFonts w:ascii="Arial" w:eastAsia="Arial" w:hAnsi="Arial" w:cs="Arial"/>
          <w:lang w:bidi="pl-PL"/>
        </w:rPr>
        <w:t xml:space="preserve">Za dzień skutecznego doręczenia faktury Zamawiającemu uznaje się datę przydzielenia jej indywidualnego numeru identyfikującego w </w:t>
      </w:r>
      <w:proofErr w:type="spellStart"/>
      <w:r w:rsidRPr="000B60B2">
        <w:rPr>
          <w:rFonts w:ascii="Arial" w:eastAsia="Arial" w:hAnsi="Arial" w:cs="Arial"/>
          <w:lang w:bidi="pl-PL"/>
        </w:rPr>
        <w:t>KSeF</w:t>
      </w:r>
      <w:proofErr w:type="spellEnd"/>
      <w:r w:rsidRPr="000B60B2">
        <w:rPr>
          <w:rFonts w:ascii="Arial" w:eastAsia="Arial" w:hAnsi="Arial" w:cs="Arial"/>
          <w:lang w:bidi="pl-PL"/>
        </w:rPr>
        <w:t>,</w:t>
      </w:r>
      <w:r w:rsidRPr="004B6B64">
        <w:rPr>
          <w:rFonts w:ascii="Arial" w:eastAsia="Arial" w:hAnsi="Arial" w:cs="Arial"/>
          <w:lang w:bidi="pl-PL"/>
        </w:rPr>
        <w:t xml:space="preserve"> a innych przypadkach</w:t>
      </w:r>
      <w:r w:rsidR="003C33F5">
        <w:rPr>
          <w:rFonts w:ascii="Arial" w:eastAsia="Arial" w:hAnsi="Arial" w:cs="Arial"/>
          <w:lang w:bidi="pl-PL"/>
        </w:rPr>
        <w:t xml:space="preserve"> </w:t>
      </w:r>
      <w:proofErr w:type="gramStart"/>
      <w:r w:rsidR="003C33F5">
        <w:rPr>
          <w:rFonts w:ascii="Arial" w:eastAsia="Arial" w:hAnsi="Arial" w:cs="Arial"/>
          <w:lang w:bidi="pl-PL"/>
        </w:rPr>
        <w:t xml:space="preserve">( </w:t>
      </w:r>
      <w:r w:rsidR="003C33F5" w:rsidRPr="00F43FD8">
        <w:rPr>
          <w:rFonts w:ascii="Arial" w:eastAsia="Arial" w:hAnsi="Arial" w:cs="Arial"/>
          <w:lang w:bidi="pl-PL"/>
        </w:rPr>
        <w:t>awaria</w:t>
      </w:r>
      <w:proofErr w:type="gramEnd"/>
      <w:r w:rsidR="003C33F5" w:rsidRPr="00F43FD8">
        <w:rPr>
          <w:rFonts w:ascii="Arial" w:eastAsia="Arial" w:hAnsi="Arial" w:cs="Arial"/>
          <w:lang w:bidi="pl-PL"/>
        </w:rPr>
        <w:t xml:space="preserve"> </w:t>
      </w:r>
      <w:proofErr w:type="spellStart"/>
      <w:r w:rsidR="003C33F5" w:rsidRPr="00F43FD8">
        <w:rPr>
          <w:rFonts w:ascii="Arial" w:eastAsia="Arial" w:hAnsi="Arial" w:cs="Arial"/>
          <w:lang w:bidi="pl-PL"/>
        </w:rPr>
        <w:t>KSeF</w:t>
      </w:r>
      <w:proofErr w:type="spellEnd"/>
      <w:r w:rsidR="003C33F5">
        <w:rPr>
          <w:rFonts w:ascii="Arial" w:eastAsia="Arial" w:hAnsi="Arial" w:cs="Arial"/>
          <w:lang w:bidi="pl-PL"/>
        </w:rPr>
        <w:t>)</w:t>
      </w:r>
      <w:r w:rsidR="004B6B64" w:rsidRPr="004B6B64">
        <w:rPr>
          <w:rFonts w:ascii="Arial" w:eastAsia="Arial" w:hAnsi="Arial" w:cs="Arial"/>
          <w:lang w:bidi="pl-PL"/>
        </w:rPr>
        <w:t xml:space="preserve"> </w:t>
      </w:r>
      <w:r w:rsidR="004B6B64" w:rsidRPr="000B60B2">
        <w:rPr>
          <w:rFonts w:ascii="Arial" w:eastAsia="Arial" w:hAnsi="Arial" w:cs="Arial"/>
          <w:lang w:bidi="pl-PL"/>
        </w:rPr>
        <w:t>datę otrzymania przez Zamawiającego odpowiednio</w:t>
      </w:r>
      <w:r w:rsidR="004B6B64" w:rsidRPr="004B6B64">
        <w:rPr>
          <w:rFonts w:ascii="Arial" w:eastAsia="Arial" w:hAnsi="Arial" w:cs="Arial"/>
          <w:lang w:bidi="pl-PL"/>
        </w:rPr>
        <w:t>:</w:t>
      </w:r>
      <w:r w:rsidR="004B6B64" w:rsidRPr="000B60B2">
        <w:rPr>
          <w:rFonts w:ascii="Arial" w:eastAsia="Arial" w:hAnsi="Arial" w:cs="Arial"/>
          <w:lang w:bidi="pl-PL"/>
        </w:rPr>
        <w:t xml:space="preserve"> wiadomości e-mail lub przesyłki listowej zawierającej fakturę oznaczoną kodami QR zgodnie z ustawą o VAT </w:t>
      </w:r>
      <w:r w:rsidR="004B6B64" w:rsidRPr="004B6B64">
        <w:rPr>
          <w:rFonts w:ascii="Arial" w:eastAsia="Arial" w:hAnsi="Arial" w:cs="Arial"/>
          <w:lang w:bidi="pl-PL"/>
        </w:rPr>
        <w:t xml:space="preserve">– </w:t>
      </w:r>
      <w:r w:rsidR="004B6B64" w:rsidRPr="000B60B2">
        <w:rPr>
          <w:rFonts w:ascii="Arial" w:eastAsia="Arial" w:hAnsi="Arial" w:cs="Arial"/>
          <w:lang w:bidi="pl-PL"/>
        </w:rPr>
        <w:t>w zależności od tego, która z tych dat nastąpi wcześniej</w:t>
      </w:r>
      <w:r w:rsidR="003C33F5" w:rsidRPr="00190D5F">
        <w:rPr>
          <w:rFonts w:cstheme="minorHAnsi"/>
          <w:color w:val="EE0000"/>
          <w:sz w:val="20"/>
          <w:szCs w:val="20"/>
        </w:rPr>
        <w:t>.</w:t>
      </w:r>
    </w:p>
    <w:p w14:paraId="3CA2712C" w14:textId="67E7396B" w:rsidR="004578F7" w:rsidRPr="004B6B64" w:rsidRDefault="004578F7" w:rsidP="00924389">
      <w:pPr>
        <w:widowControl w:val="0"/>
        <w:numPr>
          <w:ilvl w:val="0"/>
          <w:numId w:val="11"/>
        </w:numPr>
        <w:tabs>
          <w:tab w:val="left" w:pos="426"/>
        </w:tabs>
        <w:spacing w:after="0" w:line="276" w:lineRule="auto"/>
        <w:ind w:left="426" w:hanging="426"/>
        <w:jc w:val="both"/>
        <w:rPr>
          <w:rFonts w:ascii="Arial" w:eastAsia="Arial" w:hAnsi="Arial" w:cs="Arial"/>
          <w:lang w:bidi="pl-PL"/>
        </w:rPr>
      </w:pPr>
      <w:bookmarkStart w:id="11" w:name="_Hlk90631454"/>
      <w:r w:rsidRPr="004B6B64">
        <w:rPr>
          <w:rFonts w:ascii="Arial" w:eastAsia="Arial" w:hAnsi="Arial" w:cs="Arial"/>
          <w:lang w:bidi="pl-PL"/>
        </w:rPr>
        <w:t xml:space="preserve">Termin płatności </w:t>
      </w:r>
      <w:r w:rsidR="00E45680" w:rsidRPr="004B6B64">
        <w:rPr>
          <w:rFonts w:ascii="Arial" w:eastAsia="Arial" w:hAnsi="Arial" w:cs="Arial"/>
          <w:lang w:bidi="pl-PL"/>
        </w:rPr>
        <w:t>wynagrodzenia</w:t>
      </w:r>
      <w:r w:rsidRPr="004B6B64">
        <w:rPr>
          <w:rFonts w:ascii="Arial" w:eastAsia="Arial" w:hAnsi="Arial" w:cs="Arial"/>
          <w:lang w:bidi="pl-PL"/>
        </w:rPr>
        <w:t xml:space="preserve"> wynosi co najmniej 14 dni od daty wystawienia</w:t>
      </w:r>
      <w:r w:rsidR="00E45680" w:rsidRPr="004B6B64">
        <w:rPr>
          <w:rFonts w:ascii="Arial" w:eastAsia="Arial" w:hAnsi="Arial" w:cs="Arial"/>
          <w:lang w:bidi="pl-PL"/>
        </w:rPr>
        <w:t xml:space="preserve"> faktury albo rachunku</w:t>
      </w:r>
      <w:r w:rsidRPr="004B6B64">
        <w:rPr>
          <w:rFonts w:ascii="Arial" w:eastAsia="Arial" w:hAnsi="Arial" w:cs="Arial"/>
          <w:lang w:bidi="pl-PL"/>
        </w:rPr>
        <w:t xml:space="preserve">. Wskazany </w:t>
      </w:r>
      <w:r w:rsidR="00E45680" w:rsidRPr="004B6B64">
        <w:rPr>
          <w:rFonts w:ascii="Arial" w:eastAsia="Arial" w:hAnsi="Arial" w:cs="Arial"/>
          <w:lang w:bidi="pl-PL"/>
        </w:rPr>
        <w:t xml:space="preserve">przez Wykonawcę </w:t>
      </w:r>
      <w:r w:rsidRPr="004B6B64">
        <w:rPr>
          <w:rFonts w:ascii="Arial" w:eastAsia="Arial" w:hAnsi="Arial" w:cs="Arial"/>
          <w:lang w:bidi="pl-PL"/>
        </w:rPr>
        <w:t>termin płatności nie może być dłuższy niż 30 dni. W przypadku braku wskazania na fakturze</w:t>
      </w:r>
      <w:r w:rsidR="00E45680" w:rsidRPr="004B6B64">
        <w:rPr>
          <w:rFonts w:ascii="Arial" w:eastAsia="Arial" w:hAnsi="Arial" w:cs="Arial"/>
          <w:lang w:bidi="pl-PL"/>
        </w:rPr>
        <w:t xml:space="preserve"> albo rachunku</w:t>
      </w:r>
      <w:r w:rsidRPr="004B6B64">
        <w:rPr>
          <w:rFonts w:ascii="Arial" w:eastAsia="Arial" w:hAnsi="Arial" w:cs="Arial"/>
          <w:lang w:bidi="pl-PL"/>
        </w:rPr>
        <w:t xml:space="preserve"> terminu płatności przyjmuje się termin 14</w:t>
      </w:r>
      <w:r w:rsidR="00DE46B7" w:rsidRPr="004B6B64">
        <w:rPr>
          <w:rFonts w:ascii="Arial" w:eastAsia="Arial" w:hAnsi="Arial" w:cs="Arial"/>
          <w:lang w:bidi="pl-PL"/>
        </w:rPr>
        <w:t>-</w:t>
      </w:r>
      <w:r w:rsidRPr="004B6B64">
        <w:rPr>
          <w:rFonts w:ascii="Arial" w:eastAsia="Arial" w:hAnsi="Arial" w:cs="Arial"/>
          <w:lang w:bidi="pl-PL"/>
        </w:rPr>
        <w:t>dniow</w:t>
      </w:r>
      <w:bookmarkEnd w:id="11"/>
      <w:r w:rsidRPr="004B6B64">
        <w:rPr>
          <w:rFonts w:ascii="Arial" w:eastAsia="Arial" w:hAnsi="Arial" w:cs="Arial"/>
          <w:lang w:bidi="pl-PL"/>
        </w:rPr>
        <w:t>y.</w:t>
      </w:r>
    </w:p>
    <w:p w14:paraId="3EDC8A70" w14:textId="4AEDA733" w:rsidR="004578F7" w:rsidRPr="004B6B64" w:rsidRDefault="004578F7" w:rsidP="00924389">
      <w:pPr>
        <w:widowControl w:val="0"/>
        <w:numPr>
          <w:ilvl w:val="0"/>
          <w:numId w:val="11"/>
        </w:numPr>
        <w:tabs>
          <w:tab w:val="left" w:pos="426"/>
        </w:tabs>
        <w:spacing w:after="0" w:line="276" w:lineRule="auto"/>
        <w:ind w:left="426" w:hanging="426"/>
        <w:jc w:val="both"/>
        <w:rPr>
          <w:rFonts w:ascii="Arial" w:eastAsia="Arial" w:hAnsi="Arial" w:cs="Arial"/>
          <w:lang w:bidi="pl-PL"/>
        </w:rPr>
      </w:pPr>
      <w:r w:rsidRPr="004B6B64">
        <w:rPr>
          <w:rFonts w:ascii="Arial" w:eastAsia="Arial" w:hAnsi="Arial" w:cs="Arial"/>
          <w:lang w:bidi="pl-PL"/>
        </w:rPr>
        <w:t>Wykonawca zobowiązany jest do dostarczenia faktury</w:t>
      </w:r>
      <w:r w:rsidR="00E45680" w:rsidRPr="004B6B64">
        <w:rPr>
          <w:rFonts w:ascii="Arial" w:eastAsia="Arial" w:hAnsi="Arial" w:cs="Arial"/>
          <w:lang w:bidi="pl-PL"/>
        </w:rPr>
        <w:t xml:space="preserve"> albo rachunku</w:t>
      </w:r>
      <w:r w:rsidRPr="004B6B64">
        <w:rPr>
          <w:rFonts w:ascii="Arial" w:eastAsia="Arial" w:hAnsi="Arial" w:cs="Arial"/>
          <w:lang w:bidi="pl-PL"/>
        </w:rPr>
        <w:t xml:space="preserve"> do Zamawiającego na minimum 7 dni przed upływem terminu płatności.</w:t>
      </w:r>
    </w:p>
    <w:p w14:paraId="2DB7C248" w14:textId="35957BAF" w:rsidR="004578F7" w:rsidRPr="004B6B64" w:rsidRDefault="004578F7" w:rsidP="00924389">
      <w:pPr>
        <w:widowControl w:val="0"/>
        <w:numPr>
          <w:ilvl w:val="0"/>
          <w:numId w:val="11"/>
        </w:numPr>
        <w:tabs>
          <w:tab w:val="left" w:pos="426"/>
        </w:tabs>
        <w:spacing w:after="0" w:line="276" w:lineRule="auto"/>
        <w:ind w:left="426" w:hanging="426"/>
        <w:jc w:val="both"/>
        <w:rPr>
          <w:rFonts w:ascii="Arial" w:eastAsia="Arial" w:hAnsi="Arial" w:cs="Arial"/>
          <w:lang w:eastAsia="x-none" w:bidi="pl-PL"/>
        </w:rPr>
      </w:pPr>
      <w:r w:rsidRPr="004B6B64">
        <w:rPr>
          <w:rFonts w:ascii="Arial" w:eastAsia="Arial" w:hAnsi="Arial" w:cs="Arial"/>
          <w:lang w:eastAsia="x-none" w:bidi="pl-PL"/>
        </w:rPr>
        <w:t>W przypadku niedostarczenia faktury</w:t>
      </w:r>
      <w:r w:rsidR="00F23959" w:rsidRPr="004B6B64">
        <w:rPr>
          <w:rFonts w:ascii="Arial" w:eastAsia="Arial" w:hAnsi="Arial" w:cs="Arial"/>
          <w:lang w:eastAsia="x-none" w:bidi="pl-PL"/>
        </w:rPr>
        <w:t xml:space="preserve"> albo rachunku</w:t>
      </w:r>
      <w:r w:rsidRPr="004B6B64">
        <w:rPr>
          <w:rFonts w:ascii="Arial" w:eastAsia="Arial" w:hAnsi="Arial" w:cs="Arial"/>
          <w:lang w:eastAsia="x-none" w:bidi="pl-PL"/>
        </w:rPr>
        <w:t xml:space="preserve"> w terminie, </w:t>
      </w:r>
      <w:r w:rsidR="00F23959" w:rsidRPr="004B6B64">
        <w:rPr>
          <w:rFonts w:ascii="Arial" w:eastAsia="Arial" w:hAnsi="Arial" w:cs="Arial"/>
          <w:lang w:eastAsia="x-none" w:bidi="pl-PL"/>
        </w:rPr>
        <w:t xml:space="preserve">czas na </w:t>
      </w:r>
      <w:r w:rsidRPr="004B6B64">
        <w:rPr>
          <w:rFonts w:ascii="Arial" w:eastAsia="Arial" w:hAnsi="Arial" w:cs="Arial"/>
          <w:lang w:eastAsia="x-none" w:bidi="pl-PL"/>
        </w:rPr>
        <w:t xml:space="preserve">wykonanie obowiązku zapłaty </w:t>
      </w:r>
      <w:r w:rsidR="00F23959" w:rsidRPr="004B6B64">
        <w:rPr>
          <w:rFonts w:ascii="Arial" w:eastAsia="Arial" w:hAnsi="Arial" w:cs="Arial"/>
          <w:lang w:eastAsia="x-none" w:bidi="pl-PL"/>
        </w:rPr>
        <w:t xml:space="preserve">wynagrodzenia </w:t>
      </w:r>
      <w:r w:rsidRPr="004B6B64">
        <w:rPr>
          <w:rFonts w:ascii="Arial" w:eastAsia="Arial" w:hAnsi="Arial" w:cs="Arial"/>
          <w:lang w:eastAsia="x-none" w:bidi="pl-PL"/>
        </w:rPr>
        <w:t xml:space="preserve">ulega przedłużeniu o okres odpowiadający opóźnieniu w dostarczeniu </w:t>
      </w:r>
      <w:r w:rsidR="00F23959" w:rsidRPr="004B6B64">
        <w:rPr>
          <w:rFonts w:ascii="Arial" w:eastAsia="Arial" w:hAnsi="Arial" w:cs="Arial"/>
          <w:lang w:eastAsia="x-none" w:bidi="pl-PL"/>
        </w:rPr>
        <w:t>dokumentu</w:t>
      </w:r>
      <w:r w:rsidRPr="004B6B64">
        <w:rPr>
          <w:rFonts w:ascii="Arial" w:eastAsia="Arial" w:hAnsi="Arial" w:cs="Arial"/>
          <w:lang w:eastAsia="x-none" w:bidi="pl-PL"/>
        </w:rPr>
        <w:t xml:space="preserve">. Za ten okres Wykonawcy nie będą przysługiwały odsetki ustawowe. </w:t>
      </w:r>
    </w:p>
    <w:p w14:paraId="19424167" w14:textId="648BADD1" w:rsidR="004578F7" w:rsidRPr="004B6B64" w:rsidRDefault="004578F7" w:rsidP="00251BA6">
      <w:pPr>
        <w:widowControl w:val="0"/>
        <w:numPr>
          <w:ilvl w:val="0"/>
          <w:numId w:val="11"/>
        </w:numPr>
        <w:tabs>
          <w:tab w:val="left" w:pos="426"/>
        </w:tabs>
        <w:spacing w:after="120" w:line="276" w:lineRule="auto"/>
        <w:ind w:left="425" w:hanging="425"/>
        <w:jc w:val="both"/>
        <w:rPr>
          <w:rFonts w:ascii="Arial" w:eastAsia="Arial" w:hAnsi="Arial" w:cs="Arial"/>
          <w:lang w:bidi="pl-PL"/>
        </w:rPr>
      </w:pPr>
      <w:r w:rsidRPr="004B6B64">
        <w:rPr>
          <w:rFonts w:ascii="Arial" w:eastAsia="Arial" w:hAnsi="Arial" w:cs="Arial"/>
          <w:lang w:bidi="pl-PL"/>
        </w:rPr>
        <w:t>Zamawiający oświadcza, że nie jest zarejestrowany jako czynny podatnik VAT.</w:t>
      </w:r>
    </w:p>
    <w:p w14:paraId="1DD3BFE5" w14:textId="2C99BDC3" w:rsidR="004578F7" w:rsidRPr="00251BA6" w:rsidRDefault="004578F7" w:rsidP="00F23959">
      <w:pPr>
        <w:widowControl w:val="0"/>
        <w:suppressAutoHyphens/>
        <w:spacing w:after="0" w:line="276" w:lineRule="auto"/>
        <w:jc w:val="center"/>
        <w:rPr>
          <w:rFonts w:ascii="Arial" w:hAnsi="Arial" w:cs="Arial"/>
          <w:b/>
        </w:rPr>
      </w:pPr>
      <w:r w:rsidRPr="00251BA6">
        <w:rPr>
          <w:rFonts w:ascii="Arial" w:hAnsi="Arial" w:cs="Arial"/>
          <w:b/>
        </w:rPr>
        <w:t>§</w:t>
      </w:r>
      <w:r w:rsidR="00EC1965" w:rsidRPr="00251BA6">
        <w:rPr>
          <w:rFonts w:ascii="Arial" w:hAnsi="Arial" w:cs="Arial"/>
          <w:b/>
        </w:rPr>
        <w:t>6</w:t>
      </w:r>
    </w:p>
    <w:p w14:paraId="5F7585DD" w14:textId="77777777" w:rsidR="004578F7" w:rsidRPr="0064193F" w:rsidRDefault="004578F7" w:rsidP="00F23959">
      <w:pPr>
        <w:widowControl w:val="0"/>
        <w:suppressAutoHyphens/>
        <w:spacing w:after="0" w:line="276" w:lineRule="auto"/>
        <w:jc w:val="center"/>
        <w:rPr>
          <w:rFonts w:ascii="Arial" w:hAnsi="Arial" w:cs="Arial"/>
          <w:b/>
        </w:rPr>
      </w:pPr>
      <w:r w:rsidRPr="0064193F">
        <w:rPr>
          <w:rFonts w:ascii="Arial" w:hAnsi="Arial" w:cs="Arial"/>
          <w:b/>
        </w:rPr>
        <w:t>Kary umowne</w:t>
      </w:r>
    </w:p>
    <w:p w14:paraId="3A9D48AD" w14:textId="77777777" w:rsidR="004578F7" w:rsidRPr="0064193F" w:rsidRDefault="004578F7" w:rsidP="00F23959">
      <w:pPr>
        <w:pStyle w:val="Tekstpodstawowy"/>
        <w:spacing w:after="0" w:line="276" w:lineRule="auto"/>
        <w:ind w:left="425" w:hanging="425"/>
        <w:rPr>
          <w:rFonts w:ascii="Arial" w:hAnsi="Arial" w:cs="Arial"/>
        </w:rPr>
      </w:pPr>
      <w:r w:rsidRPr="0064193F">
        <w:rPr>
          <w:rFonts w:ascii="Arial" w:hAnsi="Arial" w:cs="Arial"/>
        </w:rPr>
        <w:t>1.</w:t>
      </w:r>
      <w:r w:rsidRPr="0064193F">
        <w:rPr>
          <w:rFonts w:ascii="Arial" w:hAnsi="Arial" w:cs="Arial"/>
        </w:rPr>
        <w:tab/>
        <w:t>Wykonawca zobowiązany jest do zapłacenia Zamawiającemu kar umownych za:</w:t>
      </w:r>
    </w:p>
    <w:p w14:paraId="0AB335A3" w14:textId="0F7C4642" w:rsidR="00BF0465" w:rsidRPr="00251BA6" w:rsidRDefault="00E125E5" w:rsidP="00BF0465">
      <w:pPr>
        <w:pStyle w:val="Tekstpodstawowywcity2"/>
        <w:numPr>
          <w:ilvl w:val="0"/>
          <w:numId w:val="18"/>
        </w:numPr>
        <w:tabs>
          <w:tab w:val="left" w:pos="851"/>
        </w:tabs>
        <w:spacing w:after="0" w:line="276" w:lineRule="auto"/>
        <w:ind w:left="851" w:hanging="425"/>
        <w:jc w:val="both"/>
        <w:rPr>
          <w:rFonts w:ascii="Arial" w:hAnsi="Arial" w:cs="Arial"/>
          <w:sz w:val="22"/>
          <w:szCs w:val="22"/>
        </w:rPr>
      </w:pPr>
      <w:bookmarkStart w:id="12" w:name="_Hlk126142892"/>
      <w:r w:rsidRPr="00251BA6">
        <w:rPr>
          <w:rFonts w:ascii="Arial" w:hAnsi="Arial" w:cs="Arial"/>
          <w:sz w:val="22"/>
          <w:szCs w:val="22"/>
          <w:lang w:val="pl-PL"/>
        </w:rPr>
        <w:t xml:space="preserve">odstąpienie albo rozwiązanie umowy bez zachowania terminu wypowiedzenia przez Zamawiającego na skutek okoliczności, za które odpowiedzialność ponosi Wykonawca – w wysokości </w:t>
      </w:r>
      <w:r w:rsidR="0060192A">
        <w:rPr>
          <w:rFonts w:ascii="Arial" w:hAnsi="Arial" w:cs="Arial"/>
          <w:sz w:val="22"/>
          <w:szCs w:val="22"/>
          <w:lang w:val="pl-PL"/>
        </w:rPr>
        <w:t>15</w:t>
      </w:r>
      <w:r w:rsidRPr="00251BA6">
        <w:rPr>
          <w:rFonts w:ascii="Arial" w:hAnsi="Arial" w:cs="Arial"/>
          <w:sz w:val="22"/>
          <w:szCs w:val="22"/>
          <w:lang w:val="pl-PL"/>
        </w:rPr>
        <w:t>% całkowitej szacunkowej wartości umowy</w:t>
      </w:r>
      <w:r w:rsidR="004578F7" w:rsidRPr="00251BA6">
        <w:rPr>
          <w:rFonts w:ascii="Arial" w:hAnsi="Arial" w:cs="Arial"/>
          <w:sz w:val="22"/>
          <w:szCs w:val="22"/>
        </w:rPr>
        <w:t>;</w:t>
      </w:r>
    </w:p>
    <w:bookmarkEnd w:id="12"/>
    <w:p w14:paraId="13891BA8" w14:textId="2D4479C6" w:rsidR="004578F7" w:rsidRPr="006E153E" w:rsidRDefault="004578F7" w:rsidP="00BF0465">
      <w:pPr>
        <w:pStyle w:val="Tekstpodstawowywcity2"/>
        <w:numPr>
          <w:ilvl w:val="0"/>
          <w:numId w:val="18"/>
        </w:numPr>
        <w:tabs>
          <w:tab w:val="left" w:pos="851"/>
        </w:tabs>
        <w:spacing w:after="0" w:line="276" w:lineRule="auto"/>
        <w:ind w:left="851" w:hanging="425"/>
        <w:jc w:val="both"/>
        <w:rPr>
          <w:rFonts w:ascii="Arial" w:hAnsi="Arial" w:cs="Arial"/>
          <w:sz w:val="22"/>
          <w:szCs w:val="22"/>
          <w:lang w:val="pl-PL"/>
        </w:rPr>
      </w:pPr>
      <w:r w:rsidRPr="00BF0465">
        <w:rPr>
          <w:rFonts w:ascii="Arial" w:hAnsi="Arial" w:cs="Arial"/>
          <w:sz w:val="22"/>
          <w:szCs w:val="22"/>
          <w:lang w:val="pl-PL"/>
        </w:rPr>
        <w:t xml:space="preserve">niewykonanie lub nienależyte wykonania przynajmniej jednej z czynności, mających być wykonanych 1, 2, 3 lub 5 razy w tygodniu - w wysokości </w:t>
      </w:r>
      <w:r w:rsidR="003B1095" w:rsidRPr="00BF0465">
        <w:rPr>
          <w:rFonts w:ascii="Arial" w:hAnsi="Arial" w:cs="Arial"/>
          <w:sz w:val="22"/>
          <w:szCs w:val="22"/>
          <w:lang w:val="pl-PL"/>
        </w:rPr>
        <w:t>50</w:t>
      </w:r>
      <w:r w:rsidRPr="00BF0465">
        <w:rPr>
          <w:rFonts w:ascii="Arial" w:hAnsi="Arial" w:cs="Arial"/>
          <w:sz w:val="22"/>
          <w:szCs w:val="22"/>
          <w:lang w:val="pl-PL"/>
        </w:rPr>
        <w:t xml:space="preserve">,00 zł </w:t>
      </w:r>
      <w:r w:rsidRPr="006E153E">
        <w:rPr>
          <w:rFonts w:ascii="Arial" w:hAnsi="Arial" w:cs="Arial"/>
          <w:sz w:val="22"/>
          <w:szCs w:val="22"/>
          <w:lang w:val="pl-PL"/>
        </w:rPr>
        <w:t xml:space="preserve">za </w:t>
      </w:r>
      <w:r w:rsidR="006E153E" w:rsidRPr="006E153E">
        <w:rPr>
          <w:rFonts w:ascii="Arial" w:hAnsi="Arial" w:cs="Arial"/>
          <w:sz w:val="22"/>
          <w:szCs w:val="22"/>
          <w:lang w:val="pl-PL"/>
        </w:rPr>
        <w:t>każdy stwierdzony przypadek zwłoki</w:t>
      </w:r>
      <w:r w:rsidRPr="006E153E">
        <w:rPr>
          <w:rFonts w:ascii="Arial" w:hAnsi="Arial" w:cs="Arial"/>
          <w:sz w:val="22"/>
          <w:szCs w:val="22"/>
          <w:lang w:val="pl-PL"/>
        </w:rPr>
        <w:t>;</w:t>
      </w:r>
    </w:p>
    <w:p w14:paraId="0DF6C803" w14:textId="7A3DEFDA" w:rsidR="004578F7" w:rsidRPr="006E153E" w:rsidRDefault="004578F7" w:rsidP="00BF0465">
      <w:pPr>
        <w:pStyle w:val="Tekstpodstawowywcity2"/>
        <w:numPr>
          <w:ilvl w:val="0"/>
          <w:numId w:val="18"/>
        </w:numPr>
        <w:tabs>
          <w:tab w:val="left" w:pos="851"/>
        </w:tabs>
        <w:spacing w:after="0" w:line="276" w:lineRule="auto"/>
        <w:ind w:left="851" w:hanging="425"/>
        <w:jc w:val="both"/>
        <w:rPr>
          <w:rFonts w:ascii="Arial" w:hAnsi="Arial" w:cs="Arial"/>
          <w:sz w:val="22"/>
          <w:szCs w:val="22"/>
          <w:lang w:val="pl-PL"/>
        </w:rPr>
      </w:pPr>
      <w:r w:rsidRPr="006E153E">
        <w:rPr>
          <w:rFonts w:ascii="Arial" w:hAnsi="Arial" w:cs="Arial"/>
          <w:sz w:val="22"/>
          <w:szCs w:val="22"/>
          <w:lang w:val="pl-PL"/>
        </w:rPr>
        <w:t xml:space="preserve">niewykonanie lub nienależyte wykonanie przynajmniej jednej z czynności mających być wykonanych raz w miesiącu lub co 6 miesięcy w wysokości </w:t>
      </w:r>
      <w:r w:rsidR="003B1095" w:rsidRPr="006E153E">
        <w:rPr>
          <w:rFonts w:ascii="Arial" w:hAnsi="Arial" w:cs="Arial"/>
          <w:sz w:val="22"/>
          <w:szCs w:val="22"/>
          <w:lang w:val="pl-PL"/>
        </w:rPr>
        <w:t>100</w:t>
      </w:r>
      <w:r w:rsidRPr="006E153E">
        <w:rPr>
          <w:rFonts w:ascii="Arial" w:hAnsi="Arial" w:cs="Arial"/>
          <w:sz w:val="22"/>
          <w:szCs w:val="22"/>
          <w:lang w:val="pl-PL"/>
        </w:rPr>
        <w:t>,00 zł. za każd</w:t>
      </w:r>
      <w:r w:rsidR="006E153E">
        <w:rPr>
          <w:rFonts w:ascii="Arial" w:hAnsi="Arial" w:cs="Arial"/>
          <w:sz w:val="22"/>
          <w:szCs w:val="22"/>
          <w:lang w:val="pl-PL"/>
        </w:rPr>
        <w:t>y</w:t>
      </w:r>
      <w:r w:rsidRPr="006E153E">
        <w:rPr>
          <w:rFonts w:ascii="Arial" w:hAnsi="Arial" w:cs="Arial"/>
          <w:sz w:val="22"/>
          <w:szCs w:val="22"/>
          <w:lang w:val="pl-PL"/>
        </w:rPr>
        <w:t xml:space="preserve"> </w:t>
      </w:r>
      <w:r w:rsidR="006E153E">
        <w:rPr>
          <w:rFonts w:ascii="Arial" w:hAnsi="Arial" w:cs="Arial"/>
          <w:sz w:val="22"/>
          <w:szCs w:val="22"/>
          <w:lang w:val="pl-PL"/>
        </w:rPr>
        <w:t xml:space="preserve">stwierdzony przypadek zwłoki w postaci </w:t>
      </w:r>
      <w:r w:rsidRPr="006E153E">
        <w:rPr>
          <w:rFonts w:ascii="Arial" w:hAnsi="Arial" w:cs="Arial"/>
          <w:sz w:val="22"/>
          <w:szCs w:val="22"/>
          <w:lang w:val="pl-PL"/>
        </w:rPr>
        <w:t>niewykonani</w:t>
      </w:r>
      <w:r w:rsidR="006E153E">
        <w:rPr>
          <w:rFonts w:ascii="Arial" w:hAnsi="Arial" w:cs="Arial"/>
          <w:sz w:val="22"/>
          <w:szCs w:val="22"/>
          <w:lang w:val="pl-PL"/>
        </w:rPr>
        <w:t>a</w:t>
      </w:r>
      <w:r w:rsidRPr="006E153E">
        <w:rPr>
          <w:rFonts w:ascii="Arial" w:hAnsi="Arial" w:cs="Arial"/>
          <w:sz w:val="22"/>
          <w:szCs w:val="22"/>
          <w:lang w:val="pl-PL"/>
        </w:rPr>
        <w:t xml:space="preserve"> lub nienależyte</w:t>
      </w:r>
      <w:r w:rsidR="006E153E">
        <w:rPr>
          <w:rFonts w:ascii="Arial" w:hAnsi="Arial" w:cs="Arial"/>
          <w:sz w:val="22"/>
          <w:szCs w:val="22"/>
          <w:lang w:val="pl-PL"/>
        </w:rPr>
        <w:t>go</w:t>
      </w:r>
      <w:r w:rsidRPr="006E153E">
        <w:rPr>
          <w:rFonts w:ascii="Arial" w:hAnsi="Arial" w:cs="Arial"/>
          <w:sz w:val="22"/>
          <w:szCs w:val="22"/>
          <w:lang w:val="pl-PL"/>
        </w:rPr>
        <w:t xml:space="preserve"> wykonani</w:t>
      </w:r>
      <w:r w:rsidR="006E153E">
        <w:rPr>
          <w:rFonts w:ascii="Arial" w:hAnsi="Arial" w:cs="Arial"/>
          <w:sz w:val="22"/>
          <w:szCs w:val="22"/>
          <w:lang w:val="pl-PL"/>
        </w:rPr>
        <w:t>a</w:t>
      </w:r>
      <w:r w:rsidRPr="006E153E">
        <w:rPr>
          <w:rFonts w:ascii="Arial" w:hAnsi="Arial" w:cs="Arial"/>
          <w:sz w:val="22"/>
          <w:szCs w:val="22"/>
          <w:lang w:val="pl-PL"/>
        </w:rPr>
        <w:t xml:space="preserve"> czynności, oraz dodatkowo </w:t>
      </w:r>
      <w:bookmarkStart w:id="13" w:name="_Hlk50727885"/>
      <w:r w:rsidRPr="006E153E">
        <w:rPr>
          <w:rFonts w:ascii="Arial" w:hAnsi="Arial" w:cs="Arial"/>
          <w:sz w:val="22"/>
          <w:szCs w:val="22"/>
          <w:lang w:val="pl-PL"/>
        </w:rPr>
        <w:t xml:space="preserve">za zwłokę po upływie dodatkowego terminu wyznaczonego na ich wykonanie w wysokości </w:t>
      </w:r>
      <w:r w:rsidR="003B1095" w:rsidRPr="006E153E">
        <w:rPr>
          <w:rFonts w:ascii="Arial" w:hAnsi="Arial" w:cs="Arial"/>
          <w:sz w:val="22"/>
          <w:szCs w:val="22"/>
          <w:lang w:val="pl-PL"/>
        </w:rPr>
        <w:t>30</w:t>
      </w:r>
      <w:r w:rsidRPr="006E153E">
        <w:rPr>
          <w:rFonts w:ascii="Arial" w:hAnsi="Arial" w:cs="Arial"/>
          <w:sz w:val="22"/>
          <w:szCs w:val="22"/>
          <w:lang w:val="pl-PL"/>
        </w:rPr>
        <w:t>,00 zł za każdy dzień zwłoki;</w:t>
      </w:r>
    </w:p>
    <w:bookmarkEnd w:id="13"/>
    <w:p w14:paraId="4F63D59C" w14:textId="00053380" w:rsidR="004578F7" w:rsidRPr="0060192A" w:rsidRDefault="004578F7" w:rsidP="00924389">
      <w:pPr>
        <w:pStyle w:val="Tekstpodstawowywcity2"/>
        <w:numPr>
          <w:ilvl w:val="0"/>
          <w:numId w:val="18"/>
        </w:numPr>
        <w:tabs>
          <w:tab w:val="left" w:pos="851"/>
        </w:tabs>
        <w:spacing w:after="0" w:line="276" w:lineRule="auto"/>
        <w:ind w:left="851" w:hanging="425"/>
        <w:jc w:val="both"/>
        <w:rPr>
          <w:rFonts w:ascii="Arial" w:hAnsi="Arial" w:cs="Arial"/>
          <w:sz w:val="22"/>
          <w:szCs w:val="22"/>
          <w:lang w:val="pl-PL"/>
        </w:rPr>
      </w:pPr>
      <w:r w:rsidRPr="0060192A">
        <w:rPr>
          <w:rFonts w:ascii="Arial" w:hAnsi="Arial" w:cs="Arial"/>
          <w:sz w:val="22"/>
          <w:szCs w:val="22"/>
          <w:lang w:val="pl-PL"/>
        </w:rPr>
        <w:t xml:space="preserve">za zwłokę w wykonaniu czynności na zlecenie Zamawiającego w ramach prawa opcji </w:t>
      </w:r>
      <w:bookmarkStart w:id="14" w:name="_Hlk90544036"/>
      <w:r w:rsidRPr="0060192A">
        <w:rPr>
          <w:rFonts w:ascii="Arial" w:hAnsi="Arial" w:cs="Arial"/>
          <w:sz w:val="22"/>
          <w:szCs w:val="22"/>
          <w:lang w:val="pl-PL"/>
        </w:rPr>
        <w:t>(niebędącej usługą o</w:t>
      </w:r>
      <w:r w:rsidR="00135B47" w:rsidRPr="0060192A">
        <w:rPr>
          <w:rFonts w:ascii="Arial" w:hAnsi="Arial" w:cs="Arial"/>
          <w:sz w:val="22"/>
          <w:szCs w:val="22"/>
          <w:lang w:val="pl-PL"/>
        </w:rPr>
        <w:t>d</w:t>
      </w:r>
      <w:r w:rsidRPr="0060192A">
        <w:rPr>
          <w:rFonts w:ascii="Arial" w:hAnsi="Arial" w:cs="Arial"/>
          <w:sz w:val="22"/>
          <w:szCs w:val="22"/>
          <w:lang w:val="pl-PL"/>
        </w:rPr>
        <w:t xml:space="preserve">śnieżania) </w:t>
      </w:r>
      <w:bookmarkEnd w:id="14"/>
      <w:r w:rsidRPr="0060192A">
        <w:rPr>
          <w:rFonts w:ascii="Arial" w:hAnsi="Arial" w:cs="Arial"/>
          <w:sz w:val="22"/>
          <w:szCs w:val="22"/>
          <w:lang w:val="pl-PL"/>
        </w:rPr>
        <w:t xml:space="preserve">– w wysokości </w:t>
      </w:r>
      <w:r w:rsidR="003B1095" w:rsidRPr="0060192A">
        <w:rPr>
          <w:rFonts w:ascii="Arial" w:hAnsi="Arial" w:cs="Arial"/>
          <w:sz w:val="22"/>
          <w:szCs w:val="22"/>
          <w:lang w:val="pl-PL"/>
        </w:rPr>
        <w:t>30</w:t>
      </w:r>
      <w:r w:rsidRPr="0060192A">
        <w:rPr>
          <w:rFonts w:ascii="Arial" w:hAnsi="Arial" w:cs="Arial"/>
          <w:sz w:val="22"/>
          <w:szCs w:val="22"/>
          <w:lang w:val="pl-PL"/>
        </w:rPr>
        <w:t>,00 zł za każdy dzień zwłoki po upływie terminu wyznaczonego w zleceniu</w:t>
      </w:r>
    </w:p>
    <w:p w14:paraId="44069631" w14:textId="14342D25" w:rsidR="004578F7" w:rsidRPr="00BF0465" w:rsidRDefault="004578F7" w:rsidP="00924389">
      <w:pPr>
        <w:pStyle w:val="Tekstpodstawowywcity2"/>
        <w:numPr>
          <w:ilvl w:val="0"/>
          <w:numId w:val="18"/>
        </w:numPr>
        <w:tabs>
          <w:tab w:val="left" w:pos="851"/>
        </w:tabs>
        <w:spacing w:after="0" w:line="276" w:lineRule="auto"/>
        <w:ind w:left="851" w:hanging="425"/>
        <w:jc w:val="both"/>
        <w:rPr>
          <w:rFonts w:ascii="Arial" w:hAnsi="Arial" w:cs="Arial"/>
          <w:sz w:val="22"/>
          <w:szCs w:val="22"/>
          <w:lang w:val="pl-PL"/>
        </w:rPr>
      </w:pPr>
      <w:r w:rsidRPr="00BF0465">
        <w:rPr>
          <w:rFonts w:ascii="Arial" w:hAnsi="Arial" w:cs="Arial"/>
          <w:sz w:val="22"/>
          <w:szCs w:val="22"/>
          <w:lang w:val="pl-PL"/>
        </w:rPr>
        <w:t xml:space="preserve">za przerwę w świadczeniu usług z przyczyn leżących po stronie Wykonawcy w wysokości </w:t>
      </w:r>
      <w:r w:rsidR="001F20E1" w:rsidRPr="00BF0465">
        <w:rPr>
          <w:rFonts w:ascii="Arial" w:hAnsi="Arial" w:cs="Arial"/>
          <w:sz w:val="22"/>
          <w:szCs w:val="22"/>
          <w:lang w:val="pl-PL"/>
        </w:rPr>
        <w:t>……………….</w:t>
      </w:r>
      <w:r w:rsidRPr="00BF0465">
        <w:rPr>
          <w:rFonts w:ascii="Arial" w:hAnsi="Arial" w:cs="Arial"/>
          <w:sz w:val="22"/>
          <w:szCs w:val="22"/>
          <w:lang w:val="pl-PL"/>
        </w:rPr>
        <w:t xml:space="preserve"> zł za każdy dzień przerwy;</w:t>
      </w:r>
    </w:p>
    <w:p w14:paraId="4BBCAB72" w14:textId="707DC2A2" w:rsidR="004578F7" w:rsidRPr="00BF0465" w:rsidRDefault="004578F7" w:rsidP="00924389">
      <w:pPr>
        <w:pStyle w:val="Tekstpodstawowywcity2"/>
        <w:numPr>
          <w:ilvl w:val="0"/>
          <w:numId w:val="18"/>
        </w:numPr>
        <w:tabs>
          <w:tab w:val="left" w:pos="851"/>
        </w:tabs>
        <w:spacing w:after="0" w:line="276" w:lineRule="auto"/>
        <w:ind w:left="851" w:hanging="425"/>
        <w:jc w:val="both"/>
        <w:rPr>
          <w:rFonts w:ascii="Arial" w:hAnsi="Arial" w:cs="Arial"/>
          <w:sz w:val="22"/>
          <w:szCs w:val="22"/>
          <w:lang w:val="pl-PL"/>
        </w:rPr>
      </w:pPr>
      <w:r w:rsidRPr="00BF0465">
        <w:rPr>
          <w:rFonts w:ascii="Arial" w:hAnsi="Arial" w:cs="Arial"/>
          <w:sz w:val="22"/>
          <w:szCs w:val="22"/>
          <w:lang w:val="pl-PL"/>
        </w:rPr>
        <w:lastRenderedPageBreak/>
        <w:t xml:space="preserve">za spóźnienie w rozpoczęciu świadczenia usługi sprzątania wewnątrz budynku przekraczające 30 min. - w wysokości </w:t>
      </w:r>
      <w:r w:rsidR="003B1095" w:rsidRPr="00BF0465">
        <w:rPr>
          <w:rFonts w:ascii="Arial" w:hAnsi="Arial" w:cs="Arial"/>
          <w:sz w:val="22"/>
          <w:szCs w:val="22"/>
          <w:lang w:val="pl-PL"/>
        </w:rPr>
        <w:t>25</w:t>
      </w:r>
      <w:r w:rsidRPr="00BF0465">
        <w:rPr>
          <w:rFonts w:ascii="Arial" w:hAnsi="Arial" w:cs="Arial"/>
          <w:sz w:val="22"/>
          <w:szCs w:val="22"/>
          <w:lang w:val="pl-PL"/>
        </w:rPr>
        <w:t>,00 zł za każdy przypadek;</w:t>
      </w:r>
    </w:p>
    <w:p w14:paraId="2009FF7F" w14:textId="7C9C11C1" w:rsidR="004578F7" w:rsidRPr="00BF0465" w:rsidRDefault="004578F7" w:rsidP="00924389">
      <w:pPr>
        <w:pStyle w:val="Tekstpodstawowywcity2"/>
        <w:numPr>
          <w:ilvl w:val="0"/>
          <w:numId w:val="18"/>
        </w:numPr>
        <w:tabs>
          <w:tab w:val="left" w:pos="851"/>
        </w:tabs>
        <w:spacing w:after="0" w:line="276" w:lineRule="auto"/>
        <w:ind w:left="851" w:hanging="425"/>
        <w:jc w:val="both"/>
        <w:rPr>
          <w:rFonts w:ascii="Arial" w:hAnsi="Arial" w:cs="Arial"/>
          <w:sz w:val="22"/>
          <w:szCs w:val="22"/>
          <w:lang w:val="pl-PL"/>
        </w:rPr>
      </w:pPr>
      <w:r w:rsidRPr="00BF0465">
        <w:rPr>
          <w:rFonts w:ascii="Arial" w:hAnsi="Arial" w:cs="Arial"/>
          <w:sz w:val="22"/>
          <w:szCs w:val="22"/>
          <w:lang w:val="pl-PL"/>
        </w:rPr>
        <w:t xml:space="preserve">za zwłokę w wykonaniu usługi odśnieżania – w wysokości </w:t>
      </w:r>
      <w:r w:rsidR="003B1095" w:rsidRPr="00BF0465">
        <w:rPr>
          <w:rFonts w:ascii="Arial" w:hAnsi="Arial" w:cs="Arial"/>
          <w:sz w:val="22"/>
          <w:szCs w:val="22"/>
          <w:lang w:val="pl-PL"/>
        </w:rPr>
        <w:t>20</w:t>
      </w:r>
      <w:r w:rsidRPr="00BF0465">
        <w:rPr>
          <w:rFonts w:ascii="Arial" w:hAnsi="Arial" w:cs="Arial"/>
          <w:sz w:val="22"/>
          <w:szCs w:val="22"/>
          <w:lang w:val="pl-PL"/>
        </w:rPr>
        <w:t>,00 zł za każdą rozpoczętą godzinę zwłoki po upływie terminu na wykonanie usługi</w:t>
      </w:r>
    </w:p>
    <w:p w14:paraId="3A9B5EC3" w14:textId="57BE1D6A" w:rsidR="004578F7" w:rsidRPr="00BF0465" w:rsidRDefault="004578F7" w:rsidP="00924389">
      <w:pPr>
        <w:pStyle w:val="Tekstpodstawowywcity2"/>
        <w:numPr>
          <w:ilvl w:val="0"/>
          <w:numId w:val="18"/>
        </w:numPr>
        <w:tabs>
          <w:tab w:val="left" w:pos="851"/>
        </w:tabs>
        <w:spacing w:after="0" w:line="276" w:lineRule="auto"/>
        <w:ind w:left="851" w:hanging="425"/>
        <w:jc w:val="both"/>
        <w:rPr>
          <w:rFonts w:ascii="Arial" w:hAnsi="Arial" w:cs="Arial"/>
          <w:sz w:val="22"/>
          <w:szCs w:val="22"/>
          <w:lang w:val="pl-PL"/>
        </w:rPr>
      </w:pPr>
      <w:r w:rsidRPr="00BF0465">
        <w:rPr>
          <w:rFonts w:ascii="Arial" w:hAnsi="Arial" w:cs="Arial"/>
          <w:sz w:val="22"/>
          <w:szCs w:val="22"/>
          <w:lang w:val="pl-PL"/>
        </w:rPr>
        <w:t xml:space="preserve">za niedopełnienie wymogu zatrudnienia co najmniej </w:t>
      </w:r>
      <w:r w:rsidR="001F20E1" w:rsidRPr="00BF0465">
        <w:rPr>
          <w:rFonts w:ascii="Arial" w:hAnsi="Arial" w:cs="Arial"/>
          <w:sz w:val="22"/>
          <w:szCs w:val="22"/>
          <w:lang w:val="pl-PL"/>
        </w:rPr>
        <w:t>………….</w:t>
      </w:r>
      <w:r w:rsidRPr="00BF0465">
        <w:rPr>
          <w:rFonts w:ascii="Arial" w:hAnsi="Arial" w:cs="Arial"/>
          <w:sz w:val="22"/>
          <w:szCs w:val="22"/>
          <w:lang w:val="pl-PL"/>
        </w:rPr>
        <w:t xml:space="preserve"> </w:t>
      </w:r>
      <w:r w:rsidR="001F20E1" w:rsidRPr="00BF0465">
        <w:rPr>
          <w:rFonts w:ascii="Arial" w:hAnsi="Arial" w:cs="Arial"/>
          <w:sz w:val="22"/>
          <w:szCs w:val="22"/>
          <w:lang w:val="pl-PL"/>
        </w:rPr>
        <w:t>osoby/osób</w:t>
      </w:r>
      <w:r w:rsidRPr="00BF0465">
        <w:rPr>
          <w:rFonts w:ascii="Arial" w:hAnsi="Arial" w:cs="Arial"/>
          <w:sz w:val="22"/>
          <w:szCs w:val="22"/>
          <w:lang w:val="pl-PL"/>
        </w:rPr>
        <w:t xml:space="preserve"> świadczącej usługę sprzątania, na podstawie umowy o pracę </w:t>
      </w:r>
      <w:bookmarkStart w:id="15" w:name="_Hlk51153000"/>
      <w:r w:rsidRPr="00BF0465">
        <w:rPr>
          <w:rFonts w:ascii="Arial" w:hAnsi="Arial" w:cs="Arial"/>
          <w:sz w:val="22"/>
          <w:szCs w:val="22"/>
          <w:lang w:val="pl-PL"/>
        </w:rPr>
        <w:t xml:space="preserve">- w wysokości </w:t>
      </w:r>
      <w:r w:rsidR="006E153E" w:rsidRPr="006E153E">
        <w:rPr>
          <w:rFonts w:ascii="Arial" w:hAnsi="Arial" w:cs="Arial"/>
          <w:sz w:val="22"/>
          <w:szCs w:val="22"/>
          <w:lang w:val="pl-PL"/>
        </w:rPr>
        <w:t>100</w:t>
      </w:r>
      <w:r w:rsidRPr="006E153E">
        <w:rPr>
          <w:rFonts w:ascii="Arial" w:hAnsi="Arial" w:cs="Arial"/>
          <w:sz w:val="22"/>
          <w:szCs w:val="22"/>
          <w:lang w:val="pl-PL"/>
        </w:rPr>
        <w:t>,00</w:t>
      </w:r>
      <w:r w:rsidRPr="00BF0465">
        <w:rPr>
          <w:rFonts w:ascii="Arial" w:hAnsi="Arial" w:cs="Arial"/>
          <w:sz w:val="22"/>
          <w:szCs w:val="22"/>
          <w:lang w:val="pl-PL"/>
        </w:rPr>
        <w:t xml:space="preserve"> zł za każdy dzień realizacji umowy, w którym nie dopełniono wymogu zatrudnienia</w:t>
      </w:r>
      <w:r w:rsidR="0060192A">
        <w:rPr>
          <w:rFonts w:ascii="Arial" w:hAnsi="Arial" w:cs="Arial"/>
          <w:sz w:val="22"/>
          <w:szCs w:val="22"/>
          <w:lang w:val="pl-PL"/>
        </w:rPr>
        <w:t>.</w:t>
      </w:r>
    </w:p>
    <w:p w14:paraId="758F3E72" w14:textId="2D2F4973" w:rsidR="004578F7" w:rsidRPr="00FB5B59" w:rsidRDefault="004578F7" w:rsidP="003847BF">
      <w:pPr>
        <w:pStyle w:val="Tekstpodstawowywcity2"/>
        <w:numPr>
          <w:ilvl w:val="0"/>
          <w:numId w:val="18"/>
        </w:numPr>
        <w:tabs>
          <w:tab w:val="left" w:pos="851"/>
        </w:tabs>
        <w:spacing w:after="0" w:line="276" w:lineRule="auto"/>
        <w:ind w:left="851" w:hanging="425"/>
        <w:jc w:val="both"/>
        <w:rPr>
          <w:rFonts w:ascii="Arial" w:hAnsi="Arial" w:cs="Arial"/>
          <w:sz w:val="22"/>
          <w:szCs w:val="22"/>
        </w:rPr>
      </w:pPr>
      <w:r w:rsidRPr="00FB5B59">
        <w:rPr>
          <w:rFonts w:ascii="Arial" w:hAnsi="Arial" w:cs="Arial"/>
          <w:sz w:val="22"/>
          <w:szCs w:val="22"/>
          <w:lang w:val="pl-PL"/>
        </w:rPr>
        <w:t>za zwłokę w przekazaniu dokumentów potwierdzających spełnienie obowiązku zatrudnienia pracownika na podstawie umowy o pracę - w wysokości 10,00 zł za każdy</w:t>
      </w:r>
      <w:r w:rsidRPr="00FB5B59">
        <w:rPr>
          <w:rFonts w:ascii="Arial" w:hAnsi="Arial" w:cs="Arial"/>
          <w:sz w:val="22"/>
          <w:szCs w:val="22"/>
        </w:rPr>
        <w:t xml:space="preserve"> dzień zwłoki przez pierwsze 20 dni. Po upływie 20 dni kara jest naliczana za każdy dzień - w wysokości odpowiadającej karze za niedopełnienie obowiązku zatrudnienia pracownika </w:t>
      </w:r>
      <w:r w:rsidR="003847BF" w:rsidRPr="00FB5B59">
        <w:rPr>
          <w:rFonts w:ascii="Arial" w:hAnsi="Arial" w:cs="Arial"/>
          <w:sz w:val="22"/>
          <w:szCs w:val="22"/>
        </w:rPr>
        <w:t>(kary na podstawie pkt 8 oraz pkt 9 zdanie drugie nie podlegają łączeniu);</w:t>
      </w:r>
    </w:p>
    <w:p w14:paraId="135B92EE" w14:textId="77777777" w:rsidR="004578F7" w:rsidRPr="00251BA6" w:rsidRDefault="004578F7" w:rsidP="00924389">
      <w:pPr>
        <w:pStyle w:val="Tekstpodstawowywcity2"/>
        <w:numPr>
          <w:ilvl w:val="0"/>
          <w:numId w:val="18"/>
        </w:numPr>
        <w:tabs>
          <w:tab w:val="left" w:pos="851"/>
        </w:tabs>
        <w:spacing w:after="0" w:line="276" w:lineRule="auto"/>
        <w:ind w:left="851" w:hanging="425"/>
        <w:jc w:val="both"/>
        <w:rPr>
          <w:rFonts w:ascii="Arial" w:hAnsi="Arial" w:cs="Arial"/>
          <w:sz w:val="22"/>
          <w:szCs w:val="22"/>
        </w:rPr>
      </w:pPr>
      <w:bookmarkStart w:id="16" w:name="_Hlk52794011"/>
      <w:bookmarkEnd w:id="15"/>
      <w:r w:rsidRPr="00251BA6">
        <w:rPr>
          <w:rFonts w:ascii="Arial" w:hAnsi="Arial" w:cs="Arial"/>
          <w:sz w:val="22"/>
          <w:szCs w:val="22"/>
        </w:rPr>
        <w:t>za zwłokę w przekazaniu listy lub zaktualizowanej listy pracowników/osób skierowanych do realizacji umowy albo za przekazanie listy niezawierającej danych wymaganych przez Zamawiającego – w wysokości 10,00 zł za każdy dzień zwłoki;</w:t>
      </w:r>
    </w:p>
    <w:bookmarkEnd w:id="16"/>
    <w:p w14:paraId="3B205D26" w14:textId="4A20B006" w:rsidR="004578F7" w:rsidRDefault="004578F7" w:rsidP="00924389">
      <w:pPr>
        <w:pStyle w:val="Tekstpodstawowywcity2"/>
        <w:numPr>
          <w:ilvl w:val="0"/>
          <w:numId w:val="18"/>
        </w:numPr>
        <w:tabs>
          <w:tab w:val="left" w:pos="851"/>
        </w:tabs>
        <w:spacing w:after="0" w:line="276" w:lineRule="auto"/>
        <w:ind w:left="851" w:hanging="425"/>
        <w:jc w:val="both"/>
        <w:rPr>
          <w:rFonts w:ascii="Arial" w:hAnsi="Arial" w:cs="Arial"/>
          <w:sz w:val="22"/>
          <w:szCs w:val="22"/>
        </w:rPr>
      </w:pPr>
      <w:r w:rsidRPr="0064193F">
        <w:rPr>
          <w:rFonts w:ascii="Arial" w:hAnsi="Arial" w:cs="Arial"/>
          <w:sz w:val="22"/>
          <w:szCs w:val="22"/>
        </w:rPr>
        <w:t>za niewypełnienie karty czystości lub jej niekompletne wypełnienie - w wysokości 10,00 zł za każdy przypadek;</w:t>
      </w:r>
    </w:p>
    <w:p w14:paraId="63A2467B" w14:textId="42355240" w:rsidR="004578F7" w:rsidRDefault="004578F7" w:rsidP="000D438F">
      <w:pPr>
        <w:pStyle w:val="Tekstpodstawowywcity2"/>
        <w:numPr>
          <w:ilvl w:val="0"/>
          <w:numId w:val="18"/>
        </w:numPr>
        <w:tabs>
          <w:tab w:val="left" w:pos="851"/>
        </w:tabs>
        <w:spacing w:after="0" w:line="276" w:lineRule="auto"/>
        <w:ind w:left="851" w:hanging="425"/>
        <w:jc w:val="both"/>
        <w:rPr>
          <w:rFonts w:ascii="Arial" w:hAnsi="Arial" w:cs="Arial"/>
          <w:sz w:val="22"/>
          <w:szCs w:val="22"/>
        </w:rPr>
      </w:pPr>
      <w:r w:rsidRPr="000D438F">
        <w:rPr>
          <w:rFonts w:ascii="Arial" w:hAnsi="Arial" w:cs="Arial"/>
          <w:sz w:val="22"/>
          <w:szCs w:val="22"/>
        </w:rPr>
        <w:t>za wprowadzenie na teren Inspektoratu przez pracowników</w:t>
      </w:r>
      <w:r w:rsidR="00491917">
        <w:rPr>
          <w:rFonts w:ascii="Arial" w:hAnsi="Arial" w:cs="Arial"/>
          <w:sz w:val="22"/>
          <w:szCs w:val="22"/>
        </w:rPr>
        <w:t xml:space="preserve"> Wykonawcy </w:t>
      </w:r>
      <w:r w:rsidRPr="000D438F">
        <w:rPr>
          <w:rFonts w:ascii="Arial" w:hAnsi="Arial" w:cs="Arial"/>
          <w:sz w:val="22"/>
          <w:szCs w:val="22"/>
        </w:rPr>
        <w:t xml:space="preserve">/osoby wyznaczone do sprzątania osób trzecich w - wysokości </w:t>
      </w:r>
      <w:r w:rsidR="00FB5B59">
        <w:rPr>
          <w:rFonts w:ascii="Arial" w:hAnsi="Arial" w:cs="Arial"/>
          <w:sz w:val="22"/>
          <w:szCs w:val="22"/>
        </w:rPr>
        <w:t>5</w:t>
      </w:r>
      <w:r w:rsidRPr="000D438F">
        <w:rPr>
          <w:rFonts w:ascii="Arial" w:hAnsi="Arial" w:cs="Arial"/>
          <w:sz w:val="22"/>
          <w:szCs w:val="22"/>
        </w:rPr>
        <w:t>00,00 zł za każdy przypadek;</w:t>
      </w:r>
    </w:p>
    <w:p w14:paraId="6376C80E" w14:textId="275B8ACA" w:rsidR="004578F7" w:rsidRDefault="004578F7" w:rsidP="000D438F">
      <w:pPr>
        <w:pStyle w:val="Tekstpodstawowywcity2"/>
        <w:numPr>
          <w:ilvl w:val="0"/>
          <w:numId w:val="18"/>
        </w:numPr>
        <w:tabs>
          <w:tab w:val="left" w:pos="851"/>
        </w:tabs>
        <w:spacing w:after="0" w:line="276" w:lineRule="auto"/>
        <w:ind w:left="851" w:hanging="425"/>
        <w:jc w:val="both"/>
        <w:rPr>
          <w:rFonts w:ascii="Arial" w:hAnsi="Arial" w:cs="Arial"/>
          <w:sz w:val="22"/>
          <w:szCs w:val="22"/>
        </w:rPr>
      </w:pPr>
      <w:bookmarkStart w:id="17" w:name="_Hlk51672811"/>
      <w:r w:rsidRPr="000D438F">
        <w:rPr>
          <w:rFonts w:ascii="Arial" w:hAnsi="Arial" w:cs="Arial"/>
          <w:sz w:val="22"/>
          <w:szCs w:val="22"/>
        </w:rPr>
        <w:t xml:space="preserve">za niewykonanie dziennej normy czasu wykonywania usług przewidzianego w umowie – w wysokości </w:t>
      </w:r>
      <w:r w:rsidR="00F8346A" w:rsidRPr="000D438F">
        <w:rPr>
          <w:rFonts w:ascii="Arial" w:hAnsi="Arial" w:cs="Arial"/>
          <w:sz w:val="22"/>
          <w:szCs w:val="22"/>
          <w:lang w:val="pl-PL"/>
        </w:rPr>
        <w:t>50</w:t>
      </w:r>
      <w:r w:rsidRPr="000D438F">
        <w:rPr>
          <w:rFonts w:ascii="Arial" w:hAnsi="Arial" w:cs="Arial"/>
          <w:sz w:val="22"/>
          <w:szCs w:val="22"/>
        </w:rPr>
        <w:t>,00 zł za każdy przypadek;</w:t>
      </w:r>
    </w:p>
    <w:p w14:paraId="5EE5A616" w14:textId="17B30704" w:rsidR="004578F7" w:rsidRDefault="004578F7" w:rsidP="000D438F">
      <w:pPr>
        <w:pStyle w:val="Tekstpodstawowywcity2"/>
        <w:numPr>
          <w:ilvl w:val="0"/>
          <w:numId w:val="18"/>
        </w:numPr>
        <w:tabs>
          <w:tab w:val="left" w:pos="851"/>
        </w:tabs>
        <w:spacing w:after="0" w:line="276" w:lineRule="auto"/>
        <w:ind w:left="851" w:hanging="425"/>
        <w:jc w:val="both"/>
        <w:rPr>
          <w:rFonts w:ascii="Arial" w:hAnsi="Arial" w:cs="Arial"/>
          <w:sz w:val="22"/>
          <w:szCs w:val="22"/>
        </w:rPr>
      </w:pPr>
      <w:bookmarkStart w:id="18" w:name="_Hlk125616319"/>
      <w:r w:rsidRPr="000D438F">
        <w:rPr>
          <w:rFonts w:ascii="Arial" w:hAnsi="Arial" w:cs="Arial"/>
          <w:sz w:val="22"/>
          <w:szCs w:val="22"/>
        </w:rPr>
        <w:t>za niewykonanie tygodniowej normy czasu wykonywania usług</w:t>
      </w:r>
      <w:bookmarkEnd w:id="18"/>
      <w:r w:rsidRPr="000D438F">
        <w:rPr>
          <w:rFonts w:ascii="Arial" w:hAnsi="Arial" w:cs="Arial"/>
          <w:sz w:val="22"/>
          <w:szCs w:val="22"/>
        </w:rPr>
        <w:t xml:space="preserve"> przewidzianego w umowie – w wysokości </w:t>
      </w:r>
      <w:r w:rsidR="004E15B5" w:rsidRPr="000D438F">
        <w:rPr>
          <w:rFonts w:ascii="Arial" w:hAnsi="Arial" w:cs="Arial"/>
          <w:sz w:val="22"/>
          <w:szCs w:val="22"/>
          <w:lang w:val="pl-PL"/>
        </w:rPr>
        <w:t>……………</w:t>
      </w:r>
      <w:r w:rsidRPr="000D438F">
        <w:rPr>
          <w:rFonts w:ascii="Arial" w:hAnsi="Arial" w:cs="Arial"/>
          <w:sz w:val="22"/>
          <w:szCs w:val="22"/>
        </w:rPr>
        <w:t xml:space="preserve"> zł za każdy przypadek;</w:t>
      </w:r>
    </w:p>
    <w:p w14:paraId="2B219480" w14:textId="74BFCB58" w:rsidR="004578F7" w:rsidRDefault="004578F7" w:rsidP="000D438F">
      <w:pPr>
        <w:pStyle w:val="Tekstpodstawowywcity2"/>
        <w:numPr>
          <w:ilvl w:val="0"/>
          <w:numId w:val="18"/>
        </w:numPr>
        <w:tabs>
          <w:tab w:val="left" w:pos="851"/>
        </w:tabs>
        <w:spacing w:after="0" w:line="276" w:lineRule="auto"/>
        <w:ind w:left="851" w:hanging="425"/>
        <w:jc w:val="both"/>
        <w:rPr>
          <w:rFonts w:ascii="Arial" w:hAnsi="Arial" w:cs="Arial"/>
          <w:sz w:val="22"/>
          <w:szCs w:val="22"/>
        </w:rPr>
      </w:pPr>
      <w:bookmarkStart w:id="19" w:name="_Hlk52794225"/>
      <w:r w:rsidRPr="000D438F">
        <w:rPr>
          <w:rFonts w:ascii="Arial" w:hAnsi="Arial" w:cs="Arial"/>
          <w:sz w:val="22"/>
          <w:szCs w:val="22"/>
        </w:rPr>
        <w:t>za zwłokę w przekazaniu Zamawiającemu karty charakterystyki środka używanego przez Wykonawcę do dezynfekcji  – w wysokości 5,00 zł za każdy dzień zwłoki;</w:t>
      </w:r>
    </w:p>
    <w:p w14:paraId="7CE8E02F" w14:textId="0ED88FEC" w:rsidR="000B61F6" w:rsidRPr="000D438F" w:rsidRDefault="000B61F6" w:rsidP="000D438F">
      <w:pPr>
        <w:pStyle w:val="Tekstpodstawowywcity2"/>
        <w:numPr>
          <w:ilvl w:val="0"/>
          <w:numId w:val="18"/>
        </w:numPr>
        <w:tabs>
          <w:tab w:val="left" w:pos="851"/>
        </w:tabs>
        <w:spacing w:after="0" w:line="276" w:lineRule="auto"/>
        <w:ind w:left="851" w:hanging="425"/>
        <w:jc w:val="both"/>
        <w:rPr>
          <w:rFonts w:ascii="Arial" w:hAnsi="Arial" w:cs="Arial"/>
          <w:sz w:val="22"/>
          <w:szCs w:val="22"/>
        </w:rPr>
      </w:pPr>
      <w:r w:rsidRPr="000D438F">
        <w:rPr>
          <w:rFonts w:ascii="Arial" w:hAnsi="Arial" w:cs="Arial"/>
          <w:sz w:val="22"/>
          <w:szCs w:val="22"/>
          <w:lang w:val="pl-PL"/>
        </w:rPr>
        <w:t xml:space="preserve">za zwłokę w przedłożeniu Zamawiającemu zaktualizowanego „Formularza cenowego” po dokonaniu zgodnie z umową waloryzacji wynagrodzenia – w wysokości 10 zł za każdy dzień zwłoki </w:t>
      </w:r>
      <w:r w:rsidR="00766B7A" w:rsidRPr="000D438F">
        <w:rPr>
          <w:rFonts w:ascii="Arial" w:hAnsi="Arial" w:cs="Arial"/>
          <w:sz w:val="22"/>
          <w:szCs w:val="22"/>
          <w:lang w:val="pl-PL"/>
        </w:rPr>
        <w:t>(nie więcej niż 300,00 zł za każdy przypadek zwłoki)</w:t>
      </w:r>
    </w:p>
    <w:p w14:paraId="28718FF4" w14:textId="048F3624" w:rsidR="00766B7A" w:rsidRPr="000D438F" w:rsidRDefault="00766B7A" w:rsidP="000D438F">
      <w:pPr>
        <w:pStyle w:val="Tekstpodstawowywcity2"/>
        <w:numPr>
          <w:ilvl w:val="0"/>
          <w:numId w:val="18"/>
        </w:numPr>
        <w:tabs>
          <w:tab w:val="left" w:pos="851"/>
        </w:tabs>
        <w:spacing w:after="0" w:line="276" w:lineRule="auto"/>
        <w:ind w:left="851" w:hanging="425"/>
        <w:jc w:val="both"/>
        <w:rPr>
          <w:rFonts w:ascii="Arial" w:hAnsi="Arial" w:cs="Arial"/>
          <w:sz w:val="22"/>
          <w:szCs w:val="22"/>
        </w:rPr>
      </w:pPr>
      <w:r w:rsidRPr="000D438F">
        <w:rPr>
          <w:rFonts w:ascii="Arial" w:hAnsi="Arial" w:cs="Arial"/>
          <w:sz w:val="22"/>
          <w:szCs w:val="22"/>
          <w:lang w:val="pl-PL"/>
        </w:rPr>
        <w:t xml:space="preserve">za brak poinformowania zamawiającego lub zwłokę w poinformowaniu Zamawiającego </w:t>
      </w:r>
      <w:r w:rsidR="00DB2E70" w:rsidRPr="000D438F">
        <w:rPr>
          <w:rFonts w:ascii="Arial" w:hAnsi="Arial" w:cs="Arial"/>
          <w:sz w:val="22"/>
          <w:szCs w:val="22"/>
          <w:lang w:val="pl-PL"/>
        </w:rPr>
        <w:t>o zawarciu umowy o podwykonawstwo albo brak lub zwłokę w przedłożeniu Zamawiającemu wymaganego wraz z nią dokumentu – 1</w:t>
      </w:r>
      <w:r w:rsidR="009023F1" w:rsidRPr="000D438F">
        <w:rPr>
          <w:rFonts w:ascii="Arial" w:hAnsi="Arial" w:cs="Arial"/>
          <w:sz w:val="22"/>
          <w:szCs w:val="22"/>
          <w:lang w:val="pl-PL"/>
        </w:rPr>
        <w:t>50</w:t>
      </w:r>
      <w:r w:rsidR="00DB2E70" w:rsidRPr="000D438F">
        <w:rPr>
          <w:rFonts w:ascii="Arial" w:hAnsi="Arial" w:cs="Arial"/>
          <w:sz w:val="22"/>
          <w:szCs w:val="22"/>
          <w:lang w:val="pl-PL"/>
        </w:rPr>
        <w:t>,00 zł za każdą umowę o podwykonawstwo, co do której nie dopełniono któregoś z obowiązków,</w:t>
      </w:r>
    </w:p>
    <w:p w14:paraId="69142851" w14:textId="52FD5E35" w:rsidR="00DB2E70" w:rsidRPr="000D438F" w:rsidRDefault="00517C4F" w:rsidP="000D438F">
      <w:pPr>
        <w:pStyle w:val="Tekstpodstawowywcity2"/>
        <w:numPr>
          <w:ilvl w:val="0"/>
          <w:numId w:val="18"/>
        </w:numPr>
        <w:tabs>
          <w:tab w:val="left" w:pos="851"/>
        </w:tabs>
        <w:spacing w:after="0" w:line="276" w:lineRule="auto"/>
        <w:ind w:left="851" w:hanging="425"/>
        <w:jc w:val="both"/>
        <w:rPr>
          <w:rFonts w:ascii="Arial" w:hAnsi="Arial" w:cs="Arial"/>
          <w:sz w:val="22"/>
          <w:szCs w:val="22"/>
        </w:rPr>
      </w:pPr>
      <w:r w:rsidRPr="000D438F">
        <w:rPr>
          <w:rFonts w:ascii="Arial" w:hAnsi="Arial" w:cs="Arial"/>
          <w:sz w:val="22"/>
          <w:szCs w:val="22"/>
          <w:lang w:val="pl-PL"/>
        </w:rPr>
        <w:t>za brak przedłożenia lub przedłożenie niekompletnych dowodów potwierdzając</w:t>
      </w:r>
      <w:r w:rsidR="00A81AA0" w:rsidRPr="000D438F">
        <w:rPr>
          <w:rFonts w:ascii="Arial" w:hAnsi="Arial" w:cs="Arial"/>
          <w:sz w:val="22"/>
          <w:szCs w:val="22"/>
          <w:lang w:val="pl-PL"/>
        </w:rPr>
        <w:t>ych</w:t>
      </w:r>
      <w:r w:rsidRPr="000D438F">
        <w:rPr>
          <w:rFonts w:ascii="Arial" w:hAnsi="Arial" w:cs="Arial"/>
          <w:sz w:val="22"/>
          <w:szCs w:val="22"/>
          <w:lang w:val="pl-PL"/>
        </w:rPr>
        <w:t xml:space="preserve"> zapłatę podwykonawcy zwaloryzowanego zgodnie z umową wynagrodzenia podwykonawcy - w wysokości 200,00 zł za każdy przypadek</w:t>
      </w:r>
      <w:r w:rsidR="00A81AA0" w:rsidRPr="000D438F">
        <w:rPr>
          <w:rFonts w:ascii="Arial" w:hAnsi="Arial" w:cs="Arial"/>
          <w:sz w:val="22"/>
          <w:szCs w:val="22"/>
          <w:lang w:val="pl-PL"/>
        </w:rPr>
        <w:t>.</w:t>
      </w:r>
    </w:p>
    <w:bookmarkEnd w:id="17"/>
    <w:bookmarkEnd w:id="19"/>
    <w:p w14:paraId="424ACBAA" w14:textId="6CEB21DE" w:rsidR="004578F7" w:rsidRPr="0064193F" w:rsidRDefault="004578F7" w:rsidP="00924389">
      <w:pPr>
        <w:numPr>
          <w:ilvl w:val="0"/>
          <w:numId w:val="16"/>
        </w:numPr>
        <w:spacing w:after="0" w:line="276" w:lineRule="auto"/>
        <w:ind w:left="426" w:hanging="425"/>
        <w:jc w:val="both"/>
        <w:rPr>
          <w:rFonts w:ascii="Arial" w:hAnsi="Arial" w:cs="Arial"/>
        </w:rPr>
      </w:pPr>
      <w:r w:rsidRPr="0064193F">
        <w:rPr>
          <w:rFonts w:ascii="Arial" w:hAnsi="Arial" w:cs="Arial"/>
        </w:rPr>
        <w:t xml:space="preserve">Maksymalna łączna wysokość kar umownych dochodzonych przez Zamawiającego z tytułu niewykonania lub nienależytego wykonania umowy nie może przekroczyć </w:t>
      </w:r>
      <w:r w:rsidR="0060192A">
        <w:rPr>
          <w:rFonts w:ascii="Arial" w:hAnsi="Arial" w:cs="Arial"/>
        </w:rPr>
        <w:t>15</w:t>
      </w:r>
      <w:r w:rsidRPr="0064193F">
        <w:rPr>
          <w:rFonts w:ascii="Arial" w:hAnsi="Arial" w:cs="Arial"/>
        </w:rPr>
        <w:t>% całkowitej szacunkowej wartości umowy.</w:t>
      </w:r>
    </w:p>
    <w:p w14:paraId="4A741871" w14:textId="2CDCC0A0" w:rsidR="004578F7" w:rsidRPr="0064193F" w:rsidRDefault="004578F7" w:rsidP="00924389">
      <w:pPr>
        <w:numPr>
          <w:ilvl w:val="0"/>
          <w:numId w:val="16"/>
        </w:numPr>
        <w:spacing w:after="0" w:line="276" w:lineRule="auto"/>
        <w:ind w:left="426" w:hanging="425"/>
        <w:jc w:val="both"/>
        <w:rPr>
          <w:rFonts w:ascii="Arial" w:hAnsi="Arial" w:cs="Arial"/>
        </w:rPr>
      </w:pPr>
      <w:r w:rsidRPr="0064193F">
        <w:rPr>
          <w:rFonts w:ascii="Arial" w:hAnsi="Arial" w:cs="Arial"/>
        </w:rPr>
        <w:t>Zamawiający w przypadku niewykonania przeszkolenia pracowników/</w:t>
      </w:r>
      <w:r w:rsidRPr="00263411">
        <w:rPr>
          <w:rFonts w:ascii="Arial" w:hAnsi="Arial" w:cs="Arial"/>
          <w:strike/>
        </w:rPr>
        <w:t>osób</w:t>
      </w:r>
      <w:r w:rsidRPr="0064193F">
        <w:rPr>
          <w:rFonts w:ascii="Arial" w:hAnsi="Arial" w:cs="Arial"/>
        </w:rPr>
        <w:t xml:space="preserve"> </w:t>
      </w:r>
      <w:r w:rsidRPr="00263411">
        <w:rPr>
          <w:rFonts w:ascii="Arial" w:hAnsi="Arial" w:cs="Arial"/>
          <w:strike/>
        </w:rPr>
        <w:t>ze strony</w:t>
      </w:r>
      <w:r w:rsidRPr="0064193F">
        <w:rPr>
          <w:rFonts w:ascii="Arial" w:hAnsi="Arial" w:cs="Arial"/>
        </w:rPr>
        <w:t xml:space="preserve"> Wykonawcy, spowodowanego uchybieniem przez Wykonawcę terminowi przedłożenia listy osób skierowanych do wykonywania usługi albo zaktualizowanej listy pracowników/osób – uprawniony jest do niedopuszczenia pracowników/osób nieprzeszkolonych do pracy i naliczenia kary umownej w wysokości odpowiadającej karze za przerwę w świadczeniu usług z przyczyn leżących po stronie Wykonawcy.</w:t>
      </w:r>
    </w:p>
    <w:p w14:paraId="62DA7F2A" w14:textId="77777777" w:rsidR="004578F7" w:rsidRPr="0064193F" w:rsidRDefault="004578F7" w:rsidP="00924389">
      <w:pPr>
        <w:numPr>
          <w:ilvl w:val="0"/>
          <w:numId w:val="16"/>
        </w:numPr>
        <w:spacing w:after="0" w:line="276" w:lineRule="auto"/>
        <w:ind w:left="426" w:hanging="425"/>
        <w:jc w:val="both"/>
        <w:rPr>
          <w:rFonts w:ascii="Arial" w:hAnsi="Arial" w:cs="Arial"/>
        </w:rPr>
      </w:pPr>
      <w:r w:rsidRPr="0064193F">
        <w:rPr>
          <w:rFonts w:ascii="Arial" w:hAnsi="Arial" w:cs="Arial"/>
        </w:rPr>
        <w:t>Zamawiający może dochodzić na zasadach ogólnych odszkodowania przewyższającego wysokość zastrzeżonych kar umownych.</w:t>
      </w:r>
    </w:p>
    <w:p w14:paraId="734D5F79" w14:textId="77777777" w:rsidR="004578F7" w:rsidRPr="0064193F" w:rsidRDefault="004578F7" w:rsidP="00924389">
      <w:pPr>
        <w:numPr>
          <w:ilvl w:val="0"/>
          <w:numId w:val="16"/>
        </w:numPr>
        <w:spacing w:after="0" w:line="276" w:lineRule="auto"/>
        <w:ind w:left="426" w:hanging="425"/>
        <w:jc w:val="both"/>
        <w:rPr>
          <w:rFonts w:ascii="Arial" w:hAnsi="Arial" w:cs="Arial"/>
        </w:rPr>
      </w:pPr>
      <w:r w:rsidRPr="0064193F">
        <w:rPr>
          <w:rFonts w:ascii="Arial" w:hAnsi="Arial" w:cs="Arial"/>
        </w:rPr>
        <w:t>Wykonawca wyraża zgodę na potrącenie przez Zamawiającego naliczonych kar umownych z przysługującego Wykonawcy wynagrodzenia z tytułu realizacji umowy.</w:t>
      </w:r>
    </w:p>
    <w:p w14:paraId="7A549067" w14:textId="7DE839BA" w:rsidR="004578F7" w:rsidRPr="00CE645B" w:rsidRDefault="004578F7" w:rsidP="00924389">
      <w:pPr>
        <w:numPr>
          <w:ilvl w:val="0"/>
          <w:numId w:val="16"/>
        </w:numPr>
        <w:spacing w:after="0" w:line="276" w:lineRule="auto"/>
        <w:ind w:left="426" w:hanging="425"/>
        <w:jc w:val="both"/>
        <w:rPr>
          <w:rFonts w:ascii="Arial" w:hAnsi="Arial" w:cs="Arial"/>
        </w:rPr>
      </w:pPr>
      <w:r w:rsidRPr="0064193F">
        <w:rPr>
          <w:rFonts w:ascii="Arial" w:hAnsi="Arial" w:cs="Arial"/>
        </w:rPr>
        <w:lastRenderedPageBreak/>
        <w:t>O zamiarze naliczenia kary umownej Zamawiający będzie informował Wykonawcę pisemnie, wskazując okoliczności faktyczne i prawne stanowiące podstawę do naliczenia</w:t>
      </w:r>
      <w:r w:rsidRPr="0064193F">
        <w:rPr>
          <w:rFonts w:ascii="Arial" w:hAnsi="Arial" w:cs="Arial"/>
          <w:lang w:bidi="pl-PL"/>
        </w:rPr>
        <w:t xml:space="preserve"> kary. Niewykazanie przez Wykonawcę braku podstaw do naliczenia kary w terminie 7 dni od dnia otrzymania informacji będzie skutkowało naliczeniem kary.</w:t>
      </w:r>
    </w:p>
    <w:p w14:paraId="1934AB8B" w14:textId="47D959CA" w:rsidR="004578F7" w:rsidRPr="00251BA6" w:rsidRDefault="004578F7" w:rsidP="00490ED4">
      <w:pPr>
        <w:keepNext/>
        <w:widowControl w:val="0"/>
        <w:suppressAutoHyphens/>
        <w:spacing w:after="0" w:line="276" w:lineRule="auto"/>
        <w:jc w:val="center"/>
        <w:rPr>
          <w:rFonts w:ascii="Arial" w:hAnsi="Arial" w:cs="Arial"/>
          <w:b/>
        </w:rPr>
      </w:pPr>
      <w:r w:rsidRPr="00251BA6">
        <w:rPr>
          <w:rFonts w:ascii="Arial" w:hAnsi="Arial" w:cs="Arial"/>
          <w:b/>
        </w:rPr>
        <w:t>§</w:t>
      </w:r>
      <w:r w:rsidR="00EC1965" w:rsidRPr="00251BA6">
        <w:rPr>
          <w:rFonts w:ascii="Arial" w:hAnsi="Arial" w:cs="Arial"/>
          <w:b/>
        </w:rPr>
        <w:t>7</w:t>
      </w:r>
    </w:p>
    <w:p w14:paraId="14A5AB2C" w14:textId="77777777" w:rsidR="004578F7" w:rsidRPr="00251BA6" w:rsidRDefault="004578F7" w:rsidP="00490ED4">
      <w:pPr>
        <w:widowControl w:val="0"/>
        <w:suppressAutoHyphens/>
        <w:spacing w:after="0" w:line="276" w:lineRule="auto"/>
        <w:jc w:val="center"/>
        <w:rPr>
          <w:rFonts w:ascii="Arial" w:hAnsi="Arial" w:cs="Arial"/>
          <w:b/>
        </w:rPr>
      </w:pPr>
      <w:r w:rsidRPr="00251BA6">
        <w:rPr>
          <w:rFonts w:ascii="Arial" w:hAnsi="Arial" w:cs="Arial"/>
          <w:b/>
        </w:rPr>
        <w:t>Osoby uprawnione do kontaktów w sprawie realizacji umowy</w:t>
      </w:r>
    </w:p>
    <w:p w14:paraId="0D9F9825" w14:textId="3B135B17" w:rsidR="00810D18" w:rsidRPr="00251BA6" w:rsidRDefault="00810D18" w:rsidP="00810D18">
      <w:pPr>
        <w:numPr>
          <w:ilvl w:val="0"/>
          <w:numId w:val="15"/>
        </w:numPr>
        <w:tabs>
          <w:tab w:val="left" w:pos="426"/>
          <w:tab w:val="left" w:pos="3540"/>
          <w:tab w:val="left" w:pos="4248"/>
          <w:tab w:val="left" w:pos="4956"/>
          <w:tab w:val="left" w:pos="5664"/>
          <w:tab w:val="left" w:pos="6372"/>
          <w:tab w:val="left" w:pos="7080"/>
          <w:tab w:val="left" w:pos="7788"/>
        </w:tabs>
        <w:spacing w:after="0" w:line="276" w:lineRule="auto"/>
        <w:ind w:left="426" w:hanging="425"/>
        <w:jc w:val="both"/>
        <w:rPr>
          <w:rFonts w:ascii="Arial" w:hAnsi="Arial" w:cs="Arial"/>
        </w:rPr>
      </w:pPr>
      <w:bookmarkStart w:id="20" w:name="_Hlk90538411"/>
      <w:r w:rsidRPr="00251BA6">
        <w:rPr>
          <w:rFonts w:ascii="Arial" w:hAnsi="Arial" w:cs="Arial"/>
        </w:rPr>
        <w:t>Koordynatorem realizacji umowy ze strony Zamawiającego jest/są:</w:t>
      </w:r>
    </w:p>
    <w:p w14:paraId="3E9C889A" w14:textId="3EF71D39" w:rsidR="00810D18" w:rsidRPr="00251BA6" w:rsidRDefault="00810D18" w:rsidP="00810D18">
      <w:pPr>
        <w:tabs>
          <w:tab w:val="left" w:pos="2124"/>
          <w:tab w:val="left" w:pos="2832"/>
          <w:tab w:val="left" w:pos="3540"/>
          <w:tab w:val="left" w:pos="4248"/>
          <w:tab w:val="left" w:pos="4956"/>
          <w:tab w:val="left" w:pos="5664"/>
          <w:tab w:val="left" w:pos="6372"/>
          <w:tab w:val="left" w:pos="7080"/>
          <w:tab w:val="left" w:pos="7788"/>
        </w:tabs>
        <w:spacing w:line="276" w:lineRule="auto"/>
        <w:ind w:left="284" w:hanging="284"/>
        <w:jc w:val="both"/>
        <w:rPr>
          <w:rFonts w:ascii="Arial" w:hAnsi="Arial" w:cs="Arial"/>
        </w:rPr>
      </w:pPr>
      <w:r w:rsidRPr="00251BA6">
        <w:rPr>
          <w:rFonts w:ascii="Arial" w:hAnsi="Arial" w:cs="Arial"/>
        </w:rPr>
        <w:t xml:space="preserve">       - ………………………</w:t>
      </w:r>
      <w:proofErr w:type="gramStart"/>
      <w:r w:rsidRPr="00251BA6">
        <w:rPr>
          <w:rFonts w:ascii="Arial" w:hAnsi="Arial" w:cs="Arial"/>
        </w:rPr>
        <w:t>…….</w:t>
      </w:r>
      <w:proofErr w:type="gramEnd"/>
      <w:r w:rsidRPr="00251BA6">
        <w:rPr>
          <w:rFonts w:ascii="Arial" w:hAnsi="Arial" w:cs="Arial"/>
        </w:rPr>
        <w:t>, tel. ……………, adres poczty elektronicznej</w:t>
      </w:r>
      <w:proofErr w:type="gramStart"/>
      <w:r w:rsidRPr="00251BA6">
        <w:rPr>
          <w:rFonts w:ascii="Arial" w:hAnsi="Arial" w:cs="Arial"/>
        </w:rPr>
        <w:t xml:space="preserve"> .…</w:t>
      </w:r>
      <w:proofErr w:type="gramEnd"/>
      <w:r w:rsidRPr="00251BA6">
        <w:rPr>
          <w:rFonts w:ascii="Arial" w:hAnsi="Arial" w:cs="Arial"/>
        </w:rPr>
        <w:t>……………………………………………………………@szczecin.pip.gov.pl</w:t>
      </w:r>
    </w:p>
    <w:p w14:paraId="16314886" w14:textId="2928E515" w:rsidR="00810D18" w:rsidRPr="00251BA6" w:rsidRDefault="00810D18" w:rsidP="00810D18">
      <w:pPr>
        <w:tabs>
          <w:tab w:val="left" w:pos="2124"/>
          <w:tab w:val="left" w:pos="2832"/>
          <w:tab w:val="left" w:pos="3540"/>
          <w:tab w:val="left" w:pos="4248"/>
          <w:tab w:val="left" w:pos="4956"/>
          <w:tab w:val="left" w:pos="5664"/>
          <w:tab w:val="left" w:pos="6372"/>
          <w:tab w:val="left" w:pos="7080"/>
          <w:tab w:val="left" w:pos="7788"/>
        </w:tabs>
        <w:spacing w:line="276" w:lineRule="auto"/>
        <w:ind w:left="284" w:hanging="284"/>
        <w:jc w:val="both"/>
        <w:rPr>
          <w:rFonts w:ascii="Arial" w:hAnsi="Arial" w:cs="Arial"/>
        </w:rPr>
      </w:pPr>
      <w:r w:rsidRPr="00251BA6">
        <w:rPr>
          <w:rFonts w:ascii="Arial" w:hAnsi="Arial" w:cs="Arial"/>
        </w:rPr>
        <w:t xml:space="preserve">       - ………………………</w:t>
      </w:r>
      <w:proofErr w:type="gramStart"/>
      <w:r w:rsidRPr="00251BA6">
        <w:rPr>
          <w:rFonts w:ascii="Arial" w:hAnsi="Arial" w:cs="Arial"/>
        </w:rPr>
        <w:t>…….</w:t>
      </w:r>
      <w:proofErr w:type="gramEnd"/>
      <w:r w:rsidRPr="00251BA6">
        <w:rPr>
          <w:rFonts w:ascii="Arial" w:hAnsi="Arial" w:cs="Arial"/>
        </w:rPr>
        <w:t>, tel. ……………, adres poczty elektronicznej</w:t>
      </w:r>
      <w:proofErr w:type="gramStart"/>
      <w:r w:rsidRPr="00251BA6">
        <w:rPr>
          <w:rFonts w:ascii="Arial" w:hAnsi="Arial" w:cs="Arial"/>
        </w:rPr>
        <w:t xml:space="preserve"> .…</w:t>
      </w:r>
      <w:proofErr w:type="gramEnd"/>
      <w:r w:rsidRPr="00251BA6">
        <w:rPr>
          <w:rFonts w:ascii="Arial" w:hAnsi="Arial" w:cs="Arial"/>
        </w:rPr>
        <w:t>……………………………………………………………@szczecin.pip.gov.pl</w:t>
      </w:r>
    </w:p>
    <w:p w14:paraId="70EB4AC0" w14:textId="77777777" w:rsidR="00810D18" w:rsidRPr="008B0E08" w:rsidRDefault="00810D18" w:rsidP="00810D18">
      <w:pPr>
        <w:tabs>
          <w:tab w:val="left" w:pos="426"/>
          <w:tab w:val="left" w:pos="3540"/>
          <w:tab w:val="left" w:pos="4248"/>
          <w:tab w:val="left" w:pos="4956"/>
          <w:tab w:val="left" w:pos="5664"/>
          <w:tab w:val="left" w:pos="6372"/>
          <w:tab w:val="left" w:pos="7080"/>
          <w:tab w:val="left" w:pos="7788"/>
        </w:tabs>
        <w:spacing w:after="0" w:line="276" w:lineRule="auto"/>
        <w:jc w:val="both"/>
        <w:rPr>
          <w:rFonts w:ascii="Arial" w:hAnsi="Arial" w:cs="Arial"/>
        </w:rPr>
      </w:pPr>
    </w:p>
    <w:bookmarkEnd w:id="20"/>
    <w:p w14:paraId="2BC891D2" w14:textId="77777777" w:rsidR="004578F7" w:rsidRPr="0064193F" w:rsidRDefault="004578F7" w:rsidP="00924389">
      <w:pPr>
        <w:numPr>
          <w:ilvl w:val="0"/>
          <w:numId w:val="15"/>
        </w:numPr>
        <w:tabs>
          <w:tab w:val="left" w:pos="426"/>
          <w:tab w:val="left" w:pos="3540"/>
          <w:tab w:val="left" w:pos="4248"/>
          <w:tab w:val="left" w:pos="4956"/>
          <w:tab w:val="left" w:pos="5664"/>
          <w:tab w:val="left" w:pos="6372"/>
          <w:tab w:val="left" w:pos="7080"/>
          <w:tab w:val="left" w:pos="7788"/>
        </w:tabs>
        <w:spacing w:after="0" w:line="276" w:lineRule="auto"/>
        <w:ind w:left="426" w:hanging="425"/>
        <w:jc w:val="both"/>
        <w:rPr>
          <w:rFonts w:ascii="Arial" w:hAnsi="Arial" w:cs="Arial"/>
        </w:rPr>
      </w:pPr>
      <w:r w:rsidRPr="0064193F">
        <w:rPr>
          <w:rFonts w:ascii="Arial" w:hAnsi="Arial" w:cs="Arial"/>
        </w:rPr>
        <w:t>Koordynatorem realizacji umowy ze strony Wykonawcy jest/są:</w:t>
      </w:r>
    </w:p>
    <w:p w14:paraId="488EEBA6" w14:textId="77777777" w:rsidR="004578F7" w:rsidRPr="0064193F" w:rsidRDefault="004578F7" w:rsidP="004578F7">
      <w:pPr>
        <w:tabs>
          <w:tab w:val="left" w:pos="2124"/>
          <w:tab w:val="left" w:pos="2832"/>
          <w:tab w:val="left" w:pos="3540"/>
          <w:tab w:val="left" w:pos="4248"/>
          <w:tab w:val="left" w:pos="4956"/>
          <w:tab w:val="left" w:pos="5664"/>
          <w:tab w:val="left" w:pos="6372"/>
          <w:tab w:val="left" w:pos="7080"/>
          <w:tab w:val="left" w:pos="7788"/>
        </w:tabs>
        <w:spacing w:line="276" w:lineRule="auto"/>
        <w:ind w:left="284" w:hanging="284"/>
        <w:jc w:val="both"/>
        <w:rPr>
          <w:rFonts w:ascii="Arial" w:hAnsi="Arial" w:cs="Arial"/>
        </w:rPr>
      </w:pPr>
      <w:r w:rsidRPr="0064193F">
        <w:rPr>
          <w:rFonts w:ascii="Arial" w:hAnsi="Arial" w:cs="Arial"/>
        </w:rPr>
        <w:t xml:space="preserve">       - ………………………</w:t>
      </w:r>
      <w:proofErr w:type="gramStart"/>
      <w:r w:rsidRPr="0064193F">
        <w:rPr>
          <w:rFonts w:ascii="Arial" w:hAnsi="Arial" w:cs="Arial"/>
        </w:rPr>
        <w:t>…….</w:t>
      </w:r>
      <w:proofErr w:type="gramEnd"/>
      <w:r w:rsidRPr="0064193F">
        <w:rPr>
          <w:rFonts w:ascii="Arial" w:hAnsi="Arial" w:cs="Arial"/>
        </w:rPr>
        <w:t>, tel. ……………, adres poczty elektronicznej ……………….</w:t>
      </w:r>
    </w:p>
    <w:p w14:paraId="2DF30849" w14:textId="77777777" w:rsidR="004578F7" w:rsidRPr="0064193F" w:rsidRDefault="004578F7" w:rsidP="004578F7">
      <w:pPr>
        <w:tabs>
          <w:tab w:val="left" w:pos="2124"/>
          <w:tab w:val="left" w:pos="2832"/>
          <w:tab w:val="left" w:pos="3540"/>
          <w:tab w:val="left" w:pos="4248"/>
          <w:tab w:val="left" w:pos="4956"/>
          <w:tab w:val="left" w:pos="5664"/>
          <w:tab w:val="left" w:pos="6372"/>
          <w:tab w:val="left" w:pos="7080"/>
          <w:tab w:val="left" w:pos="7788"/>
        </w:tabs>
        <w:spacing w:line="276" w:lineRule="auto"/>
        <w:ind w:left="284" w:hanging="284"/>
        <w:jc w:val="both"/>
        <w:rPr>
          <w:rFonts w:ascii="Arial" w:hAnsi="Arial" w:cs="Arial"/>
        </w:rPr>
      </w:pPr>
      <w:r w:rsidRPr="0064193F">
        <w:rPr>
          <w:rFonts w:ascii="Arial" w:hAnsi="Arial" w:cs="Arial"/>
        </w:rPr>
        <w:t xml:space="preserve">       - ………………………</w:t>
      </w:r>
      <w:proofErr w:type="gramStart"/>
      <w:r w:rsidRPr="0064193F">
        <w:rPr>
          <w:rFonts w:ascii="Arial" w:hAnsi="Arial" w:cs="Arial"/>
        </w:rPr>
        <w:t>…….</w:t>
      </w:r>
      <w:proofErr w:type="gramEnd"/>
      <w:r w:rsidRPr="0064193F">
        <w:rPr>
          <w:rFonts w:ascii="Arial" w:hAnsi="Arial" w:cs="Arial"/>
        </w:rPr>
        <w:t>, tel. ……………, adres poczty elektronicznej ……………….</w:t>
      </w:r>
    </w:p>
    <w:p w14:paraId="5F91AF36" w14:textId="77777777" w:rsidR="004578F7" w:rsidRPr="0064193F" w:rsidRDefault="004578F7" w:rsidP="00924389">
      <w:pPr>
        <w:numPr>
          <w:ilvl w:val="0"/>
          <w:numId w:val="15"/>
        </w:numPr>
        <w:tabs>
          <w:tab w:val="left" w:pos="426"/>
          <w:tab w:val="left" w:pos="3540"/>
          <w:tab w:val="left" w:pos="4248"/>
          <w:tab w:val="left" w:pos="4956"/>
          <w:tab w:val="left" w:pos="5664"/>
          <w:tab w:val="left" w:pos="6372"/>
          <w:tab w:val="left" w:pos="7080"/>
          <w:tab w:val="left" w:pos="7788"/>
        </w:tabs>
        <w:spacing w:after="0" w:line="276" w:lineRule="auto"/>
        <w:ind w:left="426" w:hanging="425"/>
        <w:jc w:val="both"/>
        <w:rPr>
          <w:rFonts w:ascii="Arial" w:hAnsi="Arial" w:cs="Arial"/>
        </w:rPr>
      </w:pPr>
      <w:r w:rsidRPr="0064193F">
        <w:rPr>
          <w:rFonts w:ascii="Arial" w:hAnsi="Arial" w:cs="Arial"/>
        </w:rPr>
        <w:t>Zmiana koordynatorów, o których mowa w ust. 1 i 2 nie wymaga sporządzania aneksu do umowy.</w:t>
      </w:r>
    </w:p>
    <w:p w14:paraId="36FE23B4" w14:textId="29F46684" w:rsidR="004578F7" w:rsidRPr="00251BA6" w:rsidRDefault="004578F7" w:rsidP="00490ED4">
      <w:pPr>
        <w:keepNext/>
        <w:widowControl w:val="0"/>
        <w:suppressAutoHyphens/>
        <w:spacing w:after="0" w:line="276" w:lineRule="auto"/>
        <w:jc w:val="center"/>
        <w:rPr>
          <w:rFonts w:ascii="Arial" w:hAnsi="Arial" w:cs="Arial"/>
          <w:b/>
        </w:rPr>
      </w:pPr>
      <w:r w:rsidRPr="00251BA6">
        <w:rPr>
          <w:rFonts w:ascii="Arial" w:hAnsi="Arial" w:cs="Arial"/>
          <w:b/>
        </w:rPr>
        <w:t>§</w:t>
      </w:r>
      <w:r w:rsidR="00EC1965" w:rsidRPr="00251BA6">
        <w:rPr>
          <w:rFonts w:ascii="Arial" w:hAnsi="Arial" w:cs="Arial"/>
          <w:b/>
        </w:rPr>
        <w:t>8</w:t>
      </w:r>
    </w:p>
    <w:p w14:paraId="43B950BB" w14:textId="64E393F0" w:rsidR="003B1095" w:rsidRPr="009224F2" w:rsidRDefault="004578F7" w:rsidP="00490ED4">
      <w:pPr>
        <w:keepNext/>
        <w:widowControl w:val="0"/>
        <w:suppressAutoHyphens/>
        <w:spacing w:after="0" w:line="276" w:lineRule="auto"/>
        <w:jc w:val="center"/>
        <w:rPr>
          <w:rFonts w:ascii="Arial" w:hAnsi="Arial" w:cs="Arial"/>
          <w:b/>
        </w:rPr>
      </w:pPr>
      <w:r w:rsidRPr="0064193F">
        <w:rPr>
          <w:rFonts w:ascii="Arial" w:hAnsi="Arial" w:cs="Arial"/>
          <w:b/>
        </w:rPr>
        <w:t>Rozwiązanie umow</w:t>
      </w:r>
      <w:r w:rsidR="009224F2">
        <w:rPr>
          <w:rFonts w:ascii="Arial" w:hAnsi="Arial" w:cs="Arial"/>
          <w:b/>
        </w:rPr>
        <w:t>y</w:t>
      </w:r>
    </w:p>
    <w:p w14:paraId="78408EE0" w14:textId="5D6801EC" w:rsidR="009224F2" w:rsidRPr="001515C5" w:rsidRDefault="009224F2" w:rsidP="00924389">
      <w:pPr>
        <w:pStyle w:val="Akapitzlist"/>
        <w:numPr>
          <w:ilvl w:val="0"/>
          <w:numId w:val="12"/>
        </w:numPr>
        <w:ind w:left="426" w:hanging="426"/>
        <w:jc w:val="both"/>
        <w:rPr>
          <w:rFonts w:ascii="Arial" w:hAnsi="Arial" w:cs="Arial"/>
        </w:rPr>
      </w:pPr>
      <w:r w:rsidRPr="009224F2">
        <w:rPr>
          <w:rFonts w:ascii="Arial" w:hAnsi="Arial" w:cs="Arial"/>
        </w:rPr>
        <w:t xml:space="preserve">Zamawiający jest uprawniony do rozwiązania umowy z zachowaniem 2-miesięcznego okresu wypowiedzenia liczonego od końca </w:t>
      </w:r>
      <w:proofErr w:type="gramStart"/>
      <w:r w:rsidRPr="009224F2">
        <w:rPr>
          <w:rFonts w:ascii="Arial" w:hAnsi="Arial" w:cs="Arial"/>
        </w:rPr>
        <w:t>miesiąca</w:t>
      </w:r>
      <w:proofErr w:type="gramEnd"/>
      <w:r w:rsidRPr="009224F2">
        <w:rPr>
          <w:rFonts w:ascii="Arial" w:hAnsi="Arial" w:cs="Arial"/>
          <w:b/>
        </w:rPr>
        <w:t xml:space="preserve"> </w:t>
      </w:r>
      <w:r w:rsidRPr="009224F2">
        <w:rPr>
          <w:rFonts w:ascii="Arial" w:hAnsi="Arial" w:cs="Arial"/>
        </w:rPr>
        <w:t xml:space="preserve">w którym dokonano </w:t>
      </w:r>
      <w:r w:rsidRPr="001515C5">
        <w:rPr>
          <w:rFonts w:ascii="Arial" w:hAnsi="Arial" w:cs="Arial"/>
        </w:rPr>
        <w:t>wypowiedzenia.</w:t>
      </w:r>
    </w:p>
    <w:p w14:paraId="7B85898A" w14:textId="4E8FD0E5" w:rsidR="003B1095" w:rsidRPr="001515C5" w:rsidRDefault="009224F2" w:rsidP="00924389">
      <w:pPr>
        <w:pStyle w:val="Akapitzlist"/>
        <w:numPr>
          <w:ilvl w:val="0"/>
          <w:numId w:val="12"/>
        </w:numPr>
        <w:ind w:left="426" w:hanging="426"/>
        <w:jc w:val="both"/>
        <w:rPr>
          <w:rFonts w:ascii="Arial" w:hAnsi="Arial" w:cs="Arial"/>
        </w:rPr>
      </w:pPr>
      <w:r w:rsidRPr="001515C5">
        <w:rPr>
          <w:rFonts w:ascii="Arial" w:hAnsi="Arial" w:cs="Arial"/>
        </w:rPr>
        <w:t>Wykonawca</w:t>
      </w:r>
      <w:r w:rsidR="003B1095" w:rsidRPr="001515C5">
        <w:rPr>
          <w:rFonts w:ascii="Arial" w:hAnsi="Arial" w:cs="Arial"/>
        </w:rPr>
        <w:t xml:space="preserve"> jest uprawniony do rozwiązania umowy z zachowaniem </w:t>
      </w:r>
      <w:r w:rsidRPr="001515C5">
        <w:rPr>
          <w:rFonts w:ascii="Arial" w:hAnsi="Arial" w:cs="Arial"/>
        </w:rPr>
        <w:t>……</w:t>
      </w:r>
      <w:proofErr w:type="gramStart"/>
      <w:r w:rsidRPr="001515C5">
        <w:rPr>
          <w:rFonts w:ascii="Arial" w:hAnsi="Arial" w:cs="Arial"/>
        </w:rPr>
        <w:t>…….</w:t>
      </w:r>
      <w:proofErr w:type="gramEnd"/>
      <w:r w:rsidR="003B1095" w:rsidRPr="001515C5">
        <w:rPr>
          <w:rFonts w:ascii="Arial" w:hAnsi="Arial" w:cs="Arial"/>
        </w:rPr>
        <w:t xml:space="preserve">-miesięcznego okresu wypowiedzenia liczonego od końca </w:t>
      </w:r>
      <w:proofErr w:type="gramStart"/>
      <w:r w:rsidR="003B1095" w:rsidRPr="001515C5">
        <w:rPr>
          <w:rFonts w:ascii="Arial" w:hAnsi="Arial" w:cs="Arial"/>
        </w:rPr>
        <w:t>miesiąca</w:t>
      </w:r>
      <w:proofErr w:type="gramEnd"/>
      <w:r w:rsidR="003B1095" w:rsidRPr="001515C5">
        <w:rPr>
          <w:rFonts w:ascii="Arial" w:hAnsi="Arial" w:cs="Arial"/>
        </w:rPr>
        <w:t xml:space="preserve"> w którym dokonano wypowiedzenia</w:t>
      </w:r>
      <w:r w:rsidRPr="001515C5">
        <w:rPr>
          <w:rFonts w:ascii="Arial" w:hAnsi="Arial" w:cs="Arial"/>
        </w:rPr>
        <w:t>.</w:t>
      </w:r>
    </w:p>
    <w:p w14:paraId="7A4113FE" w14:textId="3F00218F" w:rsidR="004578F7" w:rsidRPr="009224F2" w:rsidRDefault="004578F7" w:rsidP="00924389">
      <w:pPr>
        <w:pStyle w:val="Akapitzlist"/>
        <w:numPr>
          <w:ilvl w:val="0"/>
          <w:numId w:val="12"/>
        </w:numPr>
        <w:ind w:left="426" w:hanging="426"/>
        <w:jc w:val="both"/>
        <w:rPr>
          <w:rFonts w:ascii="Arial" w:hAnsi="Arial" w:cs="Arial"/>
        </w:rPr>
      </w:pPr>
      <w:r w:rsidRPr="009224F2">
        <w:rPr>
          <w:rFonts w:ascii="Arial" w:hAnsi="Arial" w:cs="Arial"/>
        </w:rPr>
        <w:t>Wypowiedzenie umowy wymaga</w:t>
      </w:r>
      <w:r w:rsidR="009224F2">
        <w:rPr>
          <w:rFonts w:ascii="Arial" w:hAnsi="Arial" w:cs="Arial"/>
        </w:rPr>
        <w:t xml:space="preserve"> zastosowania</w:t>
      </w:r>
      <w:r w:rsidRPr="009224F2">
        <w:rPr>
          <w:rFonts w:ascii="Arial" w:hAnsi="Arial" w:cs="Arial"/>
        </w:rPr>
        <w:t xml:space="preserve"> formy pisemnej</w:t>
      </w:r>
      <w:r w:rsidR="009224F2">
        <w:rPr>
          <w:rFonts w:ascii="Arial" w:hAnsi="Arial" w:cs="Arial"/>
        </w:rPr>
        <w:t xml:space="preserve"> pod rygorem nieważności</w:t>
      </w:r>
      <w:r w:rsidRPr="009224F2">
        <w:rPr>
          <w:rFonts w:ascii="Arial" w:hAnsi="Arial" w:cs="Arial"/>
        </w:rPr>
        <w:t>.</w:t>
      </w:r>
    </w:p>
    <w:p w14:paraId="674BB97E" w14:textId="6521779E" w:rsidR="0098462B" w:rsidRPr="0098462B" w:rsidRDefault="004578F7" w:rsidP="0098462B">
      <w:pPr>
        <w:pStyle w:val="Akapitzlist"/>
        <w:numPr>
          <w:ilvl w:val="0"/>
          <w:numId w:val="12"/>
        </w:numPr>
        <w:spacing w:after="0"/>
        <w:ind w:left="425" w:hanging="425"/>
        <w:jc w:val="both"/>
        <w:rPr>
          <w:rFonts w:ascii="Arial" w:hAnsi="Arial" w:cs="Arial"/>
        </w:rPr>
      </w:pPr>
      <w:r w:rsidRPr="0064193F">
        <w:rPr>
          <w:rFonts w:ascii="Arial" w:hAnsi="Arial" w:cs="Arial"/>
        </w:rPr>
        <w:t>Zamawiający jest uprawniony do rozwiązania umowy bez zachowania terminu wypowiedzenia i naliczenia kary umownej za rozwiązanie umowy z przyczyn leżących po stronie Wykonawcy w następujących przypadkach:</w:t>
      </w:r>
    </w:p>
    <w:p w14:paraId="75C83B33" w14:textId="097ABEA3" w:rsidR="0098462B" w:rsidRPr="0098462B" w:rsidRDefault="0098462B" w:rsidP="0098462B">
      <w:pPr>
        <w:pStyle w:val="Tekstpodstawowy"/>
        <w:numPr>
          <w:ilvl w:val="0"/>
          <w:numId w:val="13"/>
        </w:numPr>
        <w:tabs>
          <w:tab w:val="left" w:pos="851"/>
        </w:tabs>
        <w:spacing w:after="0" w:line="276" w:lineRule="auto"/>
        <w:ind w:left="851" w:hanging="425"/>
        <w:jc w:val="both"/>
        <w:rPr>
          <w:rFonts w:ascii="Arial" w:hAnsi="Arial" w:cs="Arial"/>
        </w:rPr>
      </w:pPr>
      <w:r w:rsidRPr="0098462B">
        <w:rPr>
          <w:rFonts w:ascii="Arial" w:hAnsi="Arial" w:cs="Arial"/>
        </w:rPr>
        <w:t>za niedopełnienie przez Wykonawcę obowiązku zatrudnienia pracownika na podstawie umowy o pracę;</w:t>
      </w:r>
    </w:p>
    <w:p w14:paraId="5E223FC9" w14:textId="30706A26" w:rsidR="004578F7" w:rsidRPr="0064193F" w:rsidRDefault="004578F7" w:rsidP="00924389">
      <w:pPr>
        <w:pStyle w:val="Tekstpodstawowy"/>
        <w:numPr>
          <w:ilvl w:val="0"/>
          <w:numId w:val="13"/>
        </w:numPr>
        <w:tabs>
          <w:tab w:val="left" w:pos="851"/>
        </w:tabs>
        <w:spacing w:after="0" w:line="276" w:lineRule="auto"/>
        <w:ind w:left="851" w:hanging="425"/>
        <w:jc w:val="both"/>
        <w:rPr>
          <w:rFonts w:ascii="Arial" w:hAnsi="Arial" w:cs="Arial"/>
        </w:rPr>
      </w:pPr>
      <w:r w:rsidRPr="0064193F">
        <w:rPr>
          <w:rFonts w:ascii="Arial" w:hAnsi="Arial" w:cs="Arial"/>
        </w:rPr>
        <w:t xml:space="preserve">za przerwę w świadczeniu usług w wymiarze co najmniej </w:t>
      </w:r>
      <w:r w:rsidR="00010F9D">
        <w:rPr>
          <w:rFonts w:ascii="Arial" w:hAnsi="Arial" w:cs="Arial"/>
        </w:rPr>
        <w:t>4</w:t>
      </w:r>
      <w:r w:rsidRPr="0064193F">
        <w:rPr>
          <w:rFonts w:ascii="Arial" w:hAnsi="Arial" w:cs="Arial"/>
        </w:rPr>
        <w:t xml:space="preserve"> dni roboczych w jednym okresie rozliczeniowym albo gdy Wykonawca nie przystąpi do wykonywania umowy przez </w:t>
      </w:r>
      <w:r w:rsidR="00010F9D">
        <w:rPr>
          <w:rFonts w:ascii="Arial" w:hAnsi="Arial" w:cs="Arial"/>
        </w:rPr>
        <w:t>4</w:t>
      </w:r>
      <w:r w:rsidRPr="0064193F">
        <w:rPr>
          <w:rFonts w:ascii="Arial" w:hAnsi="Arial" w:cs="Arial"/>
        </w:rPr>
        <w:t xml:space="preserve"> dni robocze od rozpoczęcia terminu jej obowiązywania;</w:t>
      </w:r>
    </w:p>
    <w:p w14:paraId="62F5D93C" w14:textId="77777777" w:rsidR="004578F7" w:rsidRPr="0064193F" w:rsidRDefault="004578F7" w:rsidP="00924389">
      <w:pPr>
        <w:pStyle w:val="Tekstpodstawowy"/>
        <w:numPr>
          <w:ilvl w:val="0"/>
          <w:numId w:val="13"/>
        </w:numPr>
        <w:tabs>
          <w:tab w:val="left" w:pos="851"/>
        </w:tabs>
        <w:spacing w:after="0" w:line="276" w:lineRule="auto"/>
        <w:ind w:left="851" w:hanging="425"/>
        <w:jc w:val="both"/>
        <w:rPr>
          <w:rFonts w:ascii="Arial" w:hAnsi="Arial" w:cs="Arial"/>
        </w:rPr>
      </w:pPr>
      <w:r w:rsidRPr="0064193F">
        <w:rPr>
          <w:rFonts w:ascii="Arial" w:hAnsi="Arial" w:cs="Arial"/>
        </w:rPr>
        <w:t>zaistnienia co najmniej 30-dniowej zwłoki w przekazaniu Zamawiającemu dokumentu potwierdzającego zatrudnienie pracownika;</w:t>
      </w:r>
    </w:p>
    <w:p w14:paraId="0C9BBD20" w14:textId="3D9EBA2F" w:rsidR="004578F7" w:rsidRPr="0064193F" w:rsidRDefault="004578F7" w:rsidP="00924389">
      <w:pPr>
        <w:pStyle w:val="Tekstpodstawowy"/>
        <w:numPr>
          <w:ilvl w:val="0"/>
          <w:numId w:val="13"/>
        </w:numPr>
        <w:tabs>
          <w:tab w:val="left" w:pos="851"/>
        </w:tabs>
        <w:spacing w:after="0" w:line="276" w:lineRule="auto"/>
        <w:ind w:left="851" w:hanging="425"/>
        <w:jc w:val="both"/>
        <w:rPr>
          <w:rFonts w:ascii="Arial" w:hAnsi="Arial" w:cs="Arial"/>
        </w:rPr>
      </w:pPr>
      <w:r w:rsidRPr="0064193F">
        <w:rPr>
          <w:rFonts w:ascii="Arial" w:hAnsi="Arial" w:cs="Arial"/>
        </w:rPr>
        <w:t xml:space="preserve">gdy wysokość naliczonych przez Zamawiającego kar umownych osiągnie wartość </w:t>
      </w:r>
      <w:r w:rsidR="00263411">
        <w:rPr>
          <w:rFonts w:ascii="Arial" w:hAnsi="Arial" w:cs="Arial"/>
        </w:rPr>
        <w:t>15</w:t>
      </w:r>
      <w:r w:rsidRPr="0064193F">
        <w:rPr>
          <w:rFonts w:ascii="Arial" w:hAnsi="Arial" w:cs="Arial"/>
        </w:rPr>
        <w:t>% całkowitego szacunkowego wynagrodzenia Wykonawcy;</w:t>
      </w:r>
    </w:p>
    <w:p w14:paraId="0BDC5218" w14:textId="63A24AA1" w:rsidR="00FC1530" w:rsidRPr="00251BA6" w:rsidRDefault="004578F7" w:rsidP="00FC1530">
      <w:pPr>
        <w:pStyle w:val="Tekstpodstawowy"/>
        <w:numPr>
          <w:ilvl w:val="0"/>
          <w:numId w:val="13"/>
        </w:numPr>
        <w:tabs>
          <w:tab w:val="left" w:pos="851"/>
        </w:tabs>
        <w:spacing w:after="0" w:line="276" w:lineRule="auto"/>
        <w:ind w:left="851" w:hanging="425"/>
        <w:jc w:val="both"/>
        <w:rPr>
          <w:rFonts w:ascii="Arial" w:hAnsi="Arial" w:cs="Arial"/>
        </w:rPr>
      </w:pPr>
      <w:r w:rsidRPr="00251BA6">
        <w:rPr>
          <w:rFonts w:ascii="Arial" w:hAnsi="Arial" w:cs="Arial"/>
        </w:rPr>
        <w:t xml:space="preserve">z powodu przynajmniej dwukrotnego niewykonywania lub nienależytego wykonywania usługi w okresie rozliczeniowym po </w:t>
      </w:r>
      <w:r w:rsidR="00010F9D">
        <w:rPr>
          <w:rFonts w:ascii="Arial" w:hAnsi="Arial" w:cs="Arial"/>
        </w:rPr>
        <w:t xml:space="preserve">bezskutecznym </w:t>
      </w:r>
      <w:r w:rsidRPr="00251BA6">
        <w:rPr>
          <w:rFonts w:ascii="Arial" w:hAnsi="Arial" w:cs="Arial"/>
        </w:rPr>
        <w:t xml:space="preserve">wezwaniu Wykonawcy do usunięcia uchybień w wyznaczonym terminie. </w:t>
      </w:r>
    </w:p>
    <w:p w14:paraId="01FF2BA4" w14:textId="29AFD77B" w:rsidR="00FC1530" w:rsidRPr="00251BA6" w:rsidRDefault="00FC1530" w:rsidP="00FC1530">
      <w:pPr>
        <w:pStyle w:val="Akapitzlist"/>
        <w:numPr>
          <w:ilvl w:val="0"/>
          <w:numId w:val="12"/>
        </w:numPr>
        <w:spacing w:after="0"/>
        <w:ind w:left="425" w:hanging="425"/>
        <w:jc w:val="both"/>
      </w:pPr>
      <w:bookmarkStart w:id="21" w:name="_Hlk126156108"/>
      <w:r w:rsidRPr="00251BA6">
        <w:t>Zamawiający może odstąpić od umowy w terminie 30 dni od dnia powzięcia wiadomości o zaistnieniu istotnej zmiany okoliczności powodującej, że wykonanie umowy nie leży w interesie publicznym, czego nie można było przewidzieć w chwili zawarcia umowy, lub dalsze wykonywanie umowy może zagrozić podstawowemu interesowi bezpieczeństwa państwa lub bezpieczeństwu publicznemu;</w:t>
      </w:r>
    </w:p>
    <w:bookmarkEnd w:id="21"/>
    <w:p w14:paraId="7377535A" w14:textId="77777777" w:rsidR="00FC1530" w:rsidRDefault="00FC1530" w:rsidP="00BF0132">
      <w:pPr>
        <w:keepNext/>
        <w:widowControl w:val="0"/>
        <w:suppressAutoHyphens/>
        <w:spacing w:after="0" w:line="276" w:lineRule="auto"/>
        <w:rPr>
          <w:rFonts w:ascii="Arial" w:hAnsi="Arial" w:cs="Arial"/>
          <w:b/>
        </w:rPr>
      </w:pPr>
    </w:p>
    <w:p w14:paraId="0005BAE3" w14:textId="662EBBD7" w:rsidR="00EA0D99" w:rsidRPr="00251BA6" w:rsidRDefault="00532655" w:rsidP="00532655">
      <w:pPr>
        <w:keepNext/>
        <w:widowControl w:val="0"/>
        <w:suppressAutoHyphens/>
        <w:spacing w:after="0" w:line="276" w:lineRule="auto"/>
        <w:jc w:val="center"/>
        <w:rPr>
          <w:rFonts w:ascii="Arial" w:hAnsi="Arial" w:cs="Arial"/>
          <w:b/>
        </w:rPr>
      </w:pPr>
      <w:bookmarkStart w:id="22" w:name="_Hlk126147875"/>
      <w:r w:rsidRPr="00251BA6">
        <w:rPr>
          <w:rFonts w:ascii="Arial" w:hAnsi="Arial" w:cs="Arial"/>
          <w:b/>
        </w:rPr>
        <w:t>§</w:t>
      </w:r>
      <w:bookmarkEnd w:id="22"/>
      <w:r w:rsidR="00EC1965" w:rsidRPr="00251BA6">
        <w:rPr>
          <w:rFonts w:ascii="Arial" w:hAnsi="Arial" w:cs="Arial"/>
          <w:b/>
        </w:rPr>
        <w:t>9</w:t>
      </w:r>
    </w:p>
    <w:p w14:paraId="7D0AEBAC" w14:textId="6215AEC2" w:rsidR="00546EA6" w:rsidRPr="00546EA6" w:rsidRDefault="00F0220E" w:rsidP="00546EA6">
      <w:pPr>
        <w:tabs>
          <w:tab w:val="left" w:pos="0"/>
          <w:tab w:val="left" w:pos="142"/>
          <w:tab w:val="left" w:pos="1416"/>
          <w:tab w:val="left" w:pos="2124"/>
          <w:tab w:val="left" w:pos="2832"/>
          <w:tab w:val="left" w:pos="3540"/>
          <w:tab w:val="left" w:pos="4248"/>
          <w:tab w:val="left" w:pos="4956"/>
          <w:tab w:val="left" w:pos="5664"/>
          <w:tab w:val="left" w:pos="6372"/>
          <w:tab w:val="left" w:pos="7080"/>
          <w:tab w:val="left" w:pos="7788"/>
        </w:tabs>
        <w:spacing w:after="0" w:line="276" w:lineRule="auto"/>
        <w:jc w:val="center"/>
        <w:rPr>
          <w:rFonts w:ascii="Arial" w:hAnsi="Arial" w:cs="Arial"/>
          <w:b/>
        </w:rPr>
      </w:pPr>
      <w:r>
        <w:rPr>
          <w:rFonts w:ascii="Arial" w:hAnsi="Arial" w:cs="Arial"/>
          <w:b/>
        </w:rPr>
        <w:t>Ogólne zasady dokonywania zmian</w:t>
      </w:r>
      <w:r w:rsidR="00FB1007">
        <w:rPr>
          <w:rFonts w:ascii="Arial" w:hAnsi="Arial" w:cs="Arial"/>
          <w:b/>
        </w:rPr>
        <w:t xml:space="preserve"> w</w:t>
      </w:r>
      <w:r w:rsidR="004578F7" w:rsidRPr="00F0220E">
        <w:rPr>
          <w:rFonts w:ascii="Arial" w:hAnsi="Arial" w:cs="Arial"/>
          <w:b/>
        </w:rPr>
        <w:t xml:space="preserve"> umow</w:t>
      </w:r>
      <w:r w:rsidR="00FB1007">
        <w:rPr>
          <w:rFonts w:ascii="Arial" w:hAnsi="Arial" w:cs="Arial"/>
          <w:b/>
        </w:rPr>
        <w:t>ie</w:t>
      </w:r>
    </w:p>
    <w:p w14:paraId="4F85FBB2" w14:textId="43D10738" w:rsidR="00546EA6" w:rsidRPr="00DB0E54" w:rsidRDefault="00546EA6" w:rsidP="00924389">
      <w:pPr>
        <w:pStyle w:val="Akapitzlist"/>
        <w:numPr>
          <w:ilvl w:val="0"/>
          <w:numId w:val="26"/>
        </w:numPr>
        <w:spacing w:after="120" w:line="276" w:lineRule="auto"/>
        <w:ind w:left="426" w:hanging="426"/>
        <w:jc w:val="both"/>
        <w:rPr>
          <w:rFonts w:ascii="Arial" w:eastAsia="Times New Roman" w:hAnsi="Arial" w:cs="Arial"/>
        </w:rPr>
      </w:pPr>
      <w:r w:rsidRPr="00DB0E54">
        <w:rPr>
          <w:rFonts w:ascii="Arial" w:hAnsi="Arial" w:cs="Arial"/>
        </w:rPr>
        <w:t>Wszystkie zmiany umowy wymagają zastosowania formy pisemnej pod rygorem nieważności.</w:t>
      </w:r>
    </w:p>
    <w:p w14:paraId="450ED03A" w14:textId="263AFF41" w:rsidR="00546EA6" w:rsidRPr="00DB0E54" w:rsidRDefault="00546EA6" w:rsidP="00924389">
      <w:pPr>
        <w:pStyle w:val="Akapitzlist"/>
        <w:numPr>
          <w:ilvl w:val="0"/>
          <w:numId w:val="26"/>
        </w:numPr>
        <w:spacing w:after="120" w:line="276" w:lineRule="auto"/>
        <w:ind w:left="426" w:hanging="426"/>
        <w:jc w:val="both"/>
        <w:rPr>
          <w:rFonts w:ascii="Arial" w:eastAsia="Times New Roman" w:hAnsi="Arial" w:cs="Arial"/>
        </w:rPr>
      </w:pPr>
      <w:r w:rsidRPr="00DB0E54">
        <w:rPr>
          <w:rFonts w:ascii="Arial" w:hAnsi="Arial" w:cs="Arial"/>
        </w:rPr>
        <w:t xml:space="preserve">W przypadku zmiany obowiązujących stawek podatku VAT </w:t>
      </w:r>
      <w:r w:rsidR="00DB0E54" w:rsidRPr="00DB0E54">
        <w:rPr>
          <w:rFonts w:ascii="Arial" w:hAnsi="Arial" w:cs="Arial"/>
        </w:rPr>
        <w:t>w zakresie usług objętych umową – zmiany</w:t>
      </w:r>
      <w:r w:rsidRPr="00DB0E54">
        <w:rPr>
          <w:rFonts w:ascii="Arial" w:hAnsi="Arial" w:cs="Arial"/>
        </w:rPr>
        <w:t xml:space="preserve"> te zostaną uwzględniane z dniem ich wejścia w życie poprzez zastosowani</w:t>
      </w:r>
      <w:r w:rsidR="00010F9D">
        <w:rPr>
          <w:rFonts w:ascii="Arial" w:hAnsi="Arial" w:cs="Arial"/>
        </w:rPr>
        <w:t>e</w:t>
      </w:r>
      <w:r w:rsidRPr="00DB0E54">
        <w:rPr>
          <w:rFonts w:ascii="Arial" w:hAnsi="Arial" w:cs="Arial"/>
        </w:rPr>
        <w:t xml:space="preserve"> </w:t>
      </w:r>
      <w:r w:rsidR="00DB0E54" w:rsidRPr="00DB0E54">
        <w:rPr>
          <w:rFonts w:ascii="Arial" w:hAnsi="Arial" w:cs="Arial"/>
        </w:rPr>
        <w:t xml:space="preserve">przez </w:t>
      </w:r>
      <w:r w:rsidR="008751BF">
        <w:rPr>
          <w:rFonts w:ascii="Arial" w:hAnsi="Arial" w:cs="Arial"/>
        </w:rPr>
        <w:t>W</w:t>
      </w:r>
      <w:r w:rsidR="00DB0E54" w:rsidRPr="00DB0E54">
        <w:rPr>
          <w:rFonts w:ascii="Arial" w:hAnsi="Arial" w:cs="Arial"/>
        </w:rPr>
        <w:t>ykonawcę</w:t>
      </w:r>
      <w:r w:rsidR="00153880">
        <w:rPr>
          <w:rFonts w:ascii="Arial" w:hAnsi="Arial" w:cs="Arial"/>
        </w:rPr>
        <w:t xml:space="preserve"> w fakturze VAT</w:t>
      </w:r>
      <w:r w:rsidR="00DB0E54" w:rsidRPr="00DB0E54">
        <w:rPr>
          <w:rFonts w:ascii="Arial" w:hAnsi="Arial" w:cs="Arial"/>
        </w:rPr>
        <w:t xml:space="preserve"> </w:t>
      </w:r>
      <w:r w:rsidRPr="00DB0E54">
        <w:rPr>
          <w:rFonts w:ascii="Arial" w:hAnsi="Arial" w:cs="Arial"/>
        </w:rPr>
        <w:t xml:space="preserve">stawek </w:t>
      </w:r>
      <w:r w:rsidR="00DB0E54" w:rsidRPr="00DB0E54">
        <w:rPr>
          <w:rFonts w:ascii="Arial" w:hAnsi="Arial" w:cs="Arial"/>
        </w:rPr>
        <w:t>zgodnych z właściwymi przepisami ustawy.</w:t>
      </w:r>
    </w:p>
    <w:p w14:paraId="6D6752F8" w14:textId="311C3D2D" w:rsidR="00546EA6" w:rsidRPr="00F8346A" w:rsidRDefault="00546EA6" w:rsidP="00924389">
      <w:pPr>
        <w:pStyle w:val="Akapitzlist"/>
        <w:numPr>
          <w:ilvl w:val="0"/>
          <w:numId w:val="26"/>
        </w:numPr>
        <w:spacing w:after="120" w:line="276" w:lineRule="auto"/>
        <w:ind w:left="426" w:hanging="426"/>
        <w:jc w:val="both"/>
        <w:rPr>
          <w:rFonts w:ascii="Arial" w:eastAsia="Times New Roman" w:hAnsi="Arial" w:cs="Arial"/>
        </w:rPr>
      </w:pPr>
      <w:r w:rsidRPr="00F8346A">
        <w:rPr>
          <w:rFonts w:ascii="Arial" w:eastAsia="Times New Roman" w:hAnsi="Arial" w:cs="Arial"/>
        </w:rPr>
        <w:t xml:space="preserve">Maksymalna wartość </w:t>
      </w:r>
      <w:r w:rsidR="0098462B">
        <w:rPr>
          <w:rFonts w:ascii="Arial" w:eastAsia="Times New Roman" w:hAnsi="Arial" w:cs="Arial"/>
        </w:rPr>
        <w:t xml:space="preserve">wszystkich </w:t>
      </w:r>
      <w:r w:rsidRPr="00F8346A">
        <w:rPr>
          <w:rFonts w:ascii="Arial" w:eastAsia="Times New Roman" w:hAnsi="Arial" w:cs="Arial"/>
        </w:rPr>
        <w:t xml:space="preserve">zmian </w:t>
      </w:r>
      <w:r w:rsidR="00BB20F7">
        <w:rPr>
          <w:rFonts w:ascii="Arial" w:eastAsia="Times New Roman" w:hAnsi="Arial" w:cs="Arial"/>
        </w:rPr>
        <w:t xml:space="preserve">zwiększających </w:t>
      </w:r>
      <w:r w:rsidRPr="00F8346A">
        <w:rPr>
          <w:rFonts w:ascii="Arial" w:eastAsia="Times New Roman" w:hAnsi="Arial" w:cs="Arial"/>
        </w:rPr>
        <w:t>staw</w:t>
      </w:r>
      <w:r w:rsidR="00BB20F7">
        <w:rPr>
          <w:rFonts w:ascii="Arial" w:eastAsia="Times New Roman" w:hAnsi="Arial" w:cs="Arial"/>
        </w:rPr>
        <w:t>ki</w:t>
      </w:r>
      <w:r w:rsidR="008751BF" w:rsidRPr="00F8346A">
        <w:rPr>
          <w:rFonts w:ascii="Arial" w:eastAsia="Times New Roman" w:hAnsi="Arial" w:cs="Arial"/>
        </w:rPr>
        <w:t xml:space="preserve"> dokonanych w oparciu o</w:t>
      </w:r>
      <w:r w:rsidRPr="00F8346A">
        <w:rPr>
          <w:rFonts w:ascii="Arial" w:eastAsia="Times New Roman" w:hAnsi="Arial" w:cs="Arial"/>
        </w:rPr>
        <w:t xml:space="preserve"> zastosowani</w:t>
      </w:r>
      <w:r w:rsidR="00010F9D">
        <w:rPr>
          <w:rFonts w:ascii="Arial" w:eastAsia="Times New Roman" w:hAnsi="Arial" w:cs="Arial"/>
        </w:rPr>
        <w:t>e</w:t>
      </w:r>
      <w:r w:rsidRPr="00F8346A">
        <w:rPr>
          <w:rFonts w:ascii="Arial" w:eastAsia="Times New Roman" w:hAnsi="Arial" w:cs="Arial"/>
        </w:rPr>
        <w:t xml:space="preserve"> </w:t>
      </w:r>
      <w:r w:rsidR="008751BF" w:rsidRPr="00F8346A">
        <w:rPr>
          <w:rFonts w:ascii="Arial" w:eastAsia="Times New Roman" w:hAnsi="Arial" w:cs="Arial"/>
        </w:rPr>
        <w:t xml:space="preserve">wszystkich </w:t>
      </w:r>
      <w:r w:rsidRPr="00F8346A">
        <w:rPr>
          <w:rFonts w:ascii="Arial" w:eastAsia="Times New Roman" w:hAnsi="Arial" w:cs="Arial"/>
        </w:rPr>
        <w:t>postanowień</w:t>
      </w:r>
      <w:r w:rsidR="008751BF" w:rsidRPr="00F8346A">
        <w:rPr>
          <w:rFonts w:ascii="Arial" w:eastAsia="Times New Roman" w:hAnsi="Arial" w:cs="Arial"/>
        </w:rPr>
        <w:t xml:space="preserve"> umownych</w:t>
      </w:r>
      <w:r w:rsidRPr="00F8346A">
        <w:rPr>
          <w:rFonts w:ascii="Arial" w:eastAsia="Times New Roman" w:hAnsi="Arial" w:cs="Arial"/>
        </w:rPr>
        <w:t xml:space="preserve"> o zasadach wprowadzania zmian wysokości wynagrodzenia nie może przekroczyć procentowego pułapu </w:t>
      </w:r>
      <w:r w:rsidR="008751BF" w:rsidRPr="00F8346A">
        <w:rPr>
          <w:rFonts w:ascii="Arial" w:eastAsia="Times New Roman" w:hAnsi="Arial" w:cs="Arial"/>
        </w:rPr>
        <w:t xml:space="preserve">zwiększenia wynagrodzenia </w:t>
      </w:r>
      <w:r w:rsidRPr="00F8346A">
        <w:rPr>
          <w:rFonts w:ascii="Arial" w:eastAsia="Times New Roman" w:hAnsi="Arial" w:cs="Arial"/>
        </w:rPr>
        <w:t>uwzględnionego w całkowitej szacunkowej wartości umowy na okoliczność dokonywania tych zmian.</w:t>
      </w:r>
    </w:p>
    <w:p w14:paraId="415CD6D6" w14:textId="68385B77" w:rsidR="00DB0E54" w:rsidRDefault="00153880" w:rsidP="00924389">
      <w:pPr>
        <w:pStyle w:val="Akapitzlist"/>
        <w:numPr>
          <w:ilvl w:val="0"/>
          <w:numId w:val="26"/>
        </w:numPr>
        <w:spacing w:after="120" w:line="276" w:lineRule="auto"/>
        <w:ind w:left="426" w:hanging="426"/>
        <w:jc w:val="both"/>
        <w:rPr>
          <w:rFonts w:ascii="Arial" w:eastAsia="Times New Roman" w:hAnsi="Arial" w:cs="Arial"/>
        </w:rPr>
      </w:pPr>
      <w:r w:rsidRPr="00F8346A">
        <w:rPr>
          <w:rFonts w:ascii="Arial" w:eastAsia="Times New Roman" w:hAnsi="Arial" w:cs="Arial"/>
        </w:rPr>
        <w:t xml:space="preserve">Przeprowadzenie waloryzacji stawek w oparciu o zapisy umowy obowiązujące na dzień jej zawarcia, uwzględnienie zmiany stawki podatku VAT, zmiany danych teleadresowych Stron oraz zmiany koordynatorów nie wymagają </w:t>
      </w:r>
      <w:bookmarkStart w:id="23" w:name="_Hlk125637869"/>
      <w:r w:rsidRPr="00F8346A">
        <w:rPr>
          <w:rFonts w:ascii="Arial" w:eastAsia="Times New Roman" w:hAnsi="Arial" w:cs="Arial"/>
        </w:rPr>
        <w:t>sporządzenia dodatkowego aneksu do umowy</w:t>
      </w:r>
      <w:bookmarkEnd w:id="23"/>
      <w:r w:rsidRPr="00F8346A">
        <w:rPr>
          <w:rFonts w:ascii="Arial" w:eastAsia="Times New Roman" w:hAnsi="Arial" w:cs="Arial"/>
        </w:rPr>
        <w:t>.</w:t>
      </w:r>
    </w:p>
    <w:p w14:paraId="08948600" w14:textId="017E442E" w:rsidR="00251BA6" w:rsidRPr="00EE3D81" w:rsidRDefault="0057296E" w:rsidP="00010F9D">
      <w:pPr>
        <w:pStyle w:val="Akapitzlist"/>
        <w:numPr>
          <w:ilvl w:val="0"/>
          <w:numId w:val="26"/>
        </w:numPr>
        <w:spacing w:after="120" w:line="276" w:lineRule="auto"/>
        <w:ind w:left="426" w:hanging="426"/>
        <w:jc w:val="both"/>
        <w:rPr>
          <w:rFonts w:ascii="Arial" w:eastAsia="Times New Roman" w:hAnsi="Arial" w:cs="Arial"/>
        </w:rPr>
      </w:pPr>
      <w:r w:rsidRPr="00EE3D81">
        <w:rPr>
          <w:rFonts w:ascii="Arial" w:eastAsia="Times New Roman" w:hAnsi="Arial" w:cs="Arial"/>
        </w:rPr>
        <w:t xml:space="preserve">Zamawiający uprawniony jest do jednostronnego poprawienia w „Formularzu cenowym” Wykonawcy przedłożonym w związku z dokonaniem waloryzacji omyłek rachunkowych oraz innych omyłek </w:t>
      </w:r>
      <w:proofErr w:type="gramStart"/>
      <w:r w:rsidRPr="00EE3D81">
        <w:rPr>
          <w:rFonts w:ascii="Arial" w:eastAsia="Times New Roman" w:hAnsi="Arial" w:cs="Arial"/>
        </w:rPr>
        <w:t>nie powodujących</w:t>
      </w:r>
      <w:proofErr w:type="gramEnd"/>
      <w:r w:rsidRPr="00EE3D81">
        <w:rPr>
          <w:rFonts w:ascii="Arial" w:eastAsia="Times New Roman" w:hAnsi="Arial" w:cs="Arial"/>
        </w:rPr>
        <w:t xml:space="preserve"> istotnych zmian – na zasadach obowiązujących podczas sprawdzania oferty Wykonawcy, na podstawie której zawarto umowę.</w:t>
      </w:r>
      <w:bookmarkStart w:id="24" w:name="_Hlk125636494"/>
    </w:p>
    <w:p w14:paraId="3051E60D" w14:textId="77777777" w:rsidR="00251BA6" w:rsidRDefault="00251BA6" w:rsidP="00E50F05">
      <w:pPr>
        <w:tabs>
          <w:tab w:val="left" w:pos="142"/>
          <w:tab w:val="left" w:pos="1134"/>
          <w:tab w:val="left" w:pos="1416"/>
          <w:tab w:val="left" w:pos="2124"/>
          <w:tab w:val="left" w:pos="2832"/>
          <w:tab w:val="left" w:pos="3540"/>
          <w:tab w:val="left" w:pos="4248"/>
          <w:tab w:val="left" w:pos="4956"/>
          <w:tab w:val="left" w:pos="5664"/>
          <w:tab w:val="left" w:pos="6372"/>
          <w:tab w:val="left" w:pos="7080"/>
          <w:tab w:val="left" w:pos="7788"/>
        </w:tabs>
        <w:spacing w:after="0" w:line="240" w:lineRule="auto"/>
        <w:rPr>
          <w:rFonts w:ascii="Arial" w:hAnsi="Arial" w:cs="Arial"/>
          <w:b/>
        </w:rPr>
      </w:pPr>
    </w:p>
    <w:p w14:paraId="6E833155" w14:textId="6A5F2EA3" w:rsidR="00532655" w:rsidRPr="00251BA6" w:rsidRDefault="00532655" w:rsidP="00532655">
      <w:pPr>
        <w:tabs>
          <w:tab w:val="left" w:pos="142"/>
          <w:tab w:val="left" w:pos="1134"/>
          <w:tab w:val="left" w:pos="1416"/>
          <w:tab w:val="left" w:pos="2124"/>
          <w:tab w:val="left" w:pos="2832"/>
          <w:tab w:val="left" w:pos="3540"/>
          <w:tab w:val="left" w:pos="4248"/>
          <w:tab w:val="left" w:pos="4956"/>
          <w:tab w:val="left" w:pos="5664"/>
          <w:tab w:val="left" w:pos="6372"/>
          <w:tab w:val="left" w:pos="7080"/>
          <w:tab w:val="left" w:pos="7788"/>
        </w:tabs>
        <w:spacing w:after="0" w:line="240" w:lineRule="auto"/>
        <w:ind w:left="567" w:hanging="567"/>
        <w:jc w:val="center"/>
        <w:rPr>
          <w:rFonts w:ascii="Arial" w:hAnsi="Arial" w:cs="Arial"/>
          <w:b/>
        </w:rPr>
      </w:pPr>
      <w:r w:rsidRPr="00251BA6">
        <w:rPr>
          <w:rFonts w:ascii="Arial" w:hAnsi="Arial" w:cs="Arial"/>
          <w:b/>
        </w:rPr>
        <w:t>§</w:t>
      </w:r>
      <w:r w:rsidR="00EC1965" w:rsidRPr="00251BA6">
        <w:rPr>
          <w:rFonts w:ascii="Arial" w:hAnsi="Arial" w:cs="Arial"/>
          <w:b/>
        </w:rPr>
        <w:t>10</w:t>
      </w:r>
    </w:p>
    <w:p w14:paraId="3A087C38" w14:textId="5FDD95FA" w:rsidR="00532655" w:rsidRPr="00532655" w:rsidRDefault="00FB1007" w:rsidP="00532655">
      <w:pPr>
        <w:tabs>
          <w:tab w:val="left" w:pos="142"/>
          <w:tab w:val="left" w:pos="1134"/>
          <w:tab w:val="left" w:pos="1416"/>
          <w:tab w:val="left" w:pos="2124"/>
          <w:tab w:val="left" w:pos="2832"/>
          <w:tab w:val="left" w:pos="3540"/>
          <w:tab w:val="left" w:pos="4248"/>
          <w:tab w:val="left" w:pos="4956"/>
          <w:tab w:val="left" w:pos="5664"/>
          <w:tab w:val="left" w:pos="6372"/>
          <w:tab w:val="left" w:pos="7080"/>
          <w:tab w:val="left" w:pos="7788"/>
        </w:tabs>
        <w:spacing w:after="0" w:line="240" w:lineRule="auto"/>
        <w:ind w:left="567" w:hanging="567"/>
        <w:jc w:val="center"/>
        <w:rPr>
          <w:rFonts w:ascii="Arial" w:hAnsi="Arial" w:cs="Arial"/>
          <w:b/>
        </w:rPr>
      </w:pPr>
      <w:r>
        <w:rPr>
          <w:rFonts w:ascii="Arial" w:hAnsi="Arial" w:cs="Arial"/>
          <w:b/>
        </w:rPr>
        <w:t xml:space="preserve">Waloryzacja </w:t>
      </w:r>
      <w:r w:rsidR="00532655" w:rsidRPr="00532655">
        <w:rPr>
          <w:rFonts w:ascii="Arial" w:hAnsi="Arial" w:cs="Arial"/>
          <w:b/>
        </w:rPr>
        <w:t>wynagrodzenia należnego wykonawcy</w:t>
      </w:r>
      <w:r w:rsidRPr="00FB1007">
        <w:t xml:space="preserve"> </w:t>
      </w:r>
      <w:r w:rsidRPr="00FB1007">
        <w:rPr>
          <w:rFonts w:ascii="Arial" w:hAnsi="Arial" w:cs="Arial"/>
          <w:b/>
        </w:rPr>
        <w:t>z tytułu zmiany cen materiałów lub kosztów związanych z realizacją zamówienia</w:t>
      </w:r>
    </w:p>
    <w:bookmarkEnd w:id="24"/>
    <w:p w14:paraId="1E8E4C7F" w14:textId="6890E533" w:rsidR="00532655" w:rsidRPr="00532655" w:rsidRDefault="00763258" w:rsidP="00924389">
      <w:pPr>
        <w:pStyle w:val="Akapitzlist"/>
        <w:numPr>
          <w:ilvl w:val="0"/>
          <w:numId w:val="3"/>
        </w:numPr>
        <w:spacing w:after="120" w:line="276" w:lineRule="auto"/>
        <w:ind w:left="426" w:hanging="426"/>
        <w:jc w:val="both"/>
        <w:rPr>
          <w:rFonts w:ascii="Arial" w:eastAsia="Times New Roman" w:hAnsi="Arial" w:cs="Arial"/>
        </w:rPr>
      </w:pPr>
      <w:r>
        <w:rPr>
          <w:rFonts w:ascii="Arial" w:eastAsia="Times New Roman" w:hAnsi="Arial" w:cs="Arial"/>
        </w:rPr>
        <w:t>Stronom</w:t>
      </w:r>
      <w:r w:rsidR="00532655" w:rsidRPr="00AD2441">
        <w:rPr>
          <w:rFonts w:ascii="Arial" w:eastAsia="Times New Roman" w:hAnsi="Arial" w:cs="Arial"/>
        </w:rPr>
        <w:t xml:space="preserve"> przysługuje uprawnienie do zwaloryzowania cen jednostkowych netto należnych z tytułu wykonywania poszczególnych usług</w:t>
      </w:r>
      <w:r w:rsidR="00532655">
        <w:rPr>
          <w:rFonts w:ascii="Arial" w:eastAsia="Times New Roman" w:hAnsi="Arial" w:cs="Arial"/>
        </w:rPr>
        <w:t xml:space="preserve"> z tytułu zmiany cen materiałów lub kosztów związanych z realizacją zamówienia</w:t>
      </w:r>
      <w:r w:rsidR="00532655" w:rsidRPr="00AD2441">
        <w:rPr>
          <w:rFonts w:ascii="Arial" w:eastAsia="Times New Roman" w:hAnsi="Arial" w:cs="Arial"/>
        </w:rPr>
        <w:t>.</w:t>
      </w:r>
    </w:p>
    <w:p w14:paraId="7248B254" w14:textId="2BCB384F" w:rsidR="00532655" w:rsidRDefault="00532655" w:rsidP="00924389">
      <w:pPr>
        <w:pStyle w:val="Akapitzlist"/>
        <w:numPr>
          <w:ilvl w:val="0"/>
          <w:numId w:val="3"/>
        </w:numPr>
        <w:spacing w:after="120" w:line="276" w:lineRule="auto"/>
        <w:ind w:left="426" w:hanging="426"/>
        <w:jc w:val="both"/>
        <w:rPr>
          <w:rFonts w:ascii="Arial" w:eastAsia="Times New Roman" w:hAnsi="Arial" w:cs="Arial"/>
        </w:rPr>
      </w:pPr>
      <w:r w:rsidRPr="00AD2441">
        <w:rPr>
          <w:rFonts w:ascii="Arial" w:eastAsia="Times New Roman" w:hAnsi="Arial" w:cs="Arial"/>
        </w:rPr>
        <w:t xml:space="preserve">Waloryzacja będzie następowała </w:t>
      </w:r>
      <w:r>
        <w:rPr>
          <w:rFonts w:ascii="Arial" w:eastAsia="Times New Roman" w:hAnsi="Arial" w:cs="Arial"/>
        </w:rPr>
        <w:t xml:space="preserve">w przypadku zmiany </w:t>
      </w:r>
      <w:r w:rsidRPr="00AD2441">
        <w:rPr>
          <w:rFonts w:ascii="Arial" w:eastAsia="Times New Roman" w:hAnsi="Arial" w:cs="Arial"/>
        </w:rPr>
        <w:t>wskaźnika cen towarów i usług konsumpcyjnych opublikowanego na stronie internetowej Głównego Urzędu Statystycznego</w:t>
      </w:r>
      <w:r>
        <w:rPr>
          <w:rFonts w:ascii="Arial" w:eastAsia="Times New Roman" w:hAnsi="Arial" w:cs="Arial"/>
        </w:rPr>
        <w:t xml:space="preserve"> – </w:t>
      </w:r>
      <w:r w:rsidRPr="00AD2441">
        <w:rPr>
          <w:rFonts w:ascii="Arial" w:eastAsia="Times New Roman" w:hAnsi="Arial" w:cs="Arial"/>
        </w:rPr>
        <w:t>o wartość</w:t>
      </w:r>
      <w:r w:rsidR="00F463DC">
        <w:rPr>
          <w:rFonts w:ascii="Arial" w:eastAsia="Times New Roman" w:hAnsi="Arial" w:cs="Arial"/>
        </w:rPr>
        <w:t xml:space="preserve"> tej</w:t>
      </w:r>
      <w:r w:rsidRPr="00AD2441">
        <w:rPr>
          <w:rFonts w:ascii="Arial" w:eastAsia="Times New Roman" w:hAnsi="Arial" w:cs="Arial"/>
        </w:rPr>
        <w:t xml:space="preserve"> zmiany.</w:t>
      </w:r>
    </w:p>
    <w:p w14:paraId="04715038" w14:textId="62470140" w:rsidR="00532655" w:rsidRPr="00AD2441" w:rsidRDefault="0098462B" w:rsidP="00924389">
      <w:pPr>
        <w:pStyle w:val="Akapitzlist"/>
        <w:numPr>
          <w:ilvl w:val="0"/>
          <w:numId w:val="3"/>
        </w:numPr>
        <w:spacing w:after="120" w:line="276" w:lineRule="auto"/>
        <w:ind w:left="426" w:hanging="426"/>
        <w:jc w:val="both"/>
        <w:rPr>
          <w:rFonts w:ascii="Arial" w:eastAsia="Times New Roman" w:hAnsi="Arial" w:cs="Arial"/>
        </w:rPr>
      </w:pPr>
      <w:bookmarkStart w:id="25" w:name="_Hlk126147132"/>
      <w:r>
        <w:rPr>
          <w:rFonts w:ascii="Arial" w:eastAsia="Times New Roman" w:hAnsi="Arial" w:cs="Arial"/>
        </w:rPr>
        <w:t>Minimalny p</w:t>
      </w:r>
      <w:r w:rsidR="00763258">
        <w:rPr>
          <w:rFonts w:ascii="Arial" w:eastAsia="Times New Roman" w:hAnsi="Arial" w:cs="Arial"/>
        </w:rPr>
        <w:t xml:space="preserve">oziom zmiany </w:t>
      </w:r>
      <w:r w:rsidR="00763258" w:rsidRPr="00AD2441">
        <w:rPr>
          <w:rFonts w:ascii="Arial" w:eastAsia="Times New Roman" w:hAnsi="Arial" w:cs="Arial"/>
        </w:rPr>
        <w:t>wskaźnika cen towarów i usług konsumpcyjnych</w:t>
      </w:r>
      <w:r w:rsidR="00763258">
        <w:rPr>
          <w:rFonts w:ascii="Arial" w:eastAsia="Times New Roman" w:hAnsi="Arial" w:cs="Arial"/>
        </w:rPr>
        <w:t>, który</w:t>
      </w:r>
      <w:r w:rsidR="0021344E">
        <w:rPr>
          <w:rFonts w:ascii="Arial" w:eastAsia="Times New Roman" w:hAnsi="Arial" w:cs="Arial"/>
        </w:rPr>
        <w:t xml:space="preserve"> strony zgodnie uznają za mający wpływ na koszt</w:t>
      </w:r>
      <w:r w:rsidR="0068040A">
        <w:rPr>
          <w:rFonts w:ascii="Arial" w:eastAsia="Times New Roman" w:hAnsi="Arial" w:cs="Arial"/>
        </w:rPr>
        <w:t xml:space="preserve"> wykonywania</w:t>
      </w:r>
      <w:r w:rsidR="0021344E">
        <w:rPr>
          <w:rFonts w:ascii="Arial" w:eastAsia="Times New Roman" w:hAnsi="Arial" w:cs="Arial"/>
        </w:rPr>
        <w:t xml:space="preserve"> zamówienia, oraz który</w:t>
      </w:r>
      <w:r w:rsidR="0068040A">
        <w:rPr>
          <w:rFonts w:ascii="Arial" w:eastAsia="Times New Roman" w:hAnsi="Arial" w:cs="Arial"/>
        </w:rPr>
        <w:t xml:space="preserve"> jednocześnie</w:t>
      </w:r>
      <w:r w:rsidR="00763258">
        <w:rPr>
          <w:rFonts w:ascii="Arial" w:eastAsia="Times New Roman" w:hAnsi="Arial" w:cs="Arial"/>
        </w:rPr>
        <w:t xml:space="preserve"> uprawnia do zmiany wysokości wynagrodzenia to 5,0%</w:t>
      </w:r>
      <w:r w:rsidR="0068040A">
        <w:rPr>
          <w:rFonts w:ascii="Arial" w:eastAsia="Times New Roman" w:hAnsi="Arial" w:cs="Arial"/>
        </w:rPr>
        <w:t>.</w:t>
      </w:r>
    </w:p>
    <w:bookmarkEnd w:id="25"/>
    <w:p w14:paraId="5E0DCD54" w14:textId="28736D6D" w:rsidR="00515C17" w:rsidRPr="00515C17" w:rsidRDefault="00532655" w:rsidP="00924389">
      <w:pPr>
        <w:pStyle w:val="Akapitzlist"/>
        <w:numPr>
          <w:ilvl w:val="0"/>
          <w:numId w:val="3"/>
        </w:numPr>
        <w:spacing w:after="120" w:line="276" w:lineRule="auto"/>
        <w:ind w:left="426" w:hanging="426"/>
        <w:jc w:val="both"/>
        <w:rPr>
          <w:rFonts w:ascii="Arial" w:eastAsia="Times New Roman" w:hAnsi="Arial" w:cs="Arial"/>
        </w:rPr>
      </w:pPr>
      <w:r w:rsidRPr="00AD2441">
        <w:rPr>
          <w:rFonts w:ascii="Arial" w:eastAsia="Times New Roman" w:hAnsi="Arial" w:cs="Arial"/>
        </w:rPr>
        <w:t xml:space="preserve">Waloryzacja stawek może nastąpić wyłącznie w oparciu o pisemny wniosek </w:t>
      </w:r>
      <w:r w:rsidR="00763258">
        <w:rPr>
          <w:rFonts w:ascii="Arial" w:eastAsia="Times New Roman" w:hAnsi="Arial" w:cs="Arial"/>
        </w:rPr>
        <w:t>strony</w:t>
      </w:r>
      <w:r w:rsidRPr="00AD2441">
        <w:rPr>
          <w:rFonts w:ascii="Arial" w:eastAsia="Times New Roman" w:hAnsi="Arial" w:cs="Arial"/>
        </w:rPr>
        <w:t xml:space="preserve"> zawierający:</w:t>
      </w:r>
    </w:p>
    <w:p w14:paraId="725E39CC" w14:textId="77777777" w:rsidR="00532655" w:rsidRPr="00AD2441" w:rsidRDefault="00532655" w:rsidP="00924389">
      <w:pPr>
        <w:pStyle w:val="Akapitzlist"/>
        <w:numPr>
          <w:ilvl w:val="0"/>
          <w:numId w:val="25"/>
        </w:numPr>
        <w:spacing w:after="120" w:line="276" w:lineRule="auto"/>
        <w:ind w:left="993"/>
        <w:jc w:val="both"/>
        <w:rPr>
          <w:rFonts w:ascii="Arial" w:eastAsia="Times New Roman" w:hAnsi="Arial" w:cs="Arial"/>
        </w:rPr>
      </w:pPr>
      <w:r w:rsidRPr="00AD2441">
        <w:rPr>
          <w:rFonts w:ascii="Arial" w:eastAsia="Times New Roman" w:hAnsi="Arial" w:cs="Arial"/>
        </w:rPr>
        <w:t>wskazanie proponowanych nowych stawek,</w:t>
      </w:r>
    </w:p>
    <w:p w14:paraId="23DC3F26" w14:textId="77777777" w:rsidR="00532655" w:rsidRPr="00AD2441" w:rsidRDefault="00532655" w:rsidP="00924389">
      <w:pPr>
        <w:pStyle w:val="Akapitzlist"/>
        <w:numPr>
          <w:ilvl w:val="0"/>
          <w:numId w:val="25"/>
        </w:numPr>
        <w:spacing w:after="120" w:line="276" w:lineRule="auto"/>
        <w:ind w:left="993"/>
        <w:jc w:val="both"/>
        <w:rPr>
          <w:rFonts w:ascii="Arial" w:eastAsia="Times New Roman" w:hAnsi="Arial" w:cs="Arial"/>
        </w:rPr>
      </w:pPr>
      <w:r w:rsidRPr="00AD2441">
        <w:rPr>
          <w:rFonts w:ascii="Arial" w:eastAsia="Times New Roman" w:hAnsi="Arial" w:cs="Arial"/>
        </w:rPr>
        <w:t>wartości wzrostu przyjętej do wyliczeń wyrażonej w % (z dokładnością do jednego miejsca po przecinku),</w:t>
      </w:r>
    </w:p>
    <w:p w14:paraId="312C7AC9" w14:textId="0ECA1E7C" w:rsidR="00515C17" w:rsidRPr="00515C17" w:rsidRDefault="00532655" w:rsidP="00924389">
      <w:pPr>
        <w:pStyle w:val="Akapitzlist"/>
        <w:numPr>
          <w:ilvl w:val="0"/>
          <w:numId w:val="25"/>
        </w:numPr>
        <w:spacing w:after="120" w:line="276" w:lineRule="auto"/>
        <w:ind w:left="993"/>
        <w:jc w:val="both"/>
        <w:rPr>
          <w:rFonts w:ascii="Arial" w:eastAsia="Times New Roman" w:hAnsi="Arial" w:cs="Arial"/>
        </w:rPr>
      </w:pPr>
      <w:r w:rsidRPr="00AD2441">
        <w:rPr>
          <w:rFonts w:ascii="Arial" w:eastAsia="Times New Roman" w:hAnsi="Arial" w:cs="Arial"/>
        </w:rPr>
        <w:t>„Formularz cenowy” uwzględniający nowe stawki</w:t>
      </w:r>
      <w:r w:rsidR="00763258">
        <w:rPr>
          <w:rFonts w:ascii="Arial" w:eastAsia="Times New Roman" w:hAnsi="Arial" w:cs="Arial"/>
        </w:rPr>
        <w:t xml:space="preserve"> wynagrodzenia</w:t>
      </w:r>
      <w:r w:rsidRPr="00AD2441">
        <w:rPr>
          <w:rFonts w:ascii="Arial" w:eastAsia="Times New Roman" w:hAnsi="Arial" w:cs="Arial"/>
        </w:rPr>
        <w:t>.</w:t>
      </w:r>
    </w:p>
    <w:p w14:paraId="6F294458" w14:textId="35891DBB" w:rsidR="00532655" w:rsidRPr="00AD2441" w:rsidRDefault="00532655" w:rsidP="00924389">
      <w:pPr>
        <w:pStyle w:val="Akapitzlist"/>
        <w:numPr>
          <w:ilvl w:val="0"/>
          <w:numId w:val="3"/>
        </w:numPr>
        <w:spacing w:after="120" w:line="276" w:lineRule="auto"/>
        <w:ind w:left="426" w:hanging="426"/>
        <w:jc w:val="both"/>
        <w:rPr>
          <w:rFonts w:ascii="Arial" w:eastAsia="Times New Roman" w:hAnsi="Arial" w:cs="Arial"/>
        </w:rPr>
      </w:pPr>
      <w:r w:rsidRPr="00AD2441">
        <w:rPr>
          <w:rFonts w:ascii="Arial" w:eastAsia="Times New Roman" w:hAnsi="Arial" w:cs="Arial"/>
        </w:rPr>
        <w:t xml:space="preserve">Przyjęty współczynnik pierwszej waloryzacji stawek powinien zostać przeliczony w oparciu o dane o wartości zmiany wskaźnika cen towarów i usług konsumpcyjnych za okres od </w:t>
      </w:r>
      <w:r w:rsidR="00763258">
        <w:rPr>
          <w:rFonts w:ascii="Arial" w:eastAsia="Times New Roman" w:hAnsi="Arial" w:cs="Arial"/>
        </w:rPr>
        <w:t xml:space="preserve">początku </w:t>
      </w:r>
      <w:r w:rsidRPr="00AD2441">
        <w:rPr>
          <w:rFonts w:ascii="Arial" w:eastAsia="Times New Roman" w:hAnsi="Arial" w:cs="Arial"/>
        </w:rPr>
        <w:t>pierwszego pełnego miesiąca kalendarzowego następującego po dniu</w:t>
      </w:r>
      <w:r w:rsidR="0068040A">
        <w:rPr>
          <w:rFonts w:ascii="Arial" w:eastAsia="Times New Roman" w:hAnsi="Arial" w:cs="Arial"/>
        </w:rPr>
        <w:t xml:space="preserve"> otwarcia ofert</w:t>
      </w:r>
      <w:r w:rsidRPr="00AD2441">
        <w:rPr>
          <w:rFonts w:ascii="Arial" w:eastAsia="Times New Roman" w:hAnsi="Arial" w:cs="Arial"/>
        </w:rPr>
        <w:t xml:space="preserve"> </w:t>
      </w:r>
      <w:bookmarkStart w:id="26" w:name="_Hlk119669029"/>
      <w:r w:rsidRPr="00AD2441">
        <w:rPr>
          <w:rFonts w:ascii="Arial" w:eastAsia="Times New Roman" w:hAnsi="Arial" w:cs="Arial"/>
        </w:rPr>
        <w:t xml:space="preserve">do ostatniego miesiąca, za który GUS opublikował dane o wskaźnikach inflacji </w:t>
      </w:r>
      <w:bookmarkStart w:id="27" w:name="_Hlk125630195"/>
      <w:r w:rsidR="00515C17">
        <w:rPr>
          <w:rFonts w:ascii="Arial" w:eastAsia="Times New Roman" w:hAnsi="Arial" w:cs="Arial"/>
        </w:rPr>
        <w:t xml:space="preserve">(po osiągnięciu przez wskaźnik wymaganego poziomu zmiany) </w:t>
      </w:r>
      <w:bookmarkEnd w:id="27"/>
      <w:r w:rsidR="00515C17">
        <w:rPr>
          <w:rFonts w:ascii="Arial" w:eastAsia="Times New Roman" w:hAnsi="Arial" w:cs="Arial"/>
        </w:rPr>
        <w:t xml:space="preserve">– </w:t>
      </w:r>
      <w:r w:rsidRPr="00AD2441">
        <w:rPr>
          <w:rFonts w:ascii="Arial" w:eastAsia="Times New Roman" w:hAnsi="Arial" w:cs="Arial"/>
        </w:rPr>
        <w:t xml:space="preserve">na dzień złożenia wniosku przez </w:t>
      </w:r>
      <w:bookmarkEnd w:id="26"/>
      <w:r w:rsidR="00D26F2E">
        <w:rPr>
          <w:rFonts w:ascii="Arial" w:eastAsia="Times New Roman" w:hAnsi="Arial" w:cs="Arial"/>
        </w:rPr>
        <w:t>Stronę</w:t>
      </w:r>
      <w:r w:rsidRPr="00AD2441">
        <w:rPr>
          <w:rFonts w:ascii="Arial" w:eastAsia="Times New Roman" w:hAnsi="Arial" w:cs="Arial"/>
        </w:rPr>
        <w:t>.</w:t>
      </w:r>
    </w:p>
    <w:p w14:paraId="1D2FCDD8" w14:textId="6AAB6EC7" w:rsidR="00532655" w:rsidRPr="00AD2441" w:rsidRDefault="00532655" w:rsidP="00924389">
      <w:pPr>
        <w:pStyle w:val="Akapitzlist"/>
        <w:numPr>
          <w:ilvl w:val="0"/>
          <w:numId w:val="3"/>
        </w:numPr>
        <w:spacing w:after="120" w:line="276" w:lineRule="auto"/>
        <w:ind w:left="426" w:hanging="426"/>
        <w:jc w:val="both"/>
        <w:rPr>
          <w:rFonts w:ascii="Arial" w:eastAsia="Times New Roman" w:hAnsi="Arial" w:cs="Arial"/>
        </w:rPr>
      </w:pPr>
      <w:r w:rsidRPr="00AD2441">
        <w:rPr>
          <w:rFonts w:ascii="Arial" w:eastAsia="Times New Roman" w:hAnsi="Arial" w:cs="Arial"/>
        </w:rPr>
        <w:t xml:space="preserve">Przyjęte współczynniki kolejnych zmian stawek powinny zostać przeliczone w oparciu o dane o wartość zmiany wskaźnika cen towarów i usług konsumpcyjnych za okresy od pierwszego miesiąca kalendarzowego, </w:t>
      </w:r>
      <w:r w:rsidR="00515C17">
        <w:rPr>
          <w:rFonts w:ascii="Arial" w:eastAsia="Times New Roman" w:hAnsi="Arial" w:cs="Arial"/>
        </w:rPr>
        <w:t xml:space="preserve">za </w:t>
      </w:r>
      <w:r w:rsidRPr="00AD2441">
        <w:rPr>
          <w:rFonts w:ascii="Arial" w:eastAsia="Times New Roman" w:hAnsi="Arial" w:cs="Arial"/>
        </w:rPr>
        <w:t>który</w:t>
      </w:r>
      <w:r w:rsidR="00515C17">
        <w:rPr>
          <w:rFonts w:ascii="Arial" w:eastAsia="Times New Roman" w:hAnsi="Arial" w:cs="Arial"/>
        </w:rPr>
        <w:t xml:space="preserve"> stawki</w:t>
      </w:r>
      <w:r w:rsidRPr="00AD2441">
        <w:rPr>
          <w:rFonts w:ascii="Arial" w:eastAsia="Times New Roman" w:hAnsi="Arial" w:cs="Arial"/>
        </w:rPr>
        <w:t xml:space="preserve"> nie był</w:t>
      </w:r>
      <w:r w:rsidR="00515C17">
        <w:rPr>
          <w:rFonts w:ascii="Arial" w:eastAsia="Times New Roman" w:hAnsi="Arial" w:cs="Arial"/>
        </w:rPr>
        <w:t>y</w:t>
      </w:r>
      <w:r w:rsidRPr="00AD2441">
        <w:rPr>
          <w:rFonts w:ascii="Arial" w:eastAsia="Times New Roman" w:hAnsi="Arial" w:cs="Arial"/>
        </w:rPr>
        <w:t xml:space="preserve"> objęt</w:t>
      </w:r>
      <w:r w:rsidR="00515C17">
        <w:rPr>
          <w:rFonts w:ascii="Arial" w:eastAsia="Times New Roman" w:hAnsi="Arial" w:cs="Arial"/>
        </w:rPr>
        <w:t>e</w:t>
      </w:r>
      <w:r w:rsidRPr="00AD2441">
        <w:rPr>
          <w:rFonts w:ascii="Arial" w:eastAsia="Times New Roman" w:hAnsi="Arial" w:cs="Arial"/>
        </w:rPr>
        <w:t xml:space="preserve"> poprzednią waloryzacją do ostatniego miesiąca, za który GUS opublikował dane o wskaźnik</w:t>
      </w:r>
      <w:r w:rsidR="00515C17">
        <w:rPr>
          <w:rFonts w:ascii="Arial" w:eastAsia="Times New Roman" w:hAnsi="Arial" w:cs="Arial"/>
        </w:rPr>
        <w:t>u</w:t>
      </w:r>
      <w:r w:rsidRPr="00AD2441">
        <w:rPr>
          <w:rFonts w:ascii="Arial" w:eastAsia="Times New Roman" w:hAnsi="Arial" w:cs="Arial"/>
        </w:rPr>
        <w:t xml:space="preserve"> inflacji</w:t>
      </w:r>
      <w:r w:rsidR="00515C17">
        <w:rPr>
          <w:rFonts w:ascii="Arial" w:eastAsia="Times New Roman" w:hAnsi="Arial" w:cs="Arial"/>
        </w:rPr>
        <w:t xml:space="preserve"> (</w:t>
      </w:r>
      <w:r w:rsidR="00515C17" w:rsidRPr="00515C17">
        <w:rPr>
          <w:rFonts w:ascii="Arial" w:eastAsia="Times New Roman" w:hAnsi="Arial" w:cs="Arial"/>
        </w:rPr>
        <w:t>po</w:t>
      </w:r>
      <w:r w:rsidR="00515C17">
        <w:rPr>
          <w:rFonts w:ascii="Arial" w:eastAsia="Times New Roman" w:hAnsi="Arial" w:cs="Arial"/>
        </w:rPr>
        <w:t xml:space="preserve"> kolejnym</w:t>
      </w:r>
      <w:r w:rsidR="00515C17" w:rsidRPr="00515C17">
        <w:rPr>
          <w:rFonts w:ascii="Arial" w:eastAsia="Times New Roman" w:hAnsi="Arial" w:cs="Arial"/>
        </w:rPr>
        <w:t xml:space="preserve"> </w:t>
      </w:r>
      <w:r w:rsidR="00515C17" w:rsidRPr="00515C17">
        <w:rPr>
          <w:rFonts w:ascii="Arial" w:eastAsia="Times New Roman" w:hAnsi="Arial" w:cs="Arial"/>
        </w:rPr>
        <w:lastRenderedPageBreak/>
        <w:t>osiągnięciu przez wskaźnik wymaganego poziomu zmiany</w:t>
      </w:r>
      <w:r w:rsidR="00515C17">
        <w:rPr>
          <w:rFonts w:ascii="Arial" w:eastAsia="Times New Roman" w:hAnsi="Arial" w:cs="Arial"/>
        </w:rPr>
        <w:t xml:space="preserve">) – </w:t>
      </w:r>
      <w:r w:rsidRPr="00AD2441">
        <w:rPr>
          <w:rFonts w:ascii="Arial" w:eastAsia="Times New Roman" w:hAnsi="Arial" w:cs="Arial"/>
        </w:rPr>
        <w:t xml:space="preserve">na dzień złożenia kolejnego wniosku przez </w:t>
      </w:r>
      <w:r w:rsidR="00D26F2E">
        <w:rPr>
          <w:rFonts w:ascii="Arial" w:eastAsia="Times New Roman" w:hAnsi="Arial" w:cs="Arial"/>
        </w:rPr>
        <w:t>Stronę</w:t>
      </w:r>
      <w:r w:rsidRPr="00AD2441">
        <w:rPr>
          <w:rFonts w:ascii="Arial" w:eastAsia="Times New Roman" w:hAnsi="Arial" w:cs="Arial"/>
        </w:rPr>
        <w:t>.</w:t>
      </w:r>
    </w:p>
    <w:p w14:paraId="4DF8A445" w14:textId="1803EA52" w:rsidR="00532655" w:rsidRDefault="002D31DB" w:rsidP="00924389">
      <w:pPr>
        <w:pStyle w:val="Akapitzlist"/>
        <w:numPr>
          <w:ilvl w:val="0"/>
          <w:numId w:val="3"/>
        </w:numPr>
        <w:spacing w:after="120" w:line="276" w:lineRule="auto"/>
        <w:ind w:left="426" w:hanging="426"/>
        <w:jc w:val="both"/>
        <w:rPr>
          <w:rFonts w:ascii="Arial" w:eastAsia="Times New Roman" w:hAnsi="Arial" w:cs="Arial"/>
        </w:rPr>
      </w:pPr>
      <w:r>
        <w:rPr>
          <w:rFonts w:ascii="Arial" w:eastAsia="Times New Roman" w:hAnsi="Arial" w:cs="Arial"/>
        </w:rPr>
        <w:t>Strona</w:t>
      </w:r>
      <w:r w:rsidR="00532655" w:rsidRPr="00AD2441">
        <w:rPr>
          <w:rFonts w:ascii="Arial" w:eastAsia="Times New Roman" w:hAnsi="Arial" w:cs="Arial"/>
        </w:rPr>
        <w:t xml:space="preserve"> zobowiązan</w:t>
      </w:r>
      <w:r>
        <w:rPr>
          <w:rFonts w:ascii="Arial" w:eastAsia="Times New Roman" w:hAnsi="Arial" w:cs="Arial"/>
        </w:rPr>
        <w:t>a</w:t>
      </w:r>
      <w:r w:rsidR="00532655" w:rsidRPr="00AD2441">
        <w:rPr>
          <w:rFonts w:ascii="Arial" w:eastAsia="Times New Roman" w:hAnsi="Arial" w:cs="Arial"/>
        </w:rPr>
        <w:t xml:space="preserve"> jest do zweryfikowania wniosku o zwaloryzowanie stawek w terminie 14 dni od jego wpływu.</w:t>
      </w:r>
    </w:p>
    <w:p w14:paraId="56C2CBDF" w14:textId="68099487" w:rsidR="00532655" w:rsidRPr="00FB5B59" w:rsidRDefault="00532655" w:rsidP="00441DF5">
      <w:pPr>
        <w:pStyle w:val="Akapitzlist"/>
        <w:numPr>
          <w:ilvl w:val="0"/>
          <w:numId w:val="3"/>
        </w:numPr>
        <w:spacing w:after="120" w:line="276" w:lineRule="auto"/>
        <w:ind w:left="426" w:hanging="426"/>
        <w:jc w:val="both"/>
        <w:rPr>
          <w:rFonts w:ascii="Arial" w:eastAsia="Times New Roman" w:hAnsi="Arial" w:cs="Arial"/>
        </w:rPr>
      </w:pPr>
      <w:r w:rsidRPr="00FB5B59">
        <w:rPr>
          <w:rFonts w:ascii="Arial" w:eastAsia="Times New Roman" w:hAnsi="Arial" w:cs="Arial"/>
        </w:rPr>
        <w:t xml:space="preserve">Zwaloryzowane stawki będą obowiązywały po ich zaakceptowaniu przez </w:t>
      </w:r>
      <w:r w:rsidR="002D31DB" w:rsidRPr="00FB5B59">
        <w:rPr>
          <w:rFonts w:ascii="Arial" w:eastAsia="Times New Roman" w:hAnsi="Arial" w:cs="Arial"/>
        </w:rPr>
        <w:t>drugą stronę</w:t>
      </w:r>
      <w:r w:rsidRPr="00FB5B59">
        <w:rPr>
          <w:rFonts w:ascii="Arial" w:eastAsia="Times New Roman" w:hAnsi="Arial" w:cs="Arial"/>
        </w:rPr>
        <w:t xml:space="preserve">, począwszy </w:t>
      </w:r>
      <w:r w:rsidR="00595FC8" w:rsidRPr="00FB5B59">
        <w:rPr>
          <w:rFonts w:ascii="Arial" w:eastAsia="Times New Roman" w:hAnsi="Arial" w:cs="Arial"/>
        </w:rPr>
        <w:t xml:space="preserve">należności za </w:t>
      </w:r>
      <w:r w:rsidRPr="00FB5B59">
        <w:rPr>
          <w:rFonts w:ascii="Arial" w:eastAsia="Times New Roman" w:hAnsi="Arial" w:cs="Arial"/>
        </w:rPr>
        <w:t>okres rozliczeniow</w:t>
      </w:r>
      <w:r w:rsidR="00595FC8" w:rsidRPr="00FB5B59">
        <w:rPr>
          <w:rFonts w:ascii="Arial" w:eastAsia="Times New Roman" w:hAnsi="Arial" w:cs="Arial"/>
        </w:rPr>
        <w:t>y, w którym wyrażono akceptację</w:t>
      </w:r>
      <w:r w:rsidR="00AB583C" w:rsidRPr="00FB5B59">
        <w:rPr>
          <w:rFonts w:ascii="Arial" w:eastAsia="Times New Roman" w:hAnsi="Arial" w:cs="Arial"/>
        </w:rPr>
        <w:t xml:space="preserve"> pod warunkiem</w:t>
      </w:r>
      <w:r w:rsidR="00441DF5" w:rsidRPr="00FB5B59">
        <w:rPr>
          <w:rFonts w:ascii="Arial" w:eastAsia="Times New Roman" w:hAnsi="Arial" w:cs="Arial"/>
        </w:rPr>
        <w:t>,</w:t>
      </w:r>
      <w:r w:rsidR="00AB583C" w:rsidRPr="00FB5B59">
        <w:rPr>
          <w:rFonts w:ascii="Arial" w:eastAsia="Times New Roman" w:hAnsi="Arial" w:cs="Arial"/>
        </w:rPr>
        <w:t xml:space="preserve"> </w:t>
      </w:r>
      <w:r w:rsidR="00441DF5" w:rsidRPr="00FB5B59">
        <w:rPr>
          <w:rFonts w:ascii="Arial" w:eastAsia="Times New Roman" w:hAnsi="Arial" w:cs="Arial"/>
        </w:rPr>
        <w:t>że przedłożenie aktualnego formularza cenowego nastąpi przed wystawieniem faktury/rachunku uwzględniających zwaloryzowane stawki.</w:t>
      </w:r>
    </w:p>
    <w:p w14:paraId="3B10D300" w14:textId="2A483EC5" w:rsidR="00100181" w:rsidRPr="00FB5B59" w:rsidRDefault="002D31DB" w:rsidP="0098462B">
      <w:pPr>
        <w:pStyle w:val="Akapitzlist"/>
        <w:numPr>
          <w:ilvl w:val="0"/>
          <w:numId w:val="3"/>
        </w:numPr>
        <w:spacing w:after="120" w:line="276" w:lineRule="auto"/>
        <w:ind w:left="426" w:hanging="426"/>
        <w:jc w:val="both"/>
        <w:rPr>
          <w:rFonts w:ascii="Arial" w:eastAsia="Times New Roman" w:hAnsi="Arial" w:cs="Arial"/>
        </w:rPr>
      </w:pPr>
      <w:r w:rsidRPr="00FB5B59">
        <w:rPr>
          <w:rFonts w:ascii="Arial" w:eastAsia="Times New Roman" w:hAnsi="Arial" w:cs="Arial"/>
        </w:rPr>
        <w:t>Po przeprowadzeniu waloryzacji Wykonawca zobowiązany jest do przedłożenia „Formularza cenowego” zawierającego aktualne stawki wynagrodzenia</w:t>
      </w:r>
      <w:r w:rsidR="007D2B8B" w:rsidRPr="00FB5B59">
        <w:rPr>
          <w:rFonts w:ascii="Arial" w:eastAsia="Times New Roman" w:hAnsi="Arial" w:cs="Arial"/>
        </w:rPr>
        <w:t xml:space="preserve"> w terminie 3 dni od uzyskania akceptacji nowych stawek wynagrodzenia</w:t>
      </w:r>
      <w:r w:rsidR="00441DF5" w:rsidRPr="00FB5B59">
        <w:rPr>
          <w:rFonts w:ascii="Arial" w:eastAsia="Times New Roman" w:hAnsi="Arial" w:cs="Arial"/>
        </w:rPr>
        <w:t>, chyba że prawidłowy formularz został przedłożony przed wyrażeniem zgody na nowe stawki</w:t>
      </w:r>
      <w:r w:rsidR="00031A2D" w:rsidRPr="00FB5B59">
        <w:rPr>
          <w:rFonts w:ascii="Arial" w:eastAsia="Times New Roman" w:hAnsi="Arial" w:cs="Arial"/>
        </w:rPr>
        <w:t>.</w:t>
      </w:r>
    </w:p>
    <w:p w14:paraId="0EABD98F" w14:textId="77777777" w:rsidR="00100181" w:rsidRPr="0098462B" w:rsidRDefault="00100181" w:rsidP="0098462B">
      <w:pPr>
        <w:spacing w:after="120" w:line="276" w:lineRule="auto"/>
        <w:jc w:val="both"/>
        <w:rPr>
          <w:rFonts w:ascii="Arial" w:eastAsia="Times New Roman" w:hAnsi="Arial" w:cs="Arial"/>
        </w:rPr>
      </w:pPr>
    </w:p>
    <w:p w14:paraId="0F603AD5" w14:textId="79DB4F56" w:rsidR="00FB1007" w:rsidRPr="00251BA6" w:rsidRDefault="00FB1007" w:rsidP="00FB1007">
      <w:pPr>
        <w:tabs>
          <w:tab w:val="left" w:pos="142"/>
          <w:tab w:val="left" w:pos="1134"/>
          <w:tab w:val="left" w:pos="1416"/>
          <w:tab w:val="left" w:pos="2124"/>
          <w:tab w:val="left" w:pos="2832"/>
          <w:tab w:val="left" w:pos="3540"/>
          <w:tab w:val="left" w:pos="4248"/>
          <w:tab w:val="left" w:pos="4956"/>
          <w:tab w:val="left" w:pos="5664"/>
          <w:tab w:val="left" w:pos="6372"/>
          <w:tab w:val="left" w:pos="7080"/>
          <w:tab w:val="left" w:pos="7788"/>
        </w:tabs>
        <w:spacing w:after="0" w:line="240" w:lineRule="auto"/>
        <w:ind w:left="567" w:hanging="567"/>
        <w:jc w:val="center"/>
        <w:rPr>
          <w:rFonts w:ascii="Arial" w:hAnsi="Arial" w:cs="Arial"/>
          <w:b/>
        </w:rPr>
      </w:pPr>
      <w:r w:rsidRPr="00251BA6">
        <w:rPr>
          <w:rFonts w:ascii="Arial" w:hAnsi="Arial" w:cs="Arial"/>
          <w:b/>
        </w:rPr>
        <w:t>§</w:t>
      </w:r>
      <w:r w:rsidR="00EC1965" w:rsidRPr="00251BA6">
        <w:rPr>
          <w:rFonts w:ascii="Arial" w:hAnsi="Arial" w:cs="Arial"/>
          <w:b/>
        </w:rPr>
        <w:t>11</w:t>
      </w:r>
    </w:p>
    <w:p w14:paraId="154AC555" w14:textId="13A8A9E6" w:rsidR="00DB0E54" w:rsidRDefault="00FB1007" w:rsidP="00153880">
      <w:pPr>
        <w:tabs>
          <w:tab w:val="left" w:pos="142"/>
          <w:tab w:val="left" w:pos="1134"/>
          <w:tab w:val="left" w:pos="1416"/>
          <w:tab w:val="left" w:pos="2124"/>
          <w:tab w:val="left" w:pos="2832"/>
          <w:tab w:val="left" w:pos="3540"/>
          <w:tab w:val="left" w:pos="4248"/>
          <w:tab w:val="left" w:pos="4956"/>
          <w:tab w:val="left" w:pos="5664"/>
          <w:tab w:val="left" w:pos="6372"/>
          <w:tab w:val="left" w:pos="7080"/>
          <w:tab w:val="left" w:pos="7788"/>
        </w:tabs>
        <w:spacing w:after="0" w:line="240" w:lineRule="auto"/>
        <w:ind w:left="567" w:hanging="567"/>
        <w:jc w:val="center"/>
        <w:rPr>
          <w:rFonts w:ascii="Arial" w:eastAsia="Times New Roman" w:hAnsi="Arial" w:cs="Arial"/>
        </w:rPr>
      </w:pPr>
      <w:r>
        <w:rPr>
          <w:rFonts w:ascii="Arial" w:hAnsi="Arial" w:cs="Arial"/>
          <w:b/>
        </w:rPr>
        <w:t xml:space="preserve">Waloryzacja </w:t>
      </w:r>
      <w:r w:rsidRPr="00532655">
        <w:rPr>
          <w:rFonts w:ascii="Arial" w:hAnsi="Arial" w:cs="Arial"/>
          <w:b/>
        </w:rPr>
        <w:t>wynagrodzenia należnego wykonawcy</w:t>
      </w:r>
      <w:r w:rsidRPr="00FB1007">
        <w:t xml:space="preserve"> </w:t>
      </w:r>
      <w:r w:rsidRPr="00FB1007">
        <w:rPr>
          <w:rFonts w:ascii="Arial" w:hAnsi="Arial" w:cs="Arial"/>
          <w:b/>
        </w:rPr>
        <w:t xml:space="preserve">z tytułu zmiany </w:t>
      </w:r>
      <w:r>
        <w:rPr>
          <w:rFonts w:ascii="Arial" w:hAnsi="Arial" w:cs="Arial"/>
          <w:b/>
        </w:rPr>
        <w:t>kosztów</w:t>
      </w:r>
      <w:r w:rsidR="00153880">
        <w:rPr>
          <w:rFonts w:ascii="Arial" w:hAnsi="Arial" w:cs="Arial"/>
          <w:b/>
        </w:rPr>
        <w:t xml:space="preserve"> zatrudnienia</w:t>
      </w:r>
    </w:p>
    <w:p w14:paraId="77A7A6A0" w14:textId="1026483B" w:rsidR="008778C4" w:rsidRPr="008778C4" w:rsidRDefault="00BA3F1F" w:rsidP="00924389">
      <w:pPr>
        <w:pStyle w:val="Akapitzlist"/>
        <w:numPr>
          <w:ilvl w:val="0"/>
          <w:numId w:val="28"/>
        </w:numPr>
        <w:spacing w:after="120" w:line="276" w:lineRule="auto"/>
        <w:jc w:val="both"/>
        <w:rPr>
          <w:rFonts w:ascii="Arial" w:eastAsia="Times New Roman" w:hAnsi="Arial" w:cs="Arial"/>
        </w:rPr>
      </w:pPr>
      <w:r>
        <w:rPr>
          <w:rFonts w:ascii="Arial" w:eastAsia="Times New Roman" w:hAnsi="Arial" w:cs="Arial"/>
        </w:rPr>
        <w:t>Stronom</w:t>
      </w:r>
      <w:r w:rsidR="00FE2DAE">
        <w:rPr>
          <w:rFonts w:ascii="Arial" w:eastAsia="Times New Roman" w:hAnsi="Arial" w:cs="Arial"/>
        </w:rPr>
        <w:t xml:space="preserve"> </w:t>
      </w:r>
      <w:r w:rsidR="008778C4">
        <w:rPr>
          <w:rFonts w:ascii="Arial" w:eastAsia="Times New Roman" w:hAnsi="Arial" w:cs="Arial"/>
        </w:rPr>
        <w:t xml:space="preserve">przysługuje uprawnienie do wnioskowania o </w:t>
      </w:r>
      <w:r w:rsidR="0068111C">
        <w:rPr>
          <w:rFonts w:ascii="Arial" w:eastAsia="Times New Roman" w:hAnsi="Arial" w:cs="Arial"/>
        </w:rPr>
        <w:t>waloryzację</w:t>
      </w:r>
      <w:r w:rsidR="008778C4">
        <w:rPr>
          <w:rFonts w:ascii="Arial" w:eastAsia="Times New Roman" w:hAnsi="Arial" w:cs="Arial"/>
        </w:rPr>
        <w:t xml:space="preserve"> wynagrodzenia umownego w przypadku</w:t>
      </w:r>
      <w:r w:rsidR="0068111C">
        <w:rPr>
          <w:rFonts w:ascii="Arial" w:eastAsia="Times New Roman" w:hAnsi="Arial" w:cs="Arial"/>
        </w:rPr>
        <w:t>, gdy</w:t>
      </w:r>
      <w:r w:rsidR="008778C4">
        <w:rPr>
          <w:rFonts w:ascii="Arial" w:eastAsia="Times New Roman" w:hAnsi="Arial" w:cs="Arial"/>
        </w:rPr>
        <w:t xml:space="preserve"> </w:t>
      </w:r>
      <w:r w:rsidR="0068111C">
        <w:rPr>
          <w:rFonts w:ascii="Arial" w:eastAsia="Times New Roman" w:hAnsi="Arial" w:cs="Arial"/>
        </w:rPr>
        <w:t>nastąpi</w:t>
      </w:r>
      <w:r w:rsidR="008778C4">
        <w:rPr>
          <w:rFonts w:ascii="Arial" w:eastAsia="Times New Roman" w:hAnsi="Arial" w:cs="Arial"/>
        </w:rPr>
        <w:t xml:space="preserve"> zmiana:</w:t>
      </w:r>
    </w:p>
    <w:p w14:paraId="39D1F1E0" w14:textId="667BFB4F" w:rsidR="008778C4" w:rsidRPr="00733DAE" w:rsidRDefault="008778C4" w:rsidP="00924389">
      <w:pPr>
        <w:pStyle w:val="Akapitzlist"/>
        <w:numPr>
          <w:ilvl w:val="0"/>
          <w:numId w:val="29"/>
        </w:numPr>
        <w:spacing w:after="120" w:line="276" w:lineRule="auto"/>
        <w:ind w:left="993"/>
        <w:jc w:val="both"/>
        <w:rPr>
          <w:rFonts w:ascii="Arial" w:eastAsia="Times New Roman" w:hAnsi="Arial" w:cs="Arial"/>
        </w:rPr>
      </w:pPr>
      <w:r w:rsidRPr="00733DAE">
        <w:t>wysokości minimalnego wynagrodzenia za pracę albo wysokości minimalnej stawki godzinowej, ustalonych na podstawie ustawy z dnia 10 października 2002 r. o minimalnym wynagrodzeniu za pracę</w:t>
      </w:r>
      <w:r w:rsidR="00595FC8">
        <w:t xml:space="preserve"> (Dz.U. 2024 poz. 1774 </w:t>
      </w:r>
      <w:proofErr w:type="spellStart"/>
      <w:r w:rsidR="00595FC8">
        <w:t>t.j</w:t>
      </w:r>
      <w:proofErr w:type="spellEnd"/>
      <w:r w:rsidR="00595FC8">
        <w:t>.)</w:t>
      </w:r>
      <w:r w:rsidRPr="00733DAE">
        <w:t>,</w:t>
      </w:r>
    </w:p>
    <w:p w14:paraId="4639010E" w14:textId="56539C71" w:rsidR="008778C4" w:rsidRPr="00733DAE" w:rsidRDefault="008778C4" w:rsidP="00924389">
      <w:pPr>
        <w:pStyle w:val="Akapitzlist"/>
        <w:numPr>
          <w:ilvl w:val="0"/>
          <w:numId w:val="29"/>
        </w:numPr>
        <w:spacing w:after="120" w:line="276" w:lineRule="auto"/>
        <w:ind w:left="993"/>
        <w:jc w:val="both"/>
        <w:rPr>
          <w:rFonts w:ascii="Arial" w:eastAsia="Times New Roman" w:hAnsi="Arial" w:cs="Arial"/>
        </w:rPr>
      </w:pPr>
      <w:r w:rsidRPr="00733DAE">
        <w:t>zasad podlegania ubezpieczeniom społecznym lub ubezpieczeniu zdrowotnemu lub wysokości stawki składki na ubezpieczenia społeczne lub ubezpieczenie zdrowotne,</w:t>
      </w:r>
    </w:p>
    <w:p w14:paraId="42472A2F" w14:textId="66009C07" w:rsidR="008778C4" w:rsidRPr="00733DAE" w:rsidRDefault="008778C4" w:rsidP="00924389">
      <w:pPr>
        <w:pStyle w:val="Akapitzlist"/>
        <w:numPr>
          <w:ilvl w:val="0"/>
          <w:numId w:val="29"/>
        </w:numPr>
        <w:spacing w:after="120" w:line="276" w:lineRule="auto"/>
        <w:ind w:left="993"/>
        <w:jc w:val="both"/>
        <w:rPr>
          <w:rFonts w:ascii="Arial" w:eastAsia="Times New Roman" w:hAnsi="Arial" w:cs="Arial"/>
        </w:rPr>
      </w:pPr>
      <w:r w:rsidRPr="00733DAE">
        <w:t>zasad gromadzenia i wysokości wpłat do pracowniczych planów kapitałowych, o których mowa w ustawie z dnia 4 października 2018 r. o pracowniczych planach kapitałowych (Dz. U. z 202</w:t>
      </w:r>
      <w:r w:rsidR="00ED0008">
        <w:t>4</w:t>
      </w:r>
      <w:r w:rsidRPr="00733DAE">
        <w:t xml:space="preserve"> r. poz. </w:t>
      </w:r>
      <w:r w:rsidR="00ED0008">
        <w:t>427</w:t>
      </w:r>
      <w:r w:rsidRPr="00733DAE">
        <w:t>)</w:t>
      </w:r>
      <w:r w:rsidR="001D109C">
        <w:t>.</w:t>
      </w:r>
    </w:p>
    <w:p w14:paraId="5CCD4457" w14:textId="3131DDC7" w:rsidR="008778C4" w:rsidRDefault="00DD2E7C" w:rsidP="00924389">
      <w:pPr>
        <w:pStyle w:val="Akapitzlist"/>
        <w:numPr>
          <w:ilvl w:val="0"/>
          <w:numId w:val="28"/>
        </w:numPr>
        <w:spacing w:after="120" w:line="276" w:lineRule="auto"/>
        <w:jc w:val="both"/>
        <w:rPr>
          <w:rFonts w:ascii="Arial" w:eastAsia="Times New Roman" w:hAnsi="Arial" w:cs="Arial"/>
        </w:rPr>
      </w:pPr>
      <w:r>
        <w:rPr>
          <w:rFonts w:ascii="Arial" w:eastAsia="Times New Roman" w:hAnsi="Arial" w:cs="Arial"/>
        </w:rPr>
        <w:t>Waloryzacja</w:t>
      </w:r>
      <w:r w:rsidR="0068111C">
        <w:rPr>
          <w:rFonts w:ascii="Arial" w:eastAsia="Times New Roman" w:hAnsi="Arial" w:cs="Arial"/>
        </w:rPr>
        <w:t xml:space="preserve"> wynagrodzenia z tytułu</w:t>
      </w:r>
      <w:r>
        <w:rPr>
          <w:rFonts w:ascii="Arial" w:eastAsia="Times New Roman" w:hAnsi="Arial" w:cs="Arial"/>
        </w:rPr>
        <w:t xml:space="preserve"> zmian kosztów zatrudniania</w:t>
      </w:r>
      <w:r w:rsidR="008E719A">
        <w:rPr>
          <w:rFonts w:ascii="Arial" w:eastAsia="Times New Roman" w:hAnsi="Arial" w:cs="Arial"/>
        </w:rPr>
        <w:t xml:space="preserve"> </w:t>
      </w:r>
      <w:r>
        <w:rPr>
          <w:rFonts w:ascii="Arial" w:eastAsia="Times New Roman" w:hAnsi="Arial" w:cs="Arial"/>
        </w:rPr>
        <w:t xml:space="preserve">jest </w:t>
      </w:r>
      <w:r w:rsidR="008E719A">
        <w:rPr>
          <w:rFonts w:ascii="Arial" w:eastAsia="Times New Roman" w:hAnsi="Arial" w:cs="Arial"/>
        </w:rPr>
        <w:t xml:space="preserve">dopuszczalna tylko w zakresie w jakim </w:t>
      </w:r>
      <w:r w:rsidR="00BA3F1F">
        <w:rPr>
          <w:rFonts w:ascii="Arial" w:eastAsia="Times New Roman" w:hAnsi="Arial" w:cs="Arial"/>
        </w:rPr>
        <w:t>Strona</w:t>
      </w:r>
      <w:r w:rsidR="008E719A">
        <w:rPr>
          <w:rFonts w:ascii="Arial" w:eastAsia="Times New Roman" w:hAnsi="Arial" w:cs="Arial"/>
        </w:rPr>
        <w:t xml:space="preserve"> wykaże</w:t>
      </w:r>
      <w:r w:rsidR="009C3ECA">
        <w:rPr>
          <w:rFonts w:ascii="Arial" w:eastAsia="Times New Roman" w:hAnsi="Arial" w:cs="Arial"/>
        </w:rPr>
        <w:t xml:space="preserve"> za pomocą odpowiednich dokumentów</w:t>
      </w:r>
      <w:r w:rsidR="008E719A">
        <w:rPr>
          <w:rFonts w:ascii="Arial" w:eastAsia="Times New Roman" w:hAnsi="Arial" w:cs="Arial"/>
        </w:rPr>
        <w:t>, że mają one wpływ na koszty wykonania zamówienia, a w</w:t>
      </w:r>
      <w:r w:rsidR="006C7E85">
        <w:rPr>
          <w:rFonts w:ascii="Arial" w:eastAsia="Times New Roman" w:hAnsi="Arial" w:cs="Arial"/>
        </w:rPr>
        <w:t xml:space="preserve"> </w:t>
      </w:r>
      <w:r w:rsidR="008E719A">
        <w:rPr>
          <w:rFonts w:ascii="Arial" w:eastAsia="Times New Roman" w:hAnsi="Arial" w:cs="Arial"/>
        </w:rPr>
        <w:t>szczególności</w:t>
      </w:r>
      <w:r w:rsidR="006C7E85">
        <w:rPr>
          <w:rFonts w:ascii="Arial" w:eastAsia="Times New Roman" w:hAnsi="Arial" w:cs="Arial"/>
        </w:rPr>
        <w:t>,</w:t>
      </w:r>
      <w:r w:rsidR="008E719A">
        <w:rPr>
          <w:rFonts w:ascii="Arial" w:eastAsia="Times New Roman" w:hAnsi="Arial" w:cs="Arial"/>
        </w:rPr>
        <w:t xml:space="preserve"> że dotyczą one </w:t>
      </w:r>
      <w:r w:rsidR="00D43D5F">
        <w:rPr>
          <w:rFonts w:ascii="Arial" w:eastAsia="Times New Roman" w:hAnsi="Arial" w:cs="Arial"/>
        </w:rPr>
        <w:t>bezpośrednio osób, które wykonawca jest zobowiązany zatrudnić i zatrudnia do wykonywania usług na podstawie niniejszej umowy.</w:t>
      </w:r>
    </w:p>
    <w:p w14:paraId="45A5A6CD" w14:textId="3EAC6FD5" w:rsidR="0034014A" w:rsidRPr="0034014A" w:rsidRDefault="007D1840" w:rsidP="00924389">
      <w:pPr>
        <w:pStyle w:val="Akapitzlist"/>
        <w:numPr>
          <w:ilvl w:val="0"/>
          <w:numId w:val="28"/>
        </w:numPr>
        <w:spacing w:after="120" w:line="276" w:lineRule="auto"/>
        <w:jc w:val="both"/>
        <w:rPr>
          <w:rFonts w:ascii="Arial" w:eastAsia="Times New Roman" w:hAnsi="Arial" w:cs="Arial"/>
        </w:rPr>
      </w:pPr>
      <w:r w:rsidRPr="0034014A">
        <w:rPr>
          <w:rFonts w:ascii="Arial" w:eastAsia="Times New Roman" w:hAnsi="Arial" w:cs="Arial"/>
        </w:rPr>
        <w:t xml:space="preserve">Waloryzacja </w:t>
      </w:r>
      <w:r w:rsidR="00DC5E9C" w:rsidRPr="0034014A">
        <w:rPr>
          <w:rFonts w:ascii="Arial" w:eastAsia="Times New Roman" w:hAnsi="Arial" w:cs="Arial"/>
        </w:rPr>
        <w:t xml:space="preserve">wynagrodzenia z tytułu zmian kosztów zatrudniania </w:t>
      </w:r>
      <w:r w:rsidRPr="0034014A">
        <w:rPr>
          <w:rFonts w:ascii="Arial" w:eastAsia="Times New Roman" w:hAnsi="Arial" w:cs="Arial"/>
        </w:rPr>
        <w:t xml:space="preserve">może nastąpić wyłącznie w oparciu o pisemny wniosek </w:t>
      </w:r>
      <w:r w:rsidR="00BA3F1F">
        <w:rPr>
          <w:rFonts w:ascii="Arial" w:eastAsia="Times New Roman" w:hAnsi="Arial" w:cs="Arial"/>
        </w:rPr>
        <w:t>Strony</w:t>
      </w:r>
      <w:r w:rsidRPr="0034014A">
        <w:rPr>
          <w:rFonts w:ascii="Arial" w:eastAsia="Times New Roman" w:hAnsi="Arial" w:cs="Arial"/>
        </w:rPr>
        <w:t xml:space="preserve"> zawierający:</w:t>
      </w:r>
    </w:p>
    <w:p w14:paraId="4052FE10" w14:textId="15917F80" w:rsidR="0034014A" w:rsidRPr="00AD2441" w:rsidRDefault="0034014A" w:rsidP="00924389">
      <w:pPr>
        <w:pStyle w:val="Akapitzlist"/>
        <w:numPr>
          <w:ilvl w:val="0"/>
          <w:numId w:val="30"/>
        </w:numPr>
        <w:spacing w:after="120" w:line="276" w:lineRule="auto"/>
        <w:ind w:left="993"/>
        <w:jc w:val="both"/>
        <w:rPr>
          <w:rFonts w:ascii="Arial" w:eastAsia="Times New Roman" w:hAnsi="Arial" w:cs="Arial"/>
        </w:rPr>
      </w:pPr>
      <w:r w:rsidRPr="00AD2441">
        <w:rPr>
          <w:rFonts w:ascii="Arial" w:eastAsia="Times New Roman" w:hAnsi="Arial" w:cs="Arial"/>
        </w:rPr>
        <w:t xml:space="preserve">wskazanie </w:t>
      </w:r>
      <w:r>
        <w:rPr>
          <w:rFonts w:ascii="Arial" w:eastAsia="Times New Roman" w:hAnsi="Arial" w:cs="Arial"/>
        </w:rPr>
        <w:t>danych zatrudnionych osób</w:t>
      </w:r>
      <w:r w:rsidRPr="00AD2441">
        <w:rPr>
          <w:rFonts w:ascii="Arial" w:eastAsia="Times New Roman" w:hAnsi="Arial" w:cs="Arial"/>
        </w:rPr>
        <w:t>,</w:t>
      </w:r>
      <w:r>
        <w:rPr>
          <w:rFonts w:ascii="Arial" w:eastAsia="Times New Roman" w:hAnsi="Arial" w:cs="Arial"/>
        </w:rPr>
        <w:t xml:space="preserve"> których dotyczy </w:t>
      </w:r>
      <w:r w:rsidR="00A55461">
        <w:rPr>
          <w:rFonts w:ascii="Arial" w:eastAsia="Times New Roman" w:hAnsi="Arial" w:cs="Arial"/>
        </w:rPr>
        <w:t>zmiana</w:t>
      </w:r>
      <w:r>
        <w:rPr>
          <w:rFonts w:ascii="Arial" w:eastAsia="Times New Roman" w:hAnsi="Arial" w:cs="Arial"/>
        </w:rPr>
        <w:t xml:space="preserve"> kosztów, </w:t>
      </w:r>
    </w:p>
    <w:p w14:paraId="4AE97A43" w14:textId="2B4C2599" w:rsidR="0034014A" w:rsidRPr="00AD2441" w:rsidRDefault="0034014A" w:rsidP="00924389">
      <w:pPr>
        <w:pStyle w:val="Akapitzlist"/>
        <w:numPr>
          <w:ilvl w:val="0"/>
          <w:numId w:val="30"/>
        </w:numPr>
        <w:spacing w:after="120" w:line="276" w:lineRule="auto"/>
        <w:ind w:left="993"/>
        <w:jc w:val="both"/>
        <w:rPr>
          <w:rFonts w:ascii="Arial" w:eastAsia="Times New Roman" w:hAnsi="Arial" w:cs="Arial"/>
        </w:rPr>
      </w:pPr>
      <w:r>
        <w:rPr>
          <w:rFonts w:ascii="Arial" w:eastAsia="Times New Roman" w:hAnsi="Arial" w:cs="Arial"/>
        </w:rPr>
        <w:t>szczegółową kalkulację całkowite</w:t>
      </w:r>
      <w:r w:rsidR="00A55461">
        <w:rPr>
          <w:rFonts w:ascii="Arial" w:eastAsia="Times New Roman" w:hAnsi="Arial" w:cs="Arial"/>
        </w:rPr>
        <w:t>j</w:t>
      </w:r>
      <w:r>
        <w:rPr>
          <w:rFonts w:ascii="Arial" w:eastAsia="Times New Roman" w:hAnsi="Arial" w:cs="Arial"/>
        </w:rPr>
        <w:t xml:space="preserve"> miesięczne</w:t>
      </w:r>
      <w:r w:rsidR="00A55461">
        <w:rPr>
          <w:rFonts w:ascii="Arial" w:eastAsia="Times New Roman" w:hAnsi="Arial" w:cs="Arial"/>
        </w:rPr>
        <w:t>j</w:t>
      </w:r>
      <w:r>
        <w:rPr>
          <w:rFonts w:ascii="Arial" w:eastAsia="Times New Roman" w:hAnsi="Arial" w:cs="Arial"/>
        </w:rPr>
        <w:t xml:space="preserve"> </w:t>
      </w:r>
      <w:r w:rsidR="00A55461">
        <w:rPr>
          <w:rFonts w:ascii="Arial" w:eastAsia="Times New Roman" w:hAnsi="Arial" w:cs="Arial"/>
        </w:rPr>
        <w:t>zmiany</w:t>
      </w:r>
      <w:r>
        <w:rPr>
          <w:rFonts w:ascii="Arial" w:eastAsia="Times New Roman" w:hAnsi="Arial" w:cs="Arial"/>
        </w:rPr>
        <w:t xml:space="preserve"> kosztów</w:t>
      </w:r>
      <w:r w:rsidRPr="00AD2441">
        <w:rPr>
          <w:rFonts w:ascii="Arial" w:eastAsia="Times New Roman" w:hAnsi="Arial" w:cs="Arial"/>
        </w:rPr>
        <w:t>,</w:t>
      </w:r>
    </w:p>
    <w:p w14:paraId="403E9E80" w14:textId="02585F65" w:rsidR="0034014A" w:rsidRPr="00313D6E" w:rsidRDefault="0034014A" w:rsidP="00924389">
      <w:pPr>
        <w:pStyle w:val="Akapitzlist"/>
        <w:numPr>
          <w:ilvl w:val="0"/>
          <w:numId w:val="30"/>
        </w:numPr>
        <w:spacing w:after="120" w:line="276" w:lineRule="auto"/>
        <w:ind w:left="993"/>
        <w:jc w:val="both"/>
        <w:rPr>
          <w:rFonts w:ascii="Arial" w:eastAsia="Times New Roman" w:hAnsi="Arial" w:cs="Arial"/>
        </w:rPr>
      </w:pPr>
      <w:r>
        <w:rPr>
          <w:rFonts w:ascii="Arial" w:eastAsia="Times New Roman" w:hAnsi="Arial" w:cs="Arial"/>
        </w:rPr>
        <w:t xml:space="preserve">dokumenty potwierdzające, że zmiany właściwych przepisów spowodowały </w:t>
      </w:r>
      <w:r w:rsidR="00A55461">
        <w:rPr>
          <w:rFonts w:ascii="Arial" w:eastAsia="Times New Roman" w:hAnsi="Arial" w:cs="Arial"/>
        </w:rPr>
        <w:t>zmiany</w:t>
      </w:r>
      <w:r>
        <w:rPr>
          <w:rFonts w:ascii="Arial" w:eastAsia="Times New Roman" w:hAnsi="Arial" w:cs="Arial"/>
        </w:rPr>
        <w:t xml:space="preserve"> kosztów zatrudnienia w stosunku do wymienionych we wniosku osób, którymi mogą być w szczególności </w:t>
      </w:r>
      <w:r w:rsidR="00313D6E">
        <w:rPr>
          <w:rFonts w:ascii="Arial" w:eastAsia="Times New Roman" w:hAnsi="Arial" w:cs="Arial"/>
        </w:rPr>
        <w:t>właściwe</w:t>
      </w:r>
      <w:r>
        <w:rPr>
          <w:rFonts w:ascii="Arial" w:eastAsia="Times New Roman" w:hAnsi="Arial" w:cs="Arial"/>
        </w:rPr>
        <w:t xml:space="preserve"> raporty ZUS RCA</w:t>
      </w:r>
    </w:p>
    <w:p w14:paraId="70E90183" w14:textId="2C96D50F" w:rsidR="00ED277D" w:rsidRDefault="00A55461" w:rsidP="00924389">
      <w:pPr>
        <w:pStyle w:val="Akapitzlist"/>
        <w:numPr>
          <w:ilvl w:val="0"/>
          <w:numId w:val="28"/>
        </w:numPr>
        <w:spacing w:after="120" w:line="276" w:lineRule="auto"/>
        <w:jc w:val="both"/>
        <w:rPr>
          <w:rFonts w:ascii="Arial" w:eastAsia="Times New Roman" w:hAnsi="Arial" w:cs="Arial"/>
        </w:rPr>
      </w:pPr>
      <w:r>
        <w:rPr>
          <w:rFonts w:ascii="Arial" w:eastAsia="Times New Roman" w:hAnsi="Arial" w:cs="Arial"/>
        </w:rPr>
        <w:t>Strona</w:t>
      </w:r>
      <w:r w:rsidR="008135FA">
        <w:rPr>
          <w:rFonts w:ascii="Arial" w:eastAsia="Times New Roman" w:hAnsi="Arial" w:cs="Arial"/>
        </w:rPr>
        <w:t xml:space="preserve"> </w:t>
      </w:r>
      <w:r w:rsidR="00ED277D" w:rsidRPr="00AD2441">
        <w:rPr>
          <w:rFonts w:ascii="Arial" w:eastAsia="Times New Roman" w:hAnsi="Arial" w:cs="Arial"/>
        </w:rPr>
        <w:t>zobowiązan</w:t>
      </w:r>
      <w:r>
        <w:rPr>
          <w:rFonts w:ascii="Arial" w:eastAsia="Times New Roman" w:hAnsi="Arial" w:cs="Arial"/>
        </w:rPr>
        <w:t>a</w:t>
      </w:r>
      <w:r w:rsidR="00ED277D" w:rsidRPr="00AD2441">
        <w:rPr>
          <w:rFonts w:ascii="Arial" w:eastAsia="Times New Roman" w:hAnsi="Arial" w:cs="Arial"/>
        </w:rPr>
        <w:t xml:space="preserve"> jest do zweryfikowania wniosku o </w:t>
      </w:r>
      <w:r w:rsidR="008135FA">
        <w:rPr>
          <w:rFonts w:ascii="Arial" w:eastAsia="Times New Roman" w:hAnsi="Arial" w:cs="Arial"/>
        </w:rPr>
        <w:t>waloryzację</w:t>
      </w:r>
      <w:r w:rsidR="00ED277D" w:rsidRPr="00AD2441">
        <w:rPr>
          <w:rFonts w:ascii="Arial" w:eastAsia="Times New Roman" w:hAnsi="Arial" w:cs="Arial"/>
        </w:rPr>
        <w:t xml:space="preserve"> w terminie 14 dni od jego wpływu.</w:t>
      </w:r>
    </w:p>
    <w:p w14:paraId="66D62108" w14:textId="3CA3391D" w:rsidR="00313D6E" w:rsidRDefault="00313D6E" w:rsidP="00924389">
      <w:pPr>
        <w:pStyle w:val="Akapitzlist"/>
        <w:numPr>
          <w:ilvl w:val="0"/>
          <w:numId w:val="28"/>
        </w:numPr>
        <w:spacing w:after="120" w:line="276" w:lineRule="auto"/>
        <w:jc w:val="both"/>
        <w:rPr>
          <w:rFonts w:ascii="Arial" w:eastAsia="Times New Roman" w:hAnsi="Arial" w:cs="Arial"/>
        </w:rPr>
      </w:pPr>
      <w:r>
        <w:rPr>
          <w:rFonts w:ascii="Arial" w:eastAsia="Times New Roman" w:hAnsi="Arial" w:cs="Arial"/>
        </w:rPr>
        <w:t>Zamawiający uwzględnia wniosek o waloryzację wyłącznie w zakresie w jakim Wykonawca wykazał faktyczny wzrost kosztów wykonywania zamówienia.</w:t>
      </w:r>
    </w:p>
    <w:p w14:paraId="5CD2DBD5" w14:textId="5FD07B99" w:rsidR="00313D6E" w:rsidRPr="00FB5B59" w:rsidRDefault="00313D6E" w:rsidP="00924389">
      <w:pPr>
        <w:pStyle w:val="Akapitzlist"/>
        <w:numPr>
          <w:ilvl w:val="0"/>
          <w:numId w:val="28"/>
        </w:numPr>
        <w:spacing w:after="120" w:line="276" w:lineRule="auto"/>
        <w:jc w:val="both"/>
        <w:rPr>
          <w:rFonts w:ascii="Arial" w:eastAsia="Times New Roman" w:hAnsi="Arial" w:cs="Arial"/>
        </w:rPr>
      </w:pPr>
      <w:r>
        <w:rPr>
          <w:rFonts w:ascii="Arial" w:eastAsia="Times New Roman" w:hAnsi="Arial" w:cs="Arial"/>
        </w:rPr>
        <w:t xml:space="preserve">Wykonawca doliczy całkowitą, zaakceptowaną przez Zamawiającego sumę wzrostu kosztów wykonywania zamówienia do wartości netto w wierszu nr 1 (Sprzątanie </w:t>
      </w:r>
      <w:r w:rsidRPr="00FB5B59">
        <w:rPr>
          <w:rFonts w:ascii="Arial" w:eastAsia="Times New Roman" w:hAnsi="Arial" w:cs="Arial"/>
        </w:rPr>
        <w:t>pomieszczeń biurowych) „Formularza cenowego” Wykonawcy.</w:t>
      </w:r>
    </w:p>
    <w:p w14:paraId="35EBE013" w14:textId="5C6B7404" w:rsidR="00ED277D" w:rsidRPr="00FB5B59" w:rsidRDefault="00ED277D" w:rsidP="00924389">
      <w:pPr>
        <w:pStyle w:val="Akapitzlist"/>
        <w:numPr>
          <w:ilvl w:val="0"/>
          <w:numId w:val="28"/>
        </w:numPr>
        <w:spacing w:after="120" w:line="276" w:lineRule="auto"/>
        <w:jc w:val="both"/>
        <w:rPr>
          <w:rFonts w:ascii="Arial" w:eastAsia="Times New Roman" w:hAnsi="Arial" w:cs="Arial"/>
        </w:rPr>
      </w:pPr>
      <w:r w:rsidRPr="00FB5B59">
        <w:rPr>
          <w:rFonts w:ascii="Arial" w:eastAsia="Times New Roman" w:hAnsi="Arial" w:cs="Arial"/>
        </w:rPr>
        <w:t>Zwaloryzowan</w:t>
      </w:r>
      <w:r w:rsidR="00313D6E" w:rsidRPr="00FB5B59">
        <w:rPr>
          <w:rFonts w:ascii="Arial" w:eastAsia="Times New Roman" w:hAnsi="Arial" w:cs="Arial"/>
        </w:rPr>
        <w:t>a</w:t>
      </w:r>
      <w:r w:rsidRPr="00FB5B59">
        <w:rPr>
          <w:rFonts w:ascii="Arial" w:eastAsia="Times New Roman" w:hAnsi="Arial" w:cs="Arial"/>
        </w:rPr>
        <w:t xml:space="preserve"> stawk</w:t>
      </w:r>
      <w:r w:rsidR="00313D6E" w:rsidRPr="00FB5B59">
        <w:rPr>
          <w:rFonts w:ascii="Arial" w:eastAsia="Times New Roman" w:hAnsi="Arial" w:cs="Arial"/>
        </w:rPr>
        <w:t>a</w:t>
      </w:r>
      <w:r w:rsidRPr="00FB5B59">
        <w:rPr>
          <w:rFonts w:ascii="Arial" w:eastAsia="Times New Roman" w:hAnsi="Arial" w:cs="Arial"/>
        </w:rPr>
        <w:t xml:space="preserve"> będ</w:t>
      </w:r>
      <w:r w:rsidR="00313D6E" w:rsidRPr="00FB5B59">
        <w:rPr>
          <w:rFonts w:ascii="Arial" w:eastAsia="Times New Roman" w:hAnsi="Arial" w:cs="Arial"/>
        </w:rPr>
        <w:t>zie</w:t>
      </w:r>
      <w:r w:rsidRPr="00FB5B59">
        <w:rPr>
          <w:rFonts w:ascii="Arial" w:eastAsia="Times New Roman" w:hAnsi="Arial" w:cs="Arial"/>
        </w:rPr>
        <w:t xml:space="preserve"> obowiązywał</w:t>
      </w:r>
      <w:r w:rsidR="00313D6E" w:rsidRPr="00FB5B59">
        <w:rPr>
          <w:rFonts w:ascii="Arial" w:eastAsia="Times New Roman" w:hAnsi="Arial" w:cs="Arial"/>
        </w:rPr>
        <w:t>a</w:t>
      </w:r>
      <w:r w:rsidRPr="00FB5B59">
        <w:rPr>
          <w:rFonts w:ascii="Arial" w:eastAsia="Times New Roman" w:hAnsi="Arial" w:cs="Arial"/>
        </w:rPr>
        <w:t xml:space="preserve"> po </w:t>
      </w:r>
      <w:r w:rsidR="00313D6E" w:rsidRPr="00FB5B59">
        <w:rPr>
          <w:rFonts w:ascii="Arial" w:eastAsia="Times New Roman" w:hAnsi="Arial" w:cs="Arial"/>
        </w:rPr>
        <w:t>jej</w:t>
      </w:r>
      <w:r w:rsidRPr="00FB5B59">
        <w:rPr>
          <w:rFonts w:ascii="Arial" w:eastAsia="Times New Roman" w:hAnsi="Arial" w:cs="Arial"/>
        </w:rPr>
        <w:t xml:space="preserve"> zaakceptowaniu przez </w:t>
      </w:r>
      <w:r w:rsidR="00A55461">
        <w:rPr>
          <w:rFonts w:ascii="Arial" w:eastAsia="Times New Roman" w:hAnsi="Arial" w:cs="Arial"/>
        </w:rPr>
        <w:t>Strony</w:t>
      </w:r>
      <w:r w:rsidRPr="00FB5B59">
        <w:rPr>
          <w:rFonts w:ascii="Arial" w:eastAsia="Times New Roman" w:hAnsi="Arial" w:cs="Arial"/>
        </w:rPr>
        <w:t xml:space="preserve">, począwszy od </w:t>
      </w:r>
      <w:r w:rsidR="00896C45" w:rsidRPr="00FB5B59">
        <w:rPr>
          <w:rFonts w:ascii="Arial" w:eastAsia="Times New Roman" w:hAnsi="Arial" w:cs="Arial"/>
        </w:rPr>
        <w:t xml:space="preserve">należności za </w:t>
      </w:r>
      <w:r w:rsidRPr="00FB5B59">
        <w:rPr>
          <w:rFonts w:ascii="Arial" w:eastAsia="Times New Roman" w:hAnsi="Arial" w:cs="Arial"/>
        </w:rPr>
        <w:t>okres</w:t>
      </w:r>
      <w:r w:rsidR="00896C45" w:rsidRPr="00FB5B59">
        <w:rPr>
          <w:rFonts w:ascii="Arial" w:eastAsia="Times New Roman" w:hAnsi="Arial" w:cs="Arial"/>
        </w:rPr>
        <w:t xml:space="preserve"> rozliczeniowy, w którym wyrażono zgodę</w:t>
      </w:r>
      <w:r w:rsidR="00AB583C" w:rsidRPr="00FB5B59">
        <w:rPr>
          <w:rFonts w:ascii="Arial" w:eastAsia="Times New Roman" w:hAnsi="Arial" w:cs="Arial"/>
        </w:rPr>
        <w:t xml:space="preserve"> pod warunkiem</w:t>
      </w:r>
      <w:r w:rsidR="00441DF5" w:rsidRPr="00FB5B59">
        <w:rPr>
          <w:rFonts w:ascii="Arial" w:eastAsia="Times New Roman" w:hAnsi="Arial" w:cs="Arial"/>
        </w:rPr>
        <w:t>, że</w:t>
      </w:r>
      <w:r w:rsidR="00AB583C" w:rsidRPr="00FB5B59">
        <w:rPr>
          <w:rFonts w:ascii="Arial" w:eastAsia="Times New Roman" w:hAnsi="Arial" w:cs="Arial"/>
        </w:rPr>
        <w:t xml:space="preserve"> przedłożeni</w:t>
      </w:r>
      <w:r w:rsidR="00441DF5" w:rsidRPr="00FB5B59">
        <w:rPr>
          <w:rFonts w:ascii="Arial" w:eastAsia="Times New Roman" w:hAnsi="Arial" w:cs="Arial"/>
        </w:rPr>
        <w:t>e</w:t>
      </w:r>
      <w:r w:rsidR="00AB583C" w:rsidRPr="00FB5B59">
        <w:rPr>
          <w:rFonts w:ascii="Arial" w:eastAsia="Times New Roman" w:hAnsi="Arial" w:cs="Arial"/>
        </w:rPr>
        <w:t xml:space="preserve"> aktualnego formularza cenowego</w:t>
      </w:r>
      <w:r w:rsidR="00441DF5" w:rsidRPr="00FB5B59">
        <w:rPr>
          <w:rFonts w:ascii="Arial" w:eastAsia="Times New Roman" w:hAnsi="Arial" w:cs="Arial"/>
        </w:rPr>
        <w:t xml:space="preserve"> nastąpi</w:t>
      </w:r>
      <w:r w:rsidR="0012413E" w:rsidRPr="00FB5B59">
        <w:t xml:space="preserve"> </w:t>
      </w:r>
      <w:r w:rsidR="00441DF5" w:rsidRPr="00FB5B59">
        <w:rPr>
          <w:rFonts w:ascii="Arial" w:eastAsia="Times New Roman" w:hAnsi="Arial" w:cs="Arial"/>
        </w:rPr>
        <w:t>przed wystawieniem faktury/rachunku uwzględniających zwaloryzowane stawki</w:t>
      </w:r>
      <w:r w:rsidRPr="00FB5B59">
        <w:rPr>
          <w:rFonts w:ascii="Arial" w:eastAsia="Times New Roman" w:hAnsi="Arial" w:cs="Arial"/>
        </w:rPr>
        <w:t>.</w:t>
      </w:r>
    </w:p>
    <w:p w14:paraId="0FB4CA13" w14:textId="0A55C25E" w:rsidR="00BF0132" w:rsidRDefault="00ED277D" w:rsidP="0015207D">
      <w:pPr>
        <w:pStyle w:val="Akapitzlist"/>
        <w:numPr>
          <w:ilvl w:val="0"/>
          <w:numId w:val="28"/>
        </w:numPr>
        <w:spacing w:after="120" w:line="276" w:lineRule="auto"/>
        <w:jc w:val="both"/>
        <w:rPr>
          <w:rFonts w:ascii="Arial" w:eastAsia="Times New Roman" w:hAnsi="Arial" w:cs="Arial"/>
        </w:rPr>
      </w:pPr>
      <w:r w:rsidRPr="00FB5B59">
        <w:rPr>
          <w:rFonts w:ascii="Arial" w:eastAsia="Times New Roman" w:hAnsi="Arial" w:cs="Arial"/>
        </w:rPr>
        <w:lastRenderedPageBreak/>
        <w:t xml:space="preserve">Po przeprowadzeniu waloryzacji </w:t>
      </w:r>
      <w:r w:rsidR="00A55461">
        <w:rPr>
          <w:rFonts w:ascii="Arial" w:eastAsia="Times New Roman" w:hAnsi="Arial" w:cs="Arial"/>
        </w:rPr>
        <w:t>Strona</w:t>
      </w:r>
      <w:r w:rsidRPr="00FB5B59">
        <w:rPr>
          <w:rFonts w:ascii="Arial" w:eastAsia="Times New Roman" w:hAnsi="Arial" w:cs="Arial"/>
        </w:rPr>
        <w:t xml:space="preserve"> zobowiązan</w:t>
      </w:r>
      <w:r w:rsidR="00A55461">
        <w:rPr>
          <w:rFonts w:ascii="Arial" w:eastAsia="Times New Roman" w:hAnsi="Arial" w:cs="Arial"/>
        </w:rPr>
        <w:t>a</w:t>
      </w:r>
      <w:r w:rsidRPr="00FB5B59">
        <w:rPr>
          <w:rFonts w:ascii="Arial" w:eastAsia="Times New Roman" w:hAnsi="Arial" w:cs="Arial"/>
        </w:rPr>
        <w:t xml:space="preserve"> jest do przedłożenia „Formularza cenowego” zawierającego </w:t>
      </w:r>
      <w:r w:rsidR="007D2B8B" w:rsidRPr="00FB5B59">
        <w:rPr>
          <w:rFonts w:ascii="Arial" w:eastAsia="Times New Roman" w:hAnsi="Arial" w:cs="Arial"/>
        </w:rPr>
        <w:t>zaktualizowaną</w:t>
      </w:r>
      <w:r w:rsidRPr="00FB5B59">
        <w:rPr>
          <w:rFonts w:ascii="Arial" w:eastAsia="Times New Roman" w:hAnsi="Arial" w:cs="Arial"/>
        </w:rPr>
        <w:t xml:space="preserve"> staw</w:t>
      </w:r>
      <w:r w:rsidR="00313D6E" w:rsidRPr="00FB5B59">
        <w:rPr>
          <w:rFonts w:ascii="Arial" w:eastAsia="Times New Roman" w:hAnsi="Arial" w:cs="Arial"/>
        </w:rPr>
        <w:t>kę</w:t>
      </w:r>
      <w:r w:rsidRPr="00FB5B59">
        <w:rPr>
          <w:rFonts w:ascii="Arial" w:eastAsia="Times New Roman" w:hAnsi="Arial" w:cs="Arial"/>
        </w:rPr>
        <w:t xml:space="preserve"> wynagrodzenia</w:t>
      </w:r>
      <w:r w:rsidR="007D2B8B" w:rsidRPr="00FB5B59">
        <w:rPr>
          <w:rFonts w:ascii="Arial" w:eastAsia="Times New Roman" w:hAnsi="Arial" w:cs="Arial"/>
        </w:rPr>
        <w:t xml:space="preserve"> w terminie 3 dni od uzyskania akceptacji </w:t>
      </w:r>
      <w:r w:rsidR="00A55461">
        <w:rPr>
          <w:rFonts w:ascii="Arial" w:eastAsia="Times New Roman" w:hAnsi="Arial" w:cs="Arial"/>
        </w:rPr>
        <w:t>drugiej strony</w:t>
      </w:r>
      <w:r w:rsidR="00441DF5" w:rsidRPr="00FB5B59">
        <w:rPr>
          <w:rFonts w:ascii="Arial" w:eastAsia="Times New Roman" w:hAnsi="Arial" w:cs="Arial"/>
        </w:rPr>
        <w:t>, chyba że prawidłowy formularz został przedłożony przed wyrażeniem zgody na nowe stawki</w:t>
      </w:r>
      <w:r w:rsidRPr="00FB5B59">
        <w:rPr>
          <w:rFonts w:ascii="Arial" w:eastAsia="Times New Roman" w:hAnsi="Arial" w:cs="Arial"/>
        </w:rPr>
        <w:t>.</w:t>
      </w:r>
    </w:p>
    <w:p w14:paraId="1E7AD579" w14:textId="7FFB5F7E" w:rsidR="00DA663C" w:rsidRPr="00FB5B59" w:rsidRDefault="00DA663C" w:rsidP="00DA663C">
      <w:pPr>
        <w:tabs>
          <w:tab w:val="left" w:pos="142"/>
          <w:tab w:val="left" w:pos="1134"/>
          <w:tab w:val="left" w:pos="1416"/>
          <w:tab w:val="left" w:pos="2124"/>
          <w:tab w:val="left" w:pos="2832"/>
          <w:tab w:val="left" w:pos="3540"/>
          <w:tab w:val="left" w:pos="4248"/>
          <w:tab w:val="left" w:pos="4956"/>
          <w:tab w:val="left" w:pos="5664"/>
          <w:tab w:val="left" w:pos="6372"/>
          <w:tab w:val="left" w:pos="7080"/>
          <w:tab w:val="left" w:pos="7788"/>
        </w:tabs>
        <w:spacing w:after="0" w:line="240" w:lineRule="auto"/>
        <w:ind w:left="567" w:hanging="567"/>
        <w:jc w:val="center"/>
        <w:rPr>
          <w:rFonts w:ascii="Arial" w:hAnsi="Arial" w:cs="Arial"/>
          <w:b/>
        </w:rPr>
      </w:pPr>
      <w:r w:rsidRPr="00FB5B59">
        <w:rPr>
          <w:rFonts w:ascii="Arial" w:hAnsi="Arial" w:cs="Arial"/>
          <w:b/>
        </w:rPr>
        <w:t>§</w:t>
      </w:r>
      <w:r w:rsidR="00EC1965" w:rsidRPr="00FB5B59">
        <w:rPr>
          <w:rFonts w:ascii="Arial" w:hAnsi="Arial" w:cs="Arial"/>
          <w:b/>
        </w:rPr>
        <w:t>12</w:t>
      </w:r>
    </w:p>
    <w:p w14:paraId="030381D3" w14:textId="58C8C178" w:rsidR="00DA663C" w:rsidRPr="00FB5B59" w:rsidRDefault="00DA663C" w:rsidP="008B7C17">
      <w:pPr>
        <w:tabs>
          <w:tab w:val="left" w:pos="142"/>
          <w:tab w:val="left" w:pos="1134"/>
          <w:tab w:val="left" w:pos="1416"/>
          <w:tab w:val="left" w:pos="2124"/>
          <w:tab w:val="left" w:pos="2832"/>
          <w:tab w:val="left" w:pos="3540"/>
          <w:tab w:val="left" w:pos="4248"/>
          <w:tab w:val="left" w:pos="4956"/>
          <w:tab w:val="left" w:pos="5664"/>
          <w:tab w:val="left" w:pos="6372"/>
          <w:tab w:val="left" w:pos="7080"/>
          <w:tab w:val="left" w:pos="7788"/>
        </w:tabs>
        <w:spacing w:after="0" w:line="240" w:lineRule="auto"/>
        <w:ind w:left="567" w:hanging="567"/>
        <w:jc w:val="center"/>
        <w:rPr>
          <w:rFonts w:ascii="Arial" w:hAnsi="Arial" w:cs="Arial"/>
          <w:b/>
        </w:rPr>
      </w:pPr>
      <w:r w:rsidRPr="00FB5B59">
        <w:rPr>
          <w:rFonts w:ascii="Arial" w:hAnsi="Arial" w:cs="Arial"/>
          <w:b/>
        </w:rPr>
        <w:t>Regulacje dotyczące podwykonaw</w:t>
      </w:r>
      <w:r w:rsidR="00566045" w:rsidRPr="00FB5B59">
        <w:rPr>
          <w:rFonts w:ascii="Arial" w:hAnsi="Arial" w:cs="Arial"/>
          <w:b/>
        </w:rPr>
        <w:t>stwa</w:t>
      </w:r>
    </w:p>
    <w:p w14:paraId="68E481B2" w14:textId="3CEB8509" w:rsidR="004165A6" w:rsidRPr="00FB5B59" w:rsidRDefault="004165A6" w:rsidP="00924389">
      <w:pPr>
        <w:pStyle w:val="Akapitzlist"/>
        <w:numPr>
          <w:ilvl w:val="0"/>
          <w:numId w:val="31"/>
        </w:numPr>
        <w:spacing w:after="120" w:line="276" w:lineRule="auto"/>
        <w:jc w:val="both"/>
        <w:rPr>
          <w:rFonts w:ascii="Arial" w:eastAsia="Times New Roman" w:hAnsi="Arial" w:cs="Arial"/>
        </w:rPr>
      </w:pPr>
      <w:bookmarkStart w:id="28" w:name="_Hlk126149127"/>
      <w:r w:rsidRPr="00FB5B59">
        <w:rPr>
          <w:rFonts w:ascii="Arial" w:eastAsia="Times New Roman" w:hAnsi="Arial" w:cs="Arial"/>
        </w:rPr>
        <w:t>Wykonawca może powierzyć wykonanie części zamówienia podwykonawcy.</w:t>
      </w:r>
    </w:p>
    <w:p w14:paraId="325B7D84" w14:textId="1224D0C1" w:rsidR="004165A6" w:rsidRPr="00FB5B59" w:rsidRDefault="004165A6" w:rsidP="00924389">
      <w:pPr>
        <w:pStyle w:val="Akapitzlist"/>
        <w:numPr>
          <w:ilvl w:val="0"/>
          <w:numId w:val="31"/>
        </w:numPr>
        <w:spacing w:after="120" w:line="276" w:lineRule="auto"/>
        <w:jc w:val="both"/>
        <w:rPr>
          <w:rFonts w:ascii="Arial" w:eastAsia="Times New Roman" w:hAnsi="Arial" w:cs="Arial"/>
        </w:rPr>
      </w:pPr>
      <w:bookmarkStart w:id="29" w:name="_Hlk126149513"/>
      <w:r w:rsidRPr="00FB5B59">
        <w:rPr>
          <w:rFonts w:ascii="Arial" w:hAnsi="Arial" w:cs="Arial"/>
        </w:rPr>
        <w:t>W przypadku powierzenia wykonania części przedmiotu umowy podwykonawcy, wykonawca ponosi odpowiedzialność za jego działania i zaniechania jak za własne działania i zaniechania</w:t>
      </w:r>
      <w:bookmarkEnd w:id="29"/>
      <w:r w:rsidR="00BB0C3B" w:rsidRPr="00FB5B59">
        <w:rPr>
          <w:rFonts w:ascii="Arial" w:hAnsi="Arial" w:cs="Arial"/>
        </w:rPr>
        <w:t>.</w:t>
      </w:r>
    </w:p>
    <w:p w14:paraId="1447B783" w14:textId="6FDE34C8" w:rsidR="00BB0C3B" w:rsidRPr="00FB5B59" w:rsidRDefault="00BB0C3B" w:rsidP="00BB0C3B">
      <w:pPr>
        <w:pStyle w:val="Akapitzlist"/>
        <w:numPr>
          <w:ilvl w:val="0"/>
          <w:numId w:val="31"/>
        </w:numPr>
        <w:rPr>
          <w:rFonts w:ascii="Arial" w:hAnsi="Arial" w:cs="Arial"/>
        </w:rPr>
      </w:pPr>
      <w:r w:rsidRPr="00FB5B59">
        <w:rPr>
          <w:rFonts w:ascii="Arial" w:hAnsi="Arial" w:cs="Arial"/>
        </w:rPr>
        <w:t>Z tytułu realizacji przedmiotu umowy podwykonawca nie będzie zgłaszał żadnych roszczeń w stosunku do Zamawiającego.</w:t>
      </w:r>
    </w:p>
    <w:p w14:paraId="3A9BCD0D" w14:textId="3DE8BFC4" w:rsidR="00E42AC2" w:rsidRPr="00FB5B59" w:rsidRDefault="00E42AC2" w:rsidP="00E42AC2">
      <w:pPr>
        <w:pStyle w:val="Akapitzlist"/>
        <w:numPr>
          <w:ilvl w:val="0"/>
          <w:numId w:val="31"/>
        </w:numPr>
        <w:jc w:val="both"/>
        <w:rPr>
          <w:rFonts w:ascii="Arial" w:hAnsi="Arial" w:cs="Arial"/>
        </w:rPr>
      </w:pPr>
      <w:bookmarkStart w:id="30" w:name="_Hlk126152015"/>
      <w:r w:rsidRPr="00FB5B59">
        <w:rPr>
          <w:rFonts w:ascii="Arial" w:hAnsi="Arial" w:cs="Arial"/>
        </w:rPr>
        <w:t>Wszystkie wymagania określone w „Opisie przedmiotu zamówienia” dla wykonawcy, a w szczególności wymagania w o</w:t>
      </w:r>
      <w:r w:rsidR="00441DF5" w:rsidRPr="00FB5B59">
        <w:rPr>
          <w:rFonts w:ascii="Arial" w:hAnsi="Arial" w:cs="Arial"/>
        </w:rPr>
        <w:t>d</w:t>
      </w:r>
      <w:r w:rsidRPr="00FB5B59">
        <w:rPr>
          <w:rFonts w:ascii="Arial" w:hAnsi="Arial" w:cs="Arial"/>
        </w:rPr>
        <w:t>niesieniu do obowiązku zatrudnienia osób dotyczą podwykonawców i dalszych podwykonawców.</w:t>
      </w:r>
    </w:p>
    <w:bookmarkEnd w:id="28"/>
    <w:bookmarkEnd w:id="30"/>
    <w:p w14:paraId="16C6774A" w14:textId="26DA26CF" w:rsidR="008B7C17" w:rsidRPr="00251BA6" w:rsidRDefault="00DA663C" w:rsidP="00924389">
      <w:pPr>
        <w:pStyle w:val="Akapitzlist"/>
        <w:numPr>
          <w:ilvl w:val="0"/>
          <w:numId w:val="31"/>
        </w:numPr>
        <w:spacing w:after="120" w:line="276" w:lineRule="auto"/>
        <w:jc w:val="both"/>
        <w:rPr>
          <w:rFonts w:ascii="Arial" w:eastAsia="Times New Roman" w:hAnsi="Arial" w:cs="Arial"/>
        </w:rPr>
      </w:pPr>
      <w:r w:rsidRPr="00FB5B59">
        <w:rPr>
          <w:rFonts w:ascii="Arial" w:eastAsia="Times New Roman" w:hAnsi="Arial" w:cs="Arial"/>
        </w:rPr>
        <w:t>W przypadku</w:t>
      </w:r>
      <w:r w:rsidRPr="00251BA6">
        <w:rPr>
          <w:rFonts w:ascii="Arial" w:eastAsia="Times New Roman" w:hAnsi="Arial" w:cs="Arial"/>
        </w:rPr>
        <w:t xml:space="preserve"> realizacji zamówienia przez Wykonawcę z wykorzystaniem usług podwykonawców Wykonawca, którego wynagrodzenie zostało zwaloryzowane w</w:t>
      </w:r>
      <w:r w:rsidRPr="00DA663C">
        <w:rPr>
          <w:rFonts w:ascii="Arial" w:eastAsia="Times New Roman" w:hAnsi="Arial" w:cs="Arial"/>
        </w:rPr>
        <w:t xml:space="preserve"> oparciu o zapisy umowy zobowiązany jest do zmiany wynagrodzenia przysługującego podwykonawcy, z którym zawarł umowę, w zakresie odpowiadającym zmianom cen materiałów lub kosztów</w:t>
      </w:r>
      <w:r w:rsidR="00EB0C49">
        <w:rPr>
          <w:rFonts w:ascii="Arial" w:eastAsia="Times New Roman" w:hAnsi="Arial" w:cs="Arial"/>
        </w:rPr>
        <w:t xml:space="preserve"> </w:t>
      </w:r>
      <w:r w:rsidRPr="00DA663C">
        <w:rPr>
          <w:rFonts w:ascii="Arial" w:eastAsia="Times New Roman" w:hAnsi="Arial" w:cs="Arial"/>
        </w:rPr>
        <w:t xml:space="preserve">dotyczących zobowiązania </w:t>
      </w:r>
      <w:r w:rsidRPr="00251BA6">
        <w:rPr>
          <w:rFonts w:ascii="Arial" w:eastAsia="Times New Roman" w:hAnsi="Arial" w:cs="Arial"/>
        </w:rPr>
        <w:t>podwykonawcy.</w:t>
      </w:r>
    </w:p>
    <w:p w14:paraId="56E27CD3" w14:textId="64989A7A" w:rsidR="00DA663C" w:rsidRPr="00251BA6" w:rsidRDefault="00DA663C" w:rsidP="00924389">
      <w:pPr>
        <w:pStyle w:val="Akapitzlist"/>
        <w:numPr>
          <w:ilvl w:val="0"/>
          <w:numId w:val="31"/>
        </w:numPr>
        <w:spacing w:after="120" w:line="276" w:lineRule="auto"/>
        <w:jc w:val="both"/>
        <w:rPr>
          <w:rFonts w:ascii="Arial" w:eastAsia="Times New Roman" w:hAnsi="Arial" w:cs="Arial"/>
        </w:rPr>
      </w:pPr>
      <w:r w:rsidRPr="00251BA6">
        <w:rPr>
          <w:rFonts w:ascii="Arial" w:eastAsia="Times New Roman" w:hAnsi="Arial" w:cs="Arial"/>
        </w:rPr>
        <w:t xml:space="preserve">Podwykonawca, który zawarł z Wykonawcą umowę o podwykonawstwo w zakresie dotyczącym wykonywania niniejszej umowy jest uprawniony </w:t>
      </w:r>
      <w:r w:rsidR="00BB0C3B" w:rsidRPr="00251BA6">
        <w:rPr>
          <w:rFonts w:ascii="Arial" w:eastAsia="Times New Roman" w:hAnsi="Arial" w:cs="Arial"/>
        </w:rPr>
        <w:t>do</w:t>
      </w:r>
      <w:r w:rsidRPr="00251BA6">
        <w:rPr>
          <w:rFonts w:ascii="Arial" w:eastAsia="Times New Roman" w:hAnsi="Arial" w:cs="Arial"/>
        </w:rPr>
        <w:t xml:space="preserve"> poinformowania Zamawiającego o zawartej umowie o podwykonawstwo oraz przedłożenia </w:t>
      </w:r>
      <w:r w:rsidR="008B7C17" w:rsidRPr="00251BA6">
        <w:rPr>
          <w:rFonts w:ascii="Arial" w:eastAsia="Times New Roman" w:hAnsi="Arial" w:cs="Arial"/>
        </w:rPr>
        <w:t>jej kopii Zamawiającemu</w:t>
      </w:r>
      <w:r w:rsidR="009568CF" w:rsidRPr="00251BA6">
        <w:rPr>
          <w:rFonts w:ascii="Arial" w:eastAsia="Times New Roman" w:hAnsi="Arial" w:cs="Arial"/>
        </w:rPr>
        <w:t>.</w:t>
      </w:r>
    </w:p>
    <w:p w14:paraId="3E4C7BF2" w14:textId="245E6C18" w:rsidR="008B7C17" w:rsidRDefault="008B7C17" w:rsidP="00924389">
      <w:pPr>
        <w:pStyle w:val="Akapitzlist"/>
        <w:numPr>
          <w:ilvl w:val="0"/>
          <w:numId w:val="31"/>
        </w:numPr>
        <w:jc w:val="both"/>
        <w:rPr>
          <w:rFonts w:ascii="Arial" w:eastAsia="Times New Roman" w:hAnsi="Arial" w:cs="Arial"/>
        </w:rPr>
      </w:pPr>
      <w:r w:rsidRPr="00251BA6">
        <w:rPr>
          <w:rFonts w:ascii="Arial" w:eastAsia="Times New Roman" w:hAnsi="Arial" w:cs="Arial"/>
        </w:rPr>
        <w:t>Wykonawca</w:t>
      </w:r>
      <w:r w:rsidR="00926A4F">
        <w:rPr>
          <w:rFonts w:ascii="Arial" w:eastAsia="Times New Roman" w:hAnsi="Arial" w:cs="Arial"/>
        </w:rPr>
        <w:t>,</w:t>
      </w:r>
      <w:r w:rsidRPr="00251BA6">
        <w:rPr>
          <w:rFonts w:ascii="Arial" w:eastAsia="Times New Roman" w:hAnsi="Arial" w:cs="Arial"/>
        </w:rPr>
        <w:t xml:space="preserve"> który zawarł z Podwykonawcą umowę o podwykonawstwo w zakresie dotyczącym wykonywania niniejszej umowy jest zobowiązany </w:t>
      </w:r>
      <w:r w:rsidR="00BB0C3B" w:rsidRPr="00251BA6">
        <w:rPr>
          <w:rFonts w:ascii="Arial" w:eastAsia="Times New Roman" w:hAnsi="Arial" w:cs="Arial"/>
        </w:rPr>
        <w:t>do</w:t>
      </w:r>
      <w:r w:rsidRPr="00251BA6">
        <w:rPr>
          <w:rFonts w:ascii="Arial" w:eastAsia="Times New Roman" w:hAnsi="Arial" w:cs="Arial"/>
        </w:rPr>
        <w:t xml:space="preserve"> poinformowania Zamawiającego o zawartej umowie o podwykonawstwo oraz przedłożenia </w:t>
      </w:r>
      <w:r w:rsidR="009568CF" w:rsidRPr="00251BA6">
        <w:rPr>
          <w:rFonts w:ascii="Arial" w:eastAsia="Times New Roman" w:hAnsi="Arial" w:cs="Arial"/>
        </w:rPr>
        <w:t>Zamawiającemu</w:t>
      </w:r>
      <w:r w:rsidR="009568CF" w:rsidRPr="00251BA6">
        <w:t xml:space="preserve"> </w:t>
      </w:r>
      <w:r w:rsidRPr="00251BA6">
        <w:rPr>
          <w:rFonts w:ascii="Arial" w:eastAsia="Times New Roman" w:hAnsi="Arial" w:cs="Arial"/>
        </w:rPr>
        <w:t xml:space="preserve">jej kopii </w:t>
      </w:r>
      <w:r w:rsidR="009568CF" w:rsidRPr="00251BA6">
        <w:rPr>
          <w:rFonts w:ascii="Arial" w:eastAsia="Times New Roman" w:hAnsi="Arial" w:cs="Arial"/>
        </w:rPr>
        <w:t>wraz z oświadczeniem Podwykonawcy, iż został on poinformowany</w:t>
      </w:r>
      <w:r w:rsidR="007301B1">
        <w:rPr>
          <w:rFonts w:ascii="Arial" w:eastAsia="Times New Roman" w:hAnsi="Arial" w:cs="Arial"/>
        </w:rPr>
        <w:t xml:space="preserve"> o</w:t>
      </w:r>
      <w:r w:rsidR="009568CF" w:rsidRPr="00251BA6">
        <w:rPr>
          <w:rFonts w:ascii="Arial" w:eastAsia="Times New Roman" w:hAnsi="Arial" w:cs="Arial"/>
        </w:rPr>
        <w:t xml:space="preserve"> o</w:t>
      </w:r>
      <w:r w:rsidR="007D2B8B" w:rsidRPr="00251BA6">
        <w:rPr>
          <w:rFonts w:ascii="Arial" w:eastAsia="Times New Roman" w:hAnsi="Arial" w:cs="Arial"/>
        </w:rPr>
        <w:t>bowiązkach Wykonawcy wynikających z treści niniejszego paragrafu</w:t>
      </w:r>
      <w:r w:rsidR="009568CF" w:rsidRPr="00251BA6">
        <w:rPr>
          <w:rFonts w:ascii="Arial" w:eastAsia="Times New Roman" w:hAnsi="Arial" w:cs="Arial"/>
        </w:rPr>
        <w:t xml:space="preserve"> </w:t>
      </w:r>
      <w:r w:rsidR="007D2B8B" w:rsidRPr="00251BA6">
        <w:rPr>
          <w:rFonts w:ascii="Arial" w:eastAsia="Times New Roman" w:hAnsi="Arial" w:cs="Arial"/>
        </w:rPr>
        <w:t xml:space="preserve">– </w:t>
      </w:r>
      <w:r w:rsidR="009568CF" w:rsidRPr="00251BA6">
        <w:rPr>
          <w:rFonts w:ascii="Arial" w:eastAsia="Times New Roman" w:hAnsi="Arial" w:cs="Arial"/>
        </w:rPr>
        <w:t>w terminie do 3 dni od zawarcia umowy o podwykonawstwo</w:t>
      </w:r>
      <w:r w:rsidRPr="00251BA6">
        <w:rPr>
          <w:rFonts w:ascii="Arial" w:eastAsia="Times New Roman" w:hAnsi="Arial" w:cs="Arial"/>
        </w:rPr>
        <w:t>.</w:t>
      </w:r>
    </w:p>
    <w:p w14:paraId="5452DBF1" w14:textId="0B3EC950" w:rsidR="00285766" w:rsidRPr="00263411" w:rsidRDefault="007C6765" w:rsidP="00263411">
      <w:pPr>
        <w:pStyle w:val="Akapitzlist"/>
        <w:numPr>
          <w:ilvl w:val="0"/>
          <w:numId w:val="31"/>
        </w:numPr>
        <w:jc w:val="both"/>
        <w:rPr>
          <w:rFonts w:ascii="Arial" w:eastAsia="Times New Roman" w:hAnsi="Arial" w:cs="Arial"/>
        </w:rPr>
      </w:pPr>
      <w:r w:rsidRPr="00263411">
        <w:rPr>
          <w:rFonts w:ascii="Arial" w:hAnsi="Arial" w:cs="Arial"/>
        </w:rPr>
        <w:t>Po przeprowadzeniu waloryzacji wynagrodzenia Wykonawcy w oparciu o zapisy</w:t>
      </w:r>
      <w:r w:rsidR="00CA0153" w:rsidRPr="00263411">
        <w:rPr>
          <w:rFonts w:ascii="Arial" w:hAnsi="Arial" w:cs="Arial"/>
        </w:rPr>
        <w:t xml:space="preserve"> </w:t>
      </w:r>
      <w:r w:rsidRPr="00263411">
        <w:rPr>
          <w:rFonts w:ascii="Arial" w:hAnsi="Arial" w:cs="Arial"/>
        </w:rPr>
        <w:t xml:space="preserve">niniejszej umowy Wykonawca wraz fakturą albo rachunkiem zobowiązany jest do przedłożenia Zamawiającemu oświadczeń wszystkich Podwykonawców </w:t>
      </w:r>
      <w:r w:rsidR="00CA0153" w:rsidRPr="00263411">
        <w:rPr>
          <w:rFonts w:ascii="Arial" w:hAnsi="Arial" w:cs="Arial"/>
        </w:rPr>
        <w:t xml:space="preserve">o zmianie wynagrodzenia przysługującego podwykonawcom w zakresie odpowiadającym zmianom cen materiałów lub kosztów dotyczących zobowiązania podwykonawcy </w:t>
      </w:r>
      <w:r w:rsidRPr="00263411">
        <w:rPr>
          <w:rFonts w:ascii="Arial" w:hAnsi="Arial" w:cs="Arial"/>
        </w:rPr>
        <w:t xml:space="preserve">– w przypadku niemożliwości uzyskania oświadczeń – </w:t>
      </w:r>
      <w:r w:rsidR="00CA0153" w:rsidRPr="00263411">
        <w:rPr>
          <w:rFonts w:ascii="Arial" w:hAnsi="Arial" w:cs="Arial"/>
        </w:rPr>
        <w:t xml:space="preserve">wyjaśnień oraz </w:t>
      </w:r>
      <w:r w:rsidRPr="00263411">
        <w:rPr>
          <w:rFonts w:ascii="Arial" w:hAnsi="Arial" w:cs="Arial"/>
        </w:rPr>
        <w:t>innych dowodów potwierdzających zapłatę wymagalnego</w:t>
      </w:r>
      <w:r w:rsidR="007D2B8B" w:rsidRPr="00263411">
        <w:rPr>
          <w:rFonts w:ascii="Arial" w:hAnsi="Arial" w:cs="Arial"/>
        </w:rPr>
        <w:t xml:space="preserve"> zwaloryzowanego</w:t>
      </w:r>
      <w:r w:rsidRPr="00263411">
        <w:rPr>
          <w:rFonts w:ascii="Arial" w:hAnsi="Arial" w:cs="Arial"/>
        </w:rPr>
        <w:t xml:space="preserve"> wynagrodzenia (np. potwierdzenia dokonania przelewu). Brak ich przedłożenia albo przedłożenie niekompletnych dowodów stanowi podstawę do </w:t>
      </w:r>
      <w:r w:rsidR="00CA0153" w:rsidRPr="00263411">
        <w:rPr>
          <w:rFonts w:ascii="Arial" w:hAnsi="Arial" w:cs="Arial"/>
        </w:rPr>
        <w:t>naliczenia kary umownej</w:t>
      </w:r>
      <w:r w:rsidRPr="00263411">
        <w:rPr>
          <w:rFonts w:ascii="Arial" w:hAnsi="Arial" w:cs="Arial"/>
        </w:rPr>
        <w:t>.</w:t>
      </w:r>
    </w:p>
    <w:p w14:paraId="02BDBA30" w14:textId="0084C8AD" w:rsidR="0057480E" w:rsidRPr="0057480E" w:rsidRDefault="0057480E" w:rsidP="00924389">
      <w:pPr>
        <w:pStyle w:val="Akapitzlist"/>
        <w:numPr>
          <w:ilvl w:val="0"/>
          <w:numId w:val="31"/>
        </w:numPr>
        <w:spacing w:after="120" w:line="276" w:lineRule="auto"/>
        <w:jc w:val="both"/>
        <w:rPr>
          <w:rFonts w:ascii="Arial" w:eastAsia="Times New Roman" w:hAnsi="Arial" w:cs="Arial"/>
        </w:rPr>
      </w:pPr>
      <w:r w:rsidRPr="0057480E">
        <w:rPr>
          <w:rFonts w:ascii="Arial" w:eastAsia="Times New Roman" w:hAnsi="Arial" w:cs="Arial"/>
        </w:rPr>
        <w:t>Umowa o podwykonawstwo nie może zawierać postanowień kształtujących prawa i obowiązki podwykonawcy, w zakresie kar umownych oraz postanowień dotyczących warunków wypłaty wynagrodzenia, w sposób dla niego mniej korzystny niż prawa i obowiązki wykonawcy, ukształtowane postanowieniami umowy zawartej między zamawiającym a wykonawcą.</w:t>
      </w:r>
    </w:p>
    <w:p w14:paraId="73A2DA99" w14:textId="7A4857CC" w:rsidR="00DA663C" w:rsidRPr="00251BA6" w:rsidRDefault="006069FE" w:rsidP="006069FE">
      <w:pPr>
        <w:tabs>
          <w:tab w:val="left" w:pos="142"/>
          <w:tab w:val="left" w:pos="1134"/>
          <w:tab w:val="left" w:pos="1416"/>
          <w:tab w:val="left" w:pos="2124"/>
          <w:tab w:val="left" w:pos="2832"/>
          <w:tab w:val="left" w:pos="3540"/>
          <w:tab w:val="left" w:pos="4248"/>
          <w:tab w:val="left" w:pos="4956"/>
          <w:tab w:val="left" w:pos="5664"/>
          <w:tab w:val="left" w:pos="6372"/>
          <w:tab w:val="left" w:pos="7080"/>
          <w:tab w:val="left" w:pos="7788"/>
        </w:tabs>
        <w:spacing w:after="0" w:line="240" w:lineRule="auto"/>
        <w:ind w:left="567" w:hanging="567"/>
        <w:jc w:val="center"/>
        <w:rPr>
          <w:rFonts w:ascii="Arial" w:hAnsi="Arial" w:cs="Arial"/>
          <w:b/>
        </w:rPr>
      </w:pPr>
      <w:r w:rsidRPr="00251BA6">
        <w:rPr>
          <w:rFonts w:ascii="Arial" w:hAnsi="Arial" w:cs="Arial"/>
          <w:b/>
        </w:rPr>
        <w:t>§</w:t>
      </w:r>
      <w:r w:rsidR="00EC1965" w:rsidRPr="00251BA6">
        <w:rPr>
          <w:rFonts w:ascii="Arial" w:hAnsi="Arial" w:cs="Arial"/>
          <w:b/>
        </w:rPr>
        <w:t>13</w:t>
      </w:r>
    </w:p>
    <w:p w14:paraId="07B932FF" w14:textId="3D038DB9" w:rsidR="00C06B92" w:rsidRPr="00251BA6" w:rsidRDefault="006069FE" w:rsidP="00BA5FD4">
      <w:pPr>
        <w:tabs>
          <w:tab w:val="left" w:pos="142"/>
          <w:tab w:val="left" w:pos="1134"/>
          <w:tab w:val="left" w:pos="1416"/>
          <w:tab w:val="left" w:pos="2124"/>
          <w:tab w:val="left" w:pos="2832"/>
          <w:tab w:val="left" w:pos="3540"/>
          <w:tab w:val="left" w:pos="4248"/>
          <w:tab w:val="left" w:pos="4956"/>
          <w:tab w:val="left" w:pos="5664"/>
          <w:tab w:val="left" w:pos="6372"/>
          <w:tab w:val="left" w:pos="7080"/>
          <w:tab w:val="left" w:pos="7788"/>
        </w:tabs>
        <w:spacing w:after="0" w:line="240" w:lineRule="auto"/>
        <w:ind w:left="567" w:hanging="567"/>
        <w:jc w:val="center"/>
        <w:rPr>
          <w:rFonts w:ascii="Arial" w:eastAsia="Times New Roman" w:hAnsi="Arial" w:cs="Arial"/>
          <w:b/>
          <w:bCs/>
        </w:rPr>
      </w:pPr>
      <w:r w:rsidRPr="00251BA6">
        <w:rPr>
          <w:rFonts w:ascii="Arial" w:eastAsia="Times New Roman" w:hAnsi="Arial" w:cs="Arial"/>
          <w:b/>
          <w:bCs/>
        </w:rPr>
        <w:t>Inne zmiany</w:t>
      </w:r>
      <w:r w:rsidR="00174993" w:rsidRPr="00251BA6">
        <w:rPr>
          <w:rFonts w:ascii="Arial" w:eastAsia="Times New Roman" w:hAnsi="Arial" w:cs="Arial"/>
          <w:b/>
          <w:bCs/>
        </w:rPr>
        <w:t xml:space="preserve"> postanowień </w:t>
      </w:r>
      <w:r w:rsidR="00C06B92" w:rsidRPr="00251BA6">
        <w:rPr>
          <w:rFonts w:ascii="Arial" w:eastAsia="Times New Roman" w:hAnsi="Arial" w:cs="Arial"/>
          <w:b/>
          <w:bCs/>
        </w:rPr>
        <w:t>umowy</w:t>
      </w:r>
    </w:p>
    <w:p w14:paraId="57815374" w14:textId="445D14A9" w:rsidR="00924389" w:rsidRPr="00766B7A" w:rsidRDefault="00C06B92" w:rsidP="00924389">
      <w:pPr>
        <w:pStyle w:val="Akapitzlist"/>
        <w:numPr>
          <w:ilvl w:val="0"/>
          <w:numId w:val="32"/>
        </w:numPr>
        <w:spacing w:after="120" w:line="276" w:lineRule="auto"/>
        <w:jc w:val="both"/>
        <w:rPr>
          <w:rFonts w:ascii="Arial" w:eastAsia="Times New Roman" w:hAnsi="Arial" w:cs="Arial"/>
        </w:rPr>
      </w:pPr>
      <w:r w:rsidRPr="00251BA6">
        <w:rPr>
          <w:rFonts w:ascii="Arial" w:eastAsia="Times New Roman" w:hAnsi="Arial" w:cs="Arial"/>
        </w:rPr>
        <w:t>Zamawiający przewiduje możliwość wprowadzenia zmian postanowień</w:t>
      </w:r>
      <w:r w:rsidRPr="007D2B8B">
        <w:rPr>
          <w:rFonts w:ascii="Arial" w:eastAsia="Times New Roman" w:hAnsi="Arial" w:cs="Arial"/>
        </w:rPr>
        <w:t xml:space="preserve"> umowy polegających na:</w:t>
      </w:r>
    </w:p>
    <w:p w14:paraId="569BDE2B" w14:textId="5C94E49C" w:rsidR="006069FE" w:rsidRPr="007D2B8B" w:rsidRDefault="006069FE" w:rsidP="00DA3CEC">
      <w:pPr>
        <w:pStyle w:val="Akapitzlist"/>
        <w:numPr>
          <w:ilvl w:val="0"/>
          <w:numId w:val="33"/>
        </w:numPr>
        <w:spacing w:after="120" w:line="276" w:lineRule="auto"/>
        <w:ind w:left="1134"/>
        <w:jc w:val="both"/>
        <w:rPr>
          <w:rFonts w:ascii="Arial" w:eastAsia="Times New Roman" w:hAnsi="Arial" w:cs="Arial"/>
        </w:rPr>
      </w:pPr>
      <w:r w:rsidRPr="007D2B8B">
        <w:rPr>
          <w:rFonts w:ascii="Arial" w:eastAsia="Times New Roman" w:hAnsi="Arial" w:cs="Arial"/>
        </w:rPr>
        <w:lastRenderedPageBreak/>
        <w:t xml:space="preserve">zmianach harmonogramu wykonywania poszczególnych świadczeń zawartego w „Opisie przedmiotu zamówienia” dotyczących częstotliwości oraz terminów, w których </w:t>
      </w:r>
      <w:r w:rsidR="00FF712D" w:rsidRPr="007D2B8B">
        <w:rPr>
          <w:rFonts w:ascii="Arial" w:eastAsia="Times New Roman" w:hAnsi="Arial" w:cs="Arial"/>
        </w:rPr>
        <w:t>realizowane</w:t>
      </w:r>
      <w:r w:rsidRPr="007D2B8B">
        <w:rPr>
          <w:rFonts w:ascii="Arial" w:eastAsia="Times New Roman" w:hAnsi="Arial" w:cs="Arial"/>
        </w:rPr>
        <w:t xml:space="preserve"> mają być poszczególne czynności</w:t>
      </w:r>
      <w:r w:rsidR="00FF712D" w:rsidRPr="007D2B8B">
        <w:rPr>
          <w:rFonts w:ascii="Arial" w:eastAsia="Times New Roman" w:hAnsi="Arial" w:cs="Arial"/>
        </w:rPr>
        <w:t xml:space="preserve"> oraz ich wymaganej liczby</w:t>
      </w:r>
      <w:r w:rsidRPr="007D2B8B">
        <w:rPr>
          <w:rFonts w:ascii="Arial" w:eastAsia="Times New Roman" w:hAnsi="Arial" w:cs="Arial"/>
        </w:rPr>
        <w:t xml:space="preserve">, </w:t>
      </w:r>
    </w:p>
    <w:p w14:paraId="248463DD" w14:textId="04EE9F3F" w:rsidR="00C06B92" w:rsidRPr="007D2B8B" w:rsidRDefault="005724DA" w:rsidP="00DA3CEC">
      <w:pPr>
        <w:pStyle w:val="Akapitzlist"/>
        <w:numPr>
          <w:ilvl w:val="0"/>
          <w:numId w:val="33"/>
        </w:numPr>
        <w:spacing w:after="120" w:line="276" w:lineRule="auto"/>
        <w:ind w:left="1134"/>
        <w:jc w:val="both"/>
        <w:rPr>
          <w:rFonts w:ascii="Arial" w:eastAsia="Times New Roman" w:hAnsi="Arial" w:cs="Arial"/>
        </w:rPr>
      </w:pPr>
      <w:r w:rsidRPr="007D2B8B">
        <w:rPr>
          <w:rFonts w:ascii="Arial" w:eastAsia="Times New Roman" w:hAnsi="Arial" w:cs="Arial"/>
        </w:rPr>
        <w:t>wyłączeniu ze świadczenia usług powierzchni oraz pomieszczeń, które nie będą użytkowane lub w których prowadzone będą prace remontowo-budowlane</w:t>
      </w:r>
      <w:r w:rsidR="00FF712D" w:rsidRPr="007D2B8B">
        <w:rPr>
          <w:rFonts w:ascii="Arial" w:eastAsia="Times New Roman" w:hAnsi="Arial" w:cs="Arial"/>
        </w:rPr>
        <w:t>,</w:t>
      </w:r>
    </w:p>
    <w:p w14:paraId="39D4A6AE" w14:textId="674D53A8" w:rsidR="005724DA" w:rsidRPr="007D2B8B" w:rsidRDefault="00263411" w:rsidP="00DA3CEC">
      <w:pPr>
        <w:pStyle w:val="Akapitzlist"/>
        <w:numPr>
          <w:ilvl w:val="0"/>
          <w:numId w:val="33"/>
        </w:numPr>
        <w:spacing w:after="120" w:line="276" w:lineRule="auto"/>
        <w:ind w:left="1134"/>
        <w:jc w:val="both"/>
        <w:rPr>
          <w:rFonts w:ascii="Arial" w:eastAsia="Times New Roman" w:hAnsi="Arial" w:cs="Arial"/>
        </w:rPr>
      </w:pPr>
      <w:r>
        <w:rPr>
          <w:rFonts w:ascii="Arial" w:eastAsia="Times New Roman" w:hAnsi="Arial" w:cs="Arial"/>
        </w:rPr>
        <w:t>zmianie</w:t>
      </w:r>
      <w:r w:rsidR="005724DA" w:rsidRPr="007D2B8B">
        <w:rPr>
          <w:rFonts w:ascii="Arial" w:eastAsia="Times New Roman" w:hAnsi="Arial" w:cs="Arial"/>
        </w:rPr>
        <w:t xml:space="preserve"> zakresu wykonywanych świadczeń wraz z zastąpieniem </w:t>
      </w:r>
      <w:r w:rsidR="00FF712D" w:rsidRPr="007D2B8B">
        <w:rPr>
          <w:rFonts w:ascii="Arial" w:eastAsia="Times New Roman" w:hAnsi="Arial" w:cs="Arial"/>
        </w:rPr>
        <w:t>ich świadczeniami zamiennymi w postaci usług sprzątania o charakterze zgodnym z przedmiotem umowy</w:t>
      </w:r>
    </w:p>
    <w:p w14:paraId="3FCCC85E" w14:textId="3A400C37" w:rsidR="00C06B92" w:rsidRPr="00E8237E" w:rsidRDefault="00C06B92" w:rsidP="00DA3CEC">
      <w:pPr>
        <w:pStyle w:val="Akapitzlist"/>
        <w:numPr>
          <w:ilvl w:val="0"/>
          <w:numId w:val="33"/>
        </w:numPr>
        <w:spacing w:after="120" w:line="276" w:lineRule="auto"/>
        <w:ind w:left="1134"/>
        <w:jc w:val="both"/>
        <w:rPr>
          <w:rFonts w:ascii="Arial" w:eastAsia="Times New Roman" w:hAnsi="Arial" w:cs="Arial"/>
        </w:rPr>
      </w:pPr>
      <w:r w:rsidRPr="007D2B8B">
        <w:rPr>
          <w:rFonts w:ascii="Arial" w:eastAsia="Times New Roman" w:hAnsi="Arial" w:cs="Arial"/>
        </w:rPr>
        <w:t>zmianie sposobu spełnienia lub zakresu świadczeni</w:t>
      </w:r>
      <w:r w:rsidR="00470E71" w:rsidRPr="007D2B8B">
        <w:rPr>
          <w:rFonts w:ascii="Arial" w:eastAsia="Times New Roman" w:hAnsi="Arial" w:cs="Arial"/>
        </w:rPr>
        <w:t>a</w:t>
      </w:r>
      <w:r w:rsidR="00AC56D6">
        <w:rPr>
          <w:rFonts w:ascii="Arial" w:eastAsia="Times New Roman" w:hAnsi="Arial" w:cs="Arial"/>
        </w:rPr>
        <w:t>,</w:t>
      </w:r>
      <w:r w:rsidR="00470E71" w:rsidRPr="007D2B8B">
        <w:rPr>
          <w:rFonts w:ascii="Arial" w:eastAsia="Times New Roman" w:hAnsi="Arial" w:cs="Arial"/>
        </w:rPr>
        <w:t xml:space="preserve"> </w:t>
      </w:r>
      <w:r w:rsidRPr="007D2B8B">
        <w:rPr>
          <w:rFonts w:ascii="Arial" w:eastAsia="Times New Roman" w:hAnsi="Arial" w:cs="Arial"/>
        </w:rPr>
        <w:t xml:space="preserve">gdy konieczność wprowadzenia modyfikacji wyniknie ze zmiany powszechnie obowiązujących przepisów prawa, na mocy których na Zamawiającego lub Wykonawcę nałożony zostanie obowiązek zrealizowania przedmiotu zamówienia w sposób </w:t>
      </w:r>
      <w:r w:rsidRPr="00E8237E">
        <w:rPr>
          <w:rFonts w:ascii="Arial" w:eastAsia="Times New Roman" w:hAnsi="Arial" w:cs="Arial"/>
        </w:rPr>
        <w:t xml:space="preserve">różniący się od zaoferowanego w ofercie, pod </w:t>
      </w:r>
      <w:proofErr w:type="gramStart"/>
      <w:r w:rsidRPr="00E8237E">
        <w:rPr>
          <w:rFonts w:ascii="Arial" w:eastAsia="Times New Roman" w:hAnsi="Arial" w:cs="Arial"/>
        </w:rPr>
        <w:t>warunkiem</w:t>
      </w:r>
      <w:proofErr w:type="gramEnd"/>
      <w:r w:rsidRPr="00E8237E">
        <w:rPr>
          <w:rFonts w:ascii="Arial" w:eastAsia="Times New Roman" w:hAnsi="Arial" w:cs="Arial"/>
        </w:rPr>
        <w:t xml:space="preserve"> że treść zmiany przepisów nie </w:t>
      </w:r>
      <w:r w:rsidR="00AC56D6">
        <w:rPr>
          <w:rFonts w:ascii="Arial" w:eastAsia="Times New Roman" w:hAnsi="Arial" w:cs="Arial"/>
        </w:rPr>
        <w:t xml:space="preserve">weszła w życie </w:t>
      </w:r>
      <w:r w:rsidRPr="00E8237E">
        <w:rPr>
          <w:rFonts w:ascii="Arial" w:eastAsia="Times New Roman" w:hAnsi="Arial" w:cs="Arial"/>
        </w:rPr>
        <w:t>przed wszczęciem postępowania o udzielenie zamówienia, w wyniku którego zawarto niniejszą umowę;</w:t>
      </w:r>
    </w:p>
    <w:p w14:paraId="3CF429A3" w14:textId="6C41E31A" w:rsidR="00924389" w:rsidRPr="00E8237E" w:rsidRDefault="005A58D2" w:rsidP="000C4B9D">
      <w:pPr>
        <w:pStyle w:val="Akapitzlist"/>
        <w:numPr>
          <w:ilvl w:val="0"/>
          <w:numId w:val="33"/>
        </w:numPr>
        <w:spacing w:after="120" w:line="276" w:lineRule="auto"/>
        <w:ind w:left="1134"/>
        <w:jc w:val="both"/>
        <w:rPr>
          <w:rFonts w:ascii="Arial" w:eastAsia="Times New Roman" w:hAnsi="Arial" w:cs="Arial"/>
        </w:rPr>
      </w:pPr>
      <w:r w:rsidRPr="00E8237E">
        <w:rPr>
          <w:rFonts w:ascii="Arial" w:eastAsia="Times New Roman" w:hAnsi="Arial" w:cs="Arial"/>
        </w:rPr>
        <w:t xml:space="preserve">zmianie </w:t>
      </w:r>
      <w:r w:rsidR="00C06B92" w:rsidRPr="00E8237E">
        <w:rPr>
          <w:rFonts w:ascii="Arial" w:eastAsia="Times New Roman" w:hAnsi="Arial" w:cs="Arial"/>
        </w:rPr>
        <w:t>terminó</w:t>
      </w:r>
      <w:r w:rsidR="003E15B4" w:rsidRPr="00E8237E">
        <w:rPr>
          <w:rFonts w:ascii="Arial" w:eastAsia="Times New Roman" w:hAnsi="Arial" w:cs="Arial"/>
        </w:rPr>
        <w:t xml:space="preserve">w </w:t>
      </w:r>
      <w:r w:rsidR="00562E52" w:rsidRPr="00E8237E">
        <w:rPr>
          <w:rFonts w:ascii="Arial" w:eastAsia="Times New Roman" w:hAnsi="Arial" w:cs="Arial"/>
        </w:rPr>
        <w:t>obowiązywania umowy oraz innych terminów w niej uregulowanych</w:t>
      </w:r>
      <w:r w:rsidR="00C06B92" w:rsidRPr="00E8237E">
        <w:rPr>
          <w:rFonts w:ascii="Arial" w:eastAsia="Times New Roman" w:hAnsi="Arial" w:cs="Arial"/>
        </w:rPr>
        <w:t>:</w:t>
      </w:r>
    </w:p>
    <w:p w14:paraId="0EA5E5D1" w14:textId="7A9E5A79" w:rsidR="00C06B92" w:rsidRPr="007D2B8B" w:rsidRDefault="00C06B92" w:rsidP="00924389">
      <w:pPr>
        <w:pStyle w:val="Akapitzlist"/>
        <w:numPr>
          <w:ilvl w:val="0"/>
          <w:numId w:val="34"/>
        </w:numPr>
        <w:spacing w:after="120" w:line="276" w:lineRule="auto"/>
        <w:ind w:left="1134"/>
        <w:jc w:val="both"/>
        <w:rPr>
          <w:rFonts w:ascii="Arial" w:eastAsia="Times New Roman" w:hAnsi="Arial" w:cs="Arial"/>
        </w:rPr>
      </w:pPr>
      <w:r w:rsidRPr="007D2B8B">
        <w:rPr>
          <w:rFonts w:ascii="Arial" w:eastAsia="Times New Roman" w:hAnsi="Arial" w:cs="Arial"/>
        </w:rPr>
        <w:t xml:space="preserve">w przypadku, gdy nastąpi zmiana stanu prawnego lub powszechnie obowiązujących przepisów prawa, mająca wpływ na terminy </w:t>
      </w:r>
      <w:r w:rsidR="00285766" w:rsidRPr="007D2B8B">
        <w:rPr>
          <w:rFonts w:ascii="Arial" w:eastAsia="Times New Roman" w:hAnsi="Arial" w:cs="Arial"/>
        </w:rPr>
        <w:t>umówione</w:t>
      </w:r>
      <w:r w:rsidRPr="007D2B8B">
        <w:rPr>
          <w:rFonts w:ascii="Arial" w:eastAsia="Times New Roman" w:hAnsi="Arial" w:cs="Arial"/>
        </w:rPr>
        <w:t>;</w:t>
      </w:r>
    </w:p>
    <w:p w14:paraId="0D6E4744" w14:textId="77777777" w:rsidR="00C06B92" w:rsidRPr="007D2B8B" w:rsidRDefault="00C06B92" w:rsidP="00924389">
      <w:pPr>
        <w:pStyle w:val="Akapitzlist"/>
        <w:numPr>
          <w:ilvl w:val="0"/>
          <w:numId w:val="34"/>
        </w:numPr>
        <w:spacing w:after="120" w:line="276" w:lineRule="auto"/>
        <w:ind w:left="1134"/>
        <w:jc w:val="both"/>
        <w:rPr>
          <w:rFonts w:ascii="Arial" w:eastAsia="Times New Roman" w:hAnsi="Arial" w:cs="Arial"/>
        </w:rPr>
      </w:pPr>
      <w:r w:rsidRPr="007D2B8B">
        <w:rPr>
          <w:rFonts w:ascii="Arial" w:eastAsia="Times New Roman" w:hAnsi="Arial" w:cs="Arial"/>
        </w:rPr>
        <w:t>w związku z dokonaną zgodnie z umową zmianą sposobu spełnienia świadczenia lub zmianą zakresu świadczenia, jeżeli spowodują one konieczność modyfikacji jednego z terminów umownych;</w:t>
      </w:r>
    </w:p>
    <w:p w14:paraId="4048AE5F" w14:textId="7AF8E583" w:rsidR="00924389" w:rsidRPr="00924389" w:rsidRDefault="00C06B92" w:rsidP="00924389">
      <w:pPr>
        <w:pStyle w:val="Akapitzlist"/>
        <w:numPr>
          <w:ilvl w:val="0"/>
          <w:numId w:val="34"/>
        </w:numPr>
        <w:spacing w:after="120" w:line="276" w:lineRule="auto"/>
        <w:ind w:left="1134"/>
        <w:jc w:val="both"/>
        <w:rPr>
          <w:rFonts w:ascii="Arial" w:eastAsia="Times New Roman" w:hAnsi="Arial" w:cs="Arial"/>
        </w:rPr>
      </w:pPr>
      <w:r w:rsidRPr="007D2B8B">
        <w:rPr>
          <w:rFonts w:ascii="Arial" w:eastAsia="Times New Roman" w:hAnsi="Arial" w:cs="Arial"/>
        </w:rPr>
        <w:t>w sytuacji, gdy na termin realizacji przedmiotu umowy wpłyną lub będą mogły mieć wpływ okoliczności związane z wystąpieniem wirusa SARS-CoV-2 lub choroby wywołanej tym wirusem (COVID-19), dotyczące w szczególności:</w:t>
      </w:r>
    </w:p>
    <w:p w14:paraId="7838D01B" w14:textId="6B132E5A" w:rsidR="00924389" w:rsidRPr="00924389" w:rsidRDefault="00C06B92" w:rsidP="00766B7A">
      <w:pPr>
        <w:pStyle w:val="Akapitzlist"/>
        <w:numPr>
          <w:ilvl w:val="0"/>
          <w:numId w:val="35"/>
        </w:numPr>
        <w:spacing w:after="120" w:line="276" w:lineRule="auto"/>
        <w:ind w:left="1701"/>
        <w:jc w:val="both"/>
        <w:rPr>
          <w:rFonts w:ascii="Arial" w:eastAsia="Times New Roman" w:hAnsi="Arial" w:cs="Arial"/>
        </w:rPr>
      </w:pPr>
      <w:r w:rsidRPr="007D2B8B">
        <w:rPr>
          <w:rFonts w:ascii="Arial" w:eastAsia="Times New Roman" w:hAnsi="Arial" w:cs="Arial"/>
        </w:rPr>
        <w:t xml:space="preserve">nieobecności pracowników lub osób świadczących pracę za wynagrodzeniem na innej podstawie niż stosunek pracy, które uczestniczą w </w:t>
      </w:r>
      <w:r w:rsidR="00285766" w:rsidRPr="007D2B8B">
        <w:rPr>
          <w:rFonts w:ascii="Arial" w:eastAsia="Times New Roman" w:hAnsi="Arial" w:cs="Arial"/>
        </w:rPr>
        <w:t xml:space="preserve">wykonywaniu </w:t>
      </w:r>
      <w:r w:rsidRPr="007D2B8B">
        <w:rPr>
          <w:rFonts w:ascii="Arial" w:eastAsia="Times New Roman" w:hAnsi="Arial" w:cs="Arial"/>
        </w:rPr>
        <w:t>umowy;</w:t>
      </w:r>
    </w:p>
    <w:p w14:paraId="7F3AC44E" w14:textId="77777777" w:rsidR="00C06B92" w:rsidRPr="007D2B8B" w:rsidRDefault="00C06B92" w:rsidP="00766B7A">
      <w:pPr>
        <w:pStyle w:val="Akapitzlist"/>
        <w:numPr>
          <w:ilvl w:val="0"/>
          <w:numId w:val="35"/>
        </w:numPr>
        <w:spacing w:after="120" w:line="276" w:lineRule="auto"/>
        <w:ind w:left="1701"/>
        <w:jc w:val="both"/>
        <w:rPr>
          <w:rFonts w:ascii="Arial" w:eastAsia="Times New Roman" w:hAnsi="Arial" w:cs="Arial"/>
        </w:rPr>
      </w:pPr>
      <w:r w:rsidRPr="007D2B8B">
        <w:rPr>
          <w:rFonts w:ascii="Arial" w:eastAsia="Times New Roman" w:hAnsi="Arial" w:cs="Arial"/>
        </w:rPr>
        <w:t>decyzji wydanych przez Głównego Inspektora Sanitarnego lub działającego z jego upoważnienia państwowego wojewódzkiego inspektora sanitarnego, w związku z przeciwdziałaniem COVID-19, nakładających na Wykonawcę obowiązek podjęcia określonych czynności zapobiegawczych lub kontrolnych;</w:t>
      </w:r>
    </w:p>
    <w:p w14:paraId="0C89EB23" w14:textId="77777777" w:rsidR="00C06B92" w:rsidRPr="007D2B8B" w:rsidRDefault="00C06B92" w:rsidP="00766B7A">
      <w:pPr>
        <w:pStyle w:val="Akapitzlist"/>
        <w:numPr>
          <w:ilvl w:val="0"/>
          <w:numId w:val="35"/>
        </w:numPr>
        <w:spacing w:after="120" w:line="276" w:lineRule="auto"/>
        <w:ind w:left="1701"/>
        <w:jc w:val="both"/>
        <w:rPr>
          <w:rFonts w:ascii="Arial" w:eastAsia="Times New Roman" w:hAnsi="Arial" w:cs="Arial"/>
        </w:rPr>
      </w:pPr>
      <w:r w:rsidRPr="007D2B8B">
        <w:rPr>
          <w:rFonts w:ascii="Arial" w:eastAsia="Times New Roman" w:hAnsi="Arial" w:cs="Arial"/>
        </w:rPr>
        <w:t>poleceń wydanych przez wojewodów lub decyzji wydanych przez Prezesa Rady Ministrów związanych z przeciwdziałaniem COVID-19;</w:t>
      </w:r>
    </w:p>
    <w:p w14:paraId="220E4880" w14:textId="77777777" w:rsidR="00C06B92" w:rsidRPr="007D2B8B" w:rsidRDefault="00C06B92" w:rsidP="00766B7A">
      <w:pPr>
        <w:pStyle w:val="Akapitzlist"/>
        <w:numPr>
          <w:ilvl w:val="0"/>
          <w:numId w:val="35"/>
        </w:numPr>
        <w:spacing w:after="120" w:line="276" w:lineRule="auto"/>
        <w:ind w:left="1701"/>
        <w:jc w:val="both"/>
        <w:rPr>
          <w:rFonts w:ascii="Arial" w:eastAsia="Times New Roman" w:hAnsi="Arial" w:cs="Arial"/>
        </w:rPr>
      </w:pPr>
      <w:r w:rsidRPr="007D2B8B">
        <w:rPr>
          <w:rFonts w:ascii="Arial" w:eastAsia="Times New Roman" w:hAnsi="Arial" w:cs="Arial"/>
        </w:rPr>
        <w:t>wstrzymania dostaw produktów, komponentów produktu lub materiałów, trudności w dostępie do sprzętu lub trudności w realizacji usług transportowych;</w:t>
      </w:r>
    </w:p>
    <w:p w14:paraId="1900257A" w14:textId="3E1AA03C" w:rsidR="00C06B92" w:rsidRDefault="00C06B92" w:rsidP="00766B7A">
      <w:pPr>
        <w:pStyle w:val="Akapitzlist"/>
        <w:numPr>
          <w:ilvl w:val="0"/>
          <w:numId w:val="35"/>
        </w:numPr>
        <w:spacing w:after="120" w:line="276" w:lineRule="auto"/>
        <w:ind w:left="1701"/>
        <w:jc w:val="both"/>
        <w:rPr>
          <w:rFonts w:ascii="Arial" w:eastAsia="Times New Roman" w:hAnsi="Arial" w:cs="Arial"/>
        </w:rPr>
      </w:pPr>
      <w:r w:rsidRPr="007D2B8B">
        <w:rPr>
          <w:rFonts w:ascii="Arial" w:eastAsia="Times New Roman" w:hAnsi="Arial" w:cs="Arial"/>
        </w:rPr>
        <w:t>innych okoliczności, które uniemożliwiają bądź w istotnym stopniu ograniczają możliwość wykonania umowy zgodnie z jej treścią</w:t>
      </w:r>
      <w:r w:rsidR="00251BA6">
        <w:rPr>
          <w:rFonts w:ascii="Arial" w:eastAsia="Times New Roman" w:hAnsi="Arial" w:cs="Arial"/>
        </w:rPr>
        <w:t>,</w:t>
      </w:r>
    </w:p>
    <w:p w14:paraId="248A5CFF" w14:textId="5E5D5144" w:rsidR="00251BA6" w:rsidRPr="00251BA6" w:rsidRDefault="00251BA6" w:rsidP="00251BA6">
      <w:pPr>
        <w:pStyle w:val="Akapitzlist"/>
        <w:numPr>
          <w:ilvl w:val="0"/>
          <w:numId w:val="35"/>
        </w:numPr>
        <w:spacing w:after="120" w:line="276" w:lineRule="auto"/>
        <w:ind w:left="1701"/>
        <w:jc w:val="both"/>
        <w:rPr>
          <w:rFonts w:ascii="Arial" w:eastAsia="Times New Roman" w:hAnsi="Arial" w:cs="Arial"/>
        </w:rPr>
      </w:pPr>
      <w:r w:rsidRPr="00251BA6">
        <w:rPr>
          <w:rFonts w:ascii="Arial" w:hAnsi="Arial" w:cs="Arial"/>
        </w:rPr>
        <w:t>Okoliczności, o których mowa w i – v w zakresie w jakim dotyczą one podwykonawcy lub dalszego podwykonawcy</w:t>
      </w:r>
      <w:r>
        <w:rPr>
          <w:rFonts w:ascii="Arial" w:hAnsi="Arial" w:cs="Arial"/>
        </w:rPr>
        <w:t>.</w:t>
      </w:r>
    </w:p>
    <w:p w14:paraId="35AA7E08" w14:textId="5B315B31" w:rsidR="00C06B92" w:rsidRPr="00A82DB3" w:rsidRDefault="00C06B92" w:rsidP="00924389">
      <w:pPr>
        <w:pStyle w:val="Akapitzlist"/>
        <w:numPr>
          <w:ilvl w:val="0"/>
          <w:numId w:val="32"/>
        </w:numPr>
        <w:spacing w:after="120" w:line="276" w:lineRule="auto"/>
        <w:jc w:val="both"/>
        <w:rPr>
          <w:rFonts w:ascii="Arial" w:eastAsia="Times New Roman" w:hAnsi="Arial" w:cs="Arial"/>
        </w:rPr>
      </w:pPr>
      <w:r w:rsidRPr="00A82DB3">
        <w:rPr>
          <w:rFonts w:ascii="Arial" w:eastAsia="Times New Roman" w:hAnsi="Arial" w:cs="Arial"/>
        </w:rPr>
        <w:t>Zmiany terminów umownych, a w tym także terminów odbiorów oraz płatności wynagrodzenia mogą występować jedynie w wymiarze odpowiadającym wpływowi okoliczności, których wystąpienie stanowiło podstawę do ich dokonania.</w:t>
      </w:r>
    </w:p>
    <w:p w14:paraId="68B1C209" w14:textId="41EE726F" w:rsidR="00C06B92" w:rsidRPr="00A82DB3" w:rsidRDefault="00C06B92" w:rsidP="00924389">
      <w:pPr>
        <w:pStyle w:val="Akapitzlist"/>
        <w:numPr>
          <w:ilvl w:val="0"/>
          <w:numId w:val="32"/>
        </w:numPr>
        <w:spacing w:after="120" w:line="276" w:lineRule="auto"/>
        <w:jc w:val="both"/>
        <w:rPr>
          <w:rFonts w:ascii="Arial" w:eastAsia="Times New Roman" w:hAnsi="Arial" w:cs="Arial"/>
        </w:rPr>
      </w:pPr>
      <w:r w:rsidRPr="00A82DB3">
        <w:rPr>
          <w:rFonts w:ascii="Arial" w:eastAsia="Times New Roman" w:hAnsi="Arial" w:cs="Arial"/>
        </w:rPr>
        <w:t xml:space="preserve">Podstawą wprowadzenia zmiany umowy będzie protokół zatwierdzony przez Zamawiającego i Wykonawcę zawierający wskazanie szczegółowych przesłanek lub danych niezbędnych do uzasadnienia dokonania modyfikacji umowy. Wprowadzenie zmian, o których mowa w ust. 1 pkt </w:t>
      </w:r>
      <w:r w:rsidR="00100181">
        <w:rPr>
          <w:rFonts w:ascii="Arial" w:eastAsia="Times New Roman" w:hAnsi="Arial" w:cs="Arial"/>
        </w:rPr>
        <w:t>5 c)</w:t>
      </w:r>
      <w:r w:rsidRPr="00A82DB3">
        <w:rPr>
          <w:rFonts w:ascii="Arial" w:eastAsia="Times New Roman" w:hAnsi="Arial" w:cs="Arial"/>
        </w:rPr>
        <w:t xml:space="preserve"> niniejszego paragrafu wymaga dodatkowo przedłożenia przez Wykonawcę informacji o wpływie o</w:t>
      </w:r>
      <w:r>
        <w:rPr>
          <w:rFonts w:ascii="Arial" w:eastAsia="Times New Roman" w:hAnsi="Arial" w:cs="Arial"/>
        </w:rPr>
        <w:t>koliczności związanych z </w:t>
      </w:r>
      <w:r w:rsidRPr="00A82DB3">
        <w:rPr>
          <w:rFonts w:ascii="Arial" w:eastAsia="Times New Roman" w:hAnsi="Arial" w:cs="Arial"/>
        </w:rPr>
        <w:t xml:space="preserve">wystąpieniem wirusa </w:t>
      </w:r>
      <w:r w:rsidRPr="007D2B8B">
        <w:rPr>
          <w:rFonts w:ascii="Arial" w:eastAsia="Times New Roman" w:hAnsi="Arial" w:cs="Arial"/>
        </w:rPr>
        <w:t xml:space="preserve">SARS-CoV-2 lub choroby wywołanej tym wirusem (COVID-19) na </w:t>
      </w:r>
      <w:r w:rsidRPr="007D2B8B">
        <w:rPr>
          <w:rFonts w:ascii="Arial" w:eastAsia="Times New Roman" w:hAnsi="Arial" w:cs="Arial"/>
        </w:rPr>
        <w:lastRenderedPageBreak/>
        <w:t>należyte wykonanie umowy oraz potwierdzenia okoliczności, na które powołuje się Wykonawca, poprzez stosowne oświadczenia i dokumenty.</w:t>
      </w:r>
    </w:p>
    <w:p w14:paraId="066DB7E7" w14:textId="77777777" w:rsidR="00C06B92" w:rsidRPr="00A82DB3" w:rsidRDefault="00C06B92" w:rsidP="00924389">
      <w:pPr>
        <w:pStyle w:val="Akapitzlist"/>
        <w:numPr>
          <w:ilvl w:val="0"/>
          <w:numId w:val="32"/>
        </w:numPr>
        <w:spacing w:after="120" w:line="276" w:lineRule="auto"/>
        <w:jc w:val="both"/>
        <w:rPr>
          <w:rFonts w:ascii="Arial" w:eastAsia="Times New Roman" w:hAnsi="Arial" w:cs="Arial"/>
        </w:rPr>
      </w:pPr>
      <w:r w:rsidRPr="00A82DB3">
        <w:rPr>
          <w:rFonts w:ascii="Arial" w:eastAsia="Times New Roman" w:hAnsi="Arial" w:cs="Arial"/>
        </w:rPr>
        <w:t>Zmiany do umowy może inicjować zarówno Zamawiający jak i Wykonawca, składając pisemny wniosek do drugiej strony, zawierający w szczególności opis zmiany i jej uzasadnienie.</w:t>
      </w:r>
    </w:p>
    <w:p w14:paraId="07BDF376" w14:textId="74F8022F" w:rsidR="00AB7A3D" w:rsidRDefault="00C06B92" w:rsidP="00AB7A3D">
      <w:pPr>
        <w:pStyle w:val="Akapitzlist"/>
        <w:numPr>
          <w:ilvl w:val="0"/>
          <w:numId w:val="32"/>
        </w:numPr>
        <w:spacing w:after="120" w:line="276" w:lineRule="auto"/>
        <w:jc w:val="both"/>
        <w:rPr>
          <w:rFonts w:ascii="Arial" w:eastAsia="Times New Roman" w:hAnsi="Arial" w:cs="Arial"/>
        </w:rPr>
      </w:pPr>
      <w:r w:rsidRPr="00A82DB3">
        <w:rPr>
          <w:rFonts w:ascii="Arial" w:eastAsia="Times New Roman" w:hAnsi="Arial" w:cs="Arial"/>
        </w:rPr>
        <w:t>Wszystkie okoliczności wymienione w niniejszym paragrafie stanowią katalog zmian, na które Zamawiający może wyrazić zgodę w formie pisemnej. Nie stanowią jednocześnie zobowiązania do wyrażenia takiej zgody.</w:t>
      </w:r>
    </w:p>
    <w:p w14:paraId="6978BA43" w14:textId="77777777" w:rsidR="00251BA6" w:rsidRPr="00251BA6" w:rsidRDefault="00251BA6" w:rsidP="00251BA6">
      <w:pPr>
        <w:pStyle w:val="Akapitzlist"/>
        <w:spacing w:after="0" w:line="240" w:lineRule="auto"/>
        <w:ind w:left="644"/>
        <w:jc w:val="both"/>
        <w:rPr>
          <w:rFonts w:ascii="Arial" w:eastAsia="Times New Roman" w:hAnsi="Arial" w:cs="Arial"/>
        </w:rPr>
      </w:pPr>
    </w:p>
    <w:p w14:paraId="6D21B368" w14:textId="5E8BA071" w:rsidR="002F0BB5" w:rsidRPr="00251BA6" w:rsidRDefault="002F0BB5" w:rsidP="00251BA6">
      <w:pPr>
        <w:pStyle w:val="Akapitzlist"/>
        <w:spacing w:after="0" w:line="240" w:lineRule="auto"/>
        <w:ind w:left="0"/>
        <w:jc w:val="center"/>
        <w:rPr>
          <w:rFonts w:ascii="Arial" w:hAnsi="Arial" w:cs="Arial"/>
          <w:b/>
        </w:rPr>
      </w:pPr>
      <w:r w:rsidRPr="00251BA6">
        <w:rPr>
          <w:rFonts w:ascii="Arial" w:hAnsi="Arial" w:cs="Arial"/>
          <w:b/>
        </w:rPr>
        <w:t>§</w:t>
      </w:r>
      <w:r w:rsidR="00EC1965" w:rsidRPr="00251BA6">
        <w:rPr>
          <w:rFonts w:ascii="Arial" w:hAnsi="Arial" w:cs="Arial"/>
          <w:b/>
        </w:rPr>
        <w:t>14</w:t>
      </w:r>
    </w:p>
    <w:p w14:paraId="40EC9E1C" w14:textId="77777777" w:rsidR="002F0BB5" w:rsidRPr="00251BA6" w:rsidRDefault="002F0BB5" w:rsidP="00251BA6">
      <w:pPr>
        <w:pStyle w:val="Par"/>
        <w:spacing w:after="0" w:line="240" w:lineRule="auto"/>
      </w:pPr>
      <w:r w:rsidRPr="00251BA6">
        <w:t xml:space="preserve">Pozostałe postanowienia </w:t>
      </w:r>
    </w:p>
    <w:p w14:paraId="507A5F6E" w14:textId="77777777" w:rsidR="002F0BB5" w:rsidRPr="003164AF" w:rsidRDefault="002F0BB5" w:rsidP="00924389">
      <w:pPr>
        <w:pStyle w:val="Akapitzlist"/>
        <w:numPr>
          <w:ilvl w:val="0"/>
          <w:numId w:val="4"/>
        </w:numPr>
        <w:spacing w:after="0" w:line="276" w:lineRule="auto"/>
        <w:ind w:left="426" w:hanging="426"/>
        <w:jc w:val="both"/>
        <w:rPr>
          <w:rFonts w:ascii="Arial" w:hAnsi="Arial" w:cs="Arial"/>
        </w:rPr>
      </w:pPr>
      <w:r w:rsidRPr="003164AF">
        <w:rPr>
          <w:rFonts w:ascii="Arial" w:hAnsi="Arial" w:cs="Arial"/>
        </w:rPr>
        <w:t>Wykonawca oświadcza, że przed podpisaniem niniejszej umowy zapoznał się z miejscem wykonywania przedmiotu umowy, warunkami technicznymi oraz wszelkimi dokumentami niezbędnymi do wykonania przedmiotu umowy, a także otrzymał od Zamawiającego wszelkie żądane wyjaśnienia i dokumenty i nie wnosi w tym zakresie żadnych uwag oraz zastrzeżeń.</w:t>
      </w:r>
    </w:p>
    <w:p w14:paraId="01ABCED7" w14:textId="77777777" w:rsidR="002F0BB5" w:rsidRDefault="002F0BB5" w:rsidP="00924389">
      <w:pPr>
        <w:pStyle w:val="Akapitzlist"/>
        <w:numPr>
          <w:ilvl w:val="0"/>
          <w:numId w:val="4"/>
        </w:numPr>
        <w:spacing w:after="0" w:line="276" w:lineRule="auto"/>
        <w:ind w:left="426" w:hanging="426"/>
        <w:jc w:val="both"/>
        <w:rPr>
          <w:rFonts w:ascii="Arial" w:hAnsi="Arial" w:cs="Arial"/>
        </w:rPr>
      </w:pPr>
      <w:r w:rsidRPr="003164AF">
        <w:rPr>
          <w:rFonts w:ascii="Arial" w:hAnsi="Arial" w:cs="Arial"/>
        </w:rPr>
        <w:t xml:space="preserve">Wykonawca zobowiązuje się do poinformowania </w:t>
      </w:r>
      <w:r>
        <w:rPr>
          <w:rFonts w:ascii="Arial" w:hAnsi="Arial" w:cs="Arial"/>
        </w:rPr>
        <w:t>Zamawi</w:t>
      </w:r>
      <w:r w:rsidRPr="003164AF">
        <w:rPr>
          <w:rFonts w:ascii="Arial" w:hAnsi="Arial" w:cs="Arial"/>
        </w:rPr>
        <w:t xml:space="preserve">ającego o każdej zmianie swoich danych zawartych w umowie w terminie 2 dni roboczych od dnia zaistnienia tych zmian. W przypadku </w:t>
      </w:r>
      <w:proofErr w:type="gramStart"/>
      <w:r w:rsidRPr="003164AF">
        <w:rPr>
          <w:rFonts w:ascii="Arial" w:hAnsi="Arial" w:cs="Arial"/>
        </w:rPr>
        <w:t>nie poinformowania</w:t>
      </w:r>
      <w:proofErr w:type="gramEnd"/>
      <w:r w:rsidRPr="003164AF">
        <w:rPr>
          <w:rFonts w:ascii="Arial" w:hAnsi="Arial" w:cs="Arial"/>
        </w:rPr>
        <w:t xml:space="preserve"> o zmianie adresu lub innych danych wszelka korespondencja wysyłana przez </w:t>
      </w:r>
      <w:r>
        <w:rPr>
          <w:rFonts w:ascii="Arial" w:hAnsi="Arial" w:cs="Arial"/>
        </w:rPr>
        <w:t>Zamawi</w:t>
      </w:r>
      <w:r w:rsidRPr="003164AF">
        <w:rPr>
          <w:rFonts w:ascii="Arial" w:hAnsi="Arial" w:cs="Arial"/>
        </w:rPr>
        <w:t>ającego na adres wskazany w umowie będzie uważana za skutecznie doręczoną.</w:t>
      </w:r>
    </w:p>
    <w:p w14:paraId="372AB358" w14:textId="018377B3" w:rsidR="002F0BB5" w:rsidRPr="00251BA6" w:rsidRDefault="00BA31C2" w:rsidP="00BA31C2">
      <w:pPr>
        <w:pStyle w:val="Akapitzlist"/>
        <w:numPr>
          <w:ilvl w:val="0"/>
          <w:numId w:val="4"/>
        </w:numPr>
        <w:jc w:val="both"/>
        <w:rPr>
          <w:rFonts w:ascii="Arial" w:hAnsi="Arial" w:cs="Arial"/>
        </w:rPr>
      </w:pPr>
      <w:r w:rsidRPr="00251BA6">
        <w:rPr>
          <w:rFonts w:ascii="Arial" w:hAnsi="Arial" w:cs="Arial"/>
        </w:rPr>
        <w:t>Strony umowy niezwłocznie, wzajemnie informują się o wpływie okoliczności związanych z wystąpieniem COVID-19 na należyte wykonanie tej umowy, o ile taki wpływ wystąpił lub może wystąpić. Strony umowy potwierdzają ten wpływ dołączając do informacji, o której mowa w zdaniu pierwszym, oświadczenia lub dokumenty, które mogą dotyczyć w szczególności:</w:t>
      </w:r>
    </w:p>
    <w:p w14:paraId="7C2F1B5F" w14:textId="77777777" w:rsidR="002F0BB5" w:rsidRPr="009635E8" w:rsidRDefault="002F0BB5" w:rsidP="00924389">
      <w:pPr>
        <w:pStyle w:val="Akapitzlist"/>
        <w:numPr>
          <w:ilvl w:val="0"/>
          <w:numId w:val="8"/>
        </w:numPr>
        <w:jc w:val="both"/>
        <w:rPr>
          <w:rFonts w:ascii="Arial" w:hAnsi="Arial" w:cs="Arial"/>
        </w:rPr>
      </w:pPr>
      <w:r w:rsidRPr="009635E8">
        <w:rPr>
          <w:rFonts w:ascii="Arial" w:hAnsi="Arial" w:cs="Arial"/>
        </w:rPr>
        <w:t>nieobecności pracowników lub osób świadczących pracę za wynagrodzeniem na innej podstawie niż stosunek pracy, które uczestn</w:t>
      </w:r>
      <w:r>
        <w:rPr>
          <w:rFonts w:ascii="Arial" w:hAnsi="Arial" w:cs="Arial"/>
        </w:rPr>
        <w:t>iczą lub mogłyby uczestniczyć w </w:t>
      </w:r>
      <w:r w:rsidRPr="009635E8">
        <w:rPr>
          <w:rFonts w:ascii="Arial" w:hAnsi="Arial" w:cs="Arial"/>
        </w:rPr>
        <w:t>realizacji zamówienia;</w:t>
      </w:r>
    </w:p>
    <w:p w14:paraId="363A0BA4" w14:textId="77777777" w:rsidR="002F0BB5" w:rsidRPr="009635E8" w:rsidRDefault="002F0BB5" w:rsidP="00924389">
      <w:pPr>
        <w:pStyle w:val="Akapitzlist"/>
        <w:numPr>
          <w:ilvl w:val="0"/>
          <w:numId w:val="8"/>
        </w:numPr>
        <w:jc w:val="both"/>
        <w:rPr>
          <w:rFonts w:ascii="Arial" w:hAnsi="Arial" w:cs="Arial"/>
        </w:rPr>
      </w:pPr>
      <w:r w:rsidRPr="009635E8">
        <w:rPr>
          <w:rFonts w:ascii="Arial" w:hAnsi="Arial" w:cs="Arial"/>
        </w:rPr>
        <w:t>decyzji wydanych przez Głównego Inspektora Sanitarnego lub działającego z jego upoważnienia państwowego wojewódzkiego inspektora sanitarnego, w związku z przeciwdziałaniem COVID-19, nakładających na Wykonawcę obowiązek podjęcia określonych czynności zapobiegawczych lub kontrolnych;</w:t>
      </w:r>
    </w:p>
    <w:p w14:paraId="6BDD5D6E" w14:textId="77777777" w:rsidR="002F0BB5" w:rsidRPr="00C04859" w:rsidRDefault="002F0BB5" w:rsidP="00924389">
      <w:pPr>
        <w:pStyle w:val="Akapitzlist"/>
        <w:numPr>
          <w:ilvl w:val="0"/>
          <w:numId w:val="8"/>
        </w:numPr>
        <w:jc w:val="both"/>
        <w:rPr>
          <w:rFonts w:ascii="Arial" w:hAnsi="Arial" w:cs="Arial"/>
        </w:rPr>
      </w:pPr>
      <w:r w:rsidRPr="00C04859">
        <w:rPr>
          <w:rFonts w:ascii="Arial" w:hAnsi="Arial" w:cs="Arial"/>
        </w:rPr>
        <w:t>poleceń lub decyzji wydanych przez wojewodów, ministra właściwego do spraw zdrowia lub Prezesa Rady Ministrów, związanych z przeciwdziałaniem COVID-19, o których mowa w art. 11 ust. 1 - 3;</w:t>
      </w:r>
    </w:p>
    <w:p w14:paraId="26563069" w14:textId="77777777" w:rsidR="002F0BB5" w:rsidRPr="009635E8" w:rsidRDefault="002F0BB5" w:rsidP="00924389">
      <w:pPr>
        <w:pStyle w:val="Akapitzlist"/>
        <w:numPr>
          <w:ilvl w:val="0"/>
          <w:numId w:val="8"/>
        </w:numPr>
        <w:jc w:val="both"/>
        <w:rPr>
          <w:rFonts w:ascii="Arial" w:hAnsi="Arial" w:cs="Arial"/>
        </w:rPr>
      </w:pPr>
      <w:r w:rsidRPr="009635E8">
        <w:rPr>
          <w:rFonts w:ascii="Arial" w:hAnsi="Arial" w:cs="Arial"/>
        </w:rPr>
        <w:t>wstrzymania dostaw produktów, komponentów produktu lub materiałów, trudności w dostępie do sprzętu lub trudności w realizacji usług transportowych;</w:t>
      </w:r>
    </w:p>
    <w:p w14:paraId="538BF1E7" w14:textId="77777777" w:rsidR="002F0BB5" w:rsidRPr="009635E8" w:rsidRDefault="002F0BB5" w:rsidP="00924389">
      <w:pPr>
        <w:pStyle w:val="Akapitzlist"/>
        <w:numPr>
          <w:ilvl w:val="0"/>
          <w:numId w:val="8"/>
        </w:numPr>
        <w:jc w:val="both"/>
        <w:rPr>
          <w:rFonts w:ascii="Arial" w:hAnsi="Arial" w:cs="Arial"/>
        </w:rPr>
      </w:pPr>
      <w:r w:rsidRPr="009635E8">
        <w:rPr>
          <w:rFonts w:ascii="Arial" w:hAnsi="Arial" w:cs="Arial"/>
        </w:rPr>
        <w:t>innych okoliczności, które uniemożliwiają bądź w istotnym stopniu ogranic</w:t>
      </w:r>
      <w:r>
        <w:rPr>
          <w:rFonts w:ascii="Arial" w:hAnsi="Arial" w:cs="Arial"/>
        </w:rPr>
        <w:t>zają możliwość wykonania umowy;</w:t>
      </w:r>
    </w:p>
    <w:p w14:paraId="3ACC08E1" w14:textId="77777777" w:rsidR="002F0BB5" w:rsidRPr="009635E8" w:rsidRDefault="002F0BB5" w:rsidP="00924389">
      <w:pPr>
        <w:pStyle w:val="Akapitzlist"/>
        <w:numPr>
          <w:ilvl w:val="0"/>
          <w:numId w:val="8"/>
        </w:numPr>
        <w:jc w:val="both"/>
        <w:rPr>
          <w:rFonts w:ascii="Arial" w:hAnsi="Arial" w:cs="Arial"/>
        </w:rPr>
      </w:pPr>
      <w:r w:rsidRPr="009635E8">
        <w:rPr>
          <w:rFonts w:ascii="Arial" w:hAnsi="Arial" w:cs="Arial"/>
        </w:rPr>
        <w:t>okoliczności, o których mowa w pkt 1-5, w zakresie w jakim dotyczą one podwykonawcy lub dalszego podwykonawcy.</w:t>
      </w:r>
    </w:p>
    <w:p w14:paraId="3A12709F" w14:textId="3E2EDC15" w:rsidR="007F21D3" w:rsidRPr="00251BA6" w:rsidRDefault="007F21D3" w:rsidP="007F21D3">
      <w:pPr>
        <w:pStyle w:val="Akapitzlist"/>
        <w:numPr>
          <w:ilvl w:val="0"/>
          <w:numId w:val="4"/>
        </w:numPr>
        <w:jc w:val="both"/>
        <w:rPr>
          <w:rFonts w:ascii="Arial" w:hAnsi="Arial" w:cs="Arial"/>
        </w:rPr>
      </w:pPr>
      <w:r w:rsidRPr="00251BA6">
        <w:rPr>
          <w:rFonts w:ascii="Arial" w:hAnsi="Arial" w:cs="Arial"/>
        </w:rPr>
        <w:t>Każda ze stron umowy może żądać przedstawienia dodatkowych oświadczeń lub dokumentów potwierdzających wpływ okoliczności związanych z wystąpieniem COVID-19 należyte wykonanie umowy.</w:t>
      </w:r>
    </w:p>
    <w:p w14:paraId="7A0EE60C" w14:textId="2484DF45" w:rsidR="00505335" w:rsidRPr="00251BA6" w:rsidRDefault="00372A36" w:rsidP="00AB7A3D">
      <w:pPr>
        <w:pStyle w:val="Akapitzlist"/>
        <w:numPr>
          <w:ilvl w:val="0"/>
          <w:numId w:val="4"/>
        </w:numPr>
        <w:jc w:val="both"/>
        <w:rPr>
          <w:rFonts w:ascii="Arial" w:hAnsi="Arial" w:cs="Arial"/>
        </w:rPr>
      </w:pPr>
      <w:r w:rsidRPr="00251BA6">
        <w:rPr>
          <w:rFonts w:ascii="Arial" w:hAnsi="Arial" w:cs="Arial"/>
        </w:rPr>
        <w:t>Ilekroć w niniejszej umowie jest mowa o "sile wyższej" należy przez to pojęcie rozumieć stan zewnętrzny (tj. niezależny od Stron), nadzwyczajny, któremu Strony nie mogły (nie mogą) zapobiec oraz mu się przeciwstawić przy użyciu środków leżących w granicach zwyczajnej zapobiegliwości, w tym klęski żywiołowe, pożary, powodzie, trzęsienia ziemi, działania wojenne lub o podobnym charakterze lub skutkach, inne operacje sił zbrojnych, akty terrorystyczne, strajki, stany epidemiologiczne, blokady lub ograniczenia w przekraczaniu granic, zakaz albo ograniczenia importu lub eksportu towarów związanych z realizacją przedmiotu umowy.</w:t>
      </w:r>
    </w:p>
    <w:p w14:paraId="192C1E8B" w14:textId="272D5568" w:rsidR="002F0BB5" w:rsidRPr="00251BA6" w:rsidRDefault="002F0BB5" w:rsidP="00924389">
      <w:pPr>
        <w:pStyle w:val="Akapitzlist"/>
        <w:numPr>
          <w:ilvl w:val="0"/>
          <w:numId w:val="4"/>
        </w:numPr>
        <w:spacing w:after="0" w:line="276" w:lineRule="auto"/>
        <w:jc w:val="both"/>
        <w:rPr>
          <w:rFonts w:ascii="Arial" w:hAnsi="Arial" w:cs="Arial"/>
        </w:rPr>
      </w:pPr>
      <w:r w:rsidRPr="00251BA6">
        <w:rPr>
          <w:rFonts w:ascii="Arial" w:hAnsi="Arial" w:cs="Arial"/>
        </w:rPr>
        <w:lastRenderedPageBreak/>
        <w:t>Strona umowy, u której wyniknęły utrudnienia w wykonaniu umowy</w:t>
      </w:r>
      <w:r w:rsidR="006C3565" w:rsidRPr="00251BA6">
        <w:rPr>
          <w:rFonts w:ascii="Arial" w:hAnsi="Arial" w:cs="Arial"/>
        </w:rPr>
        <w:t xml:space="preserve"> </w:t>
      </w:r>
      <w:r w:rsidRPr="00251BA6">
        <w:rPr>
          <w:rFonts w:ascii="Arial" w:hAnsi="Arial" w:cs="Arial"/>
        </w:rPr>
        <w:t>na skutek działania siły wyższej, jest obowiązana do podjęcia wszelkich możliwych i prawem przewidzianych działań w celu zminimalizowania wpływu działania siły wyższej na wykonywanie umowy.</w:t>
      </w:r>
    </w:p>
    <w:p w14:paraId="4C9C8460" w14:textId="77777777" w:rsidR="002F0BB5" w:rsidRPr="00251BA6" w:rsidRDefault="002F0BB5" w:rsidP="00924389">
      <w:pPr>
        <w:pStyle w:val="Akapitzlist"/>
        <w:numPr>
          <w:ilvl w:val="0"/>
          <w:numId w:val="4"/>
        </w:numPr>
        <w:spacing w:after="0" w:line="276" w:lineRule="auto"/>
        <w:jc w:val="both"/>
        <w:rPr>
          <w:rFonts w:ascii="Arial" w:hAnsi="Arial" w:cs="Arial"/>
        </w:rPr>
      </w:pPr>
      <w:r w:rsidRPr="00251BA6">
        <w:rPr>
          <w:rFonts w:ascii="Arial" w:hAnsi="Arial" w:cs="Arial"/>
        </w:rPr>
        <w:t>W razie wystąpienia siły wyższej Zamawiającemu przysługuje prawo do:</w:t>
      </w:r>
    </w:p>
    <w:p w14:paraId="2B8F3476" w14:textId="17E03C2A" w:rsidR="002F0BB5" w:rsidRPr="00251BA6" w:rsidRDefault="002F0BB5" w:rsidP="00924389">
      <w:pPr>
        <w:pStyle w:val="Akapitzlist"/>
        <w:numPr>
          <w:ilvl w:val="0"/>
          <w:numId w:val="9"/>
        </w:numPr>
        <w:spacing w:after="0" w:line="276" w:lineRule="auto"/>
        <w:jc w:val="both"/>
        <w:rPr>
          <w:rFonts w:ascii="Arial" w:hAnsi="Arial" w:cs="Arial"/>
        </w:rPr>
      </w:pPr>
      <w:r w:rsidRPr="00251BA6">
        <w:rPr>
          <w:rFonts w:ascii="Arial" w:hAnsi="Arial" w:cs="Arial"/>
        </w:rPr>
        <w:t xml:space="preserve">zmiany terminu </w:t>
      </w:r>
      <w:r w:rsidR="00357D9E" w:rsidRPr="00251BA6">
        <w:rPr>
          <w:rFonts w:ascii="Arial" w:hAnsi="Arial" w:cs="Arial"/>
        </w:rPr>
        <w:t xml:space="preserve">wykonywania </w:t>
      </w:r>
      <w:r w:rsidRPr="00251BA6">
        <w:rPr>
          <w:rFonts w:ascii="Arial" w:hAnsi="Arial" w:cs="Arial"/>
        </w:rPr>
        <w:t xml:space="preserve">umowy </w:t>
      </w:r>
      <w:r w:rsidR="00357D9E" w:rsidRPr="00251BA6">
        <w:rPr>
          <w:rFonts w:ascii="Arial" w:hAnsi="Arial" w:cs="Arial"/>
        </w:rPr>
        <w:t xml:space="preserve">lub jej części </w:t>
      </w:r>
      <w:r w:rsidRPr="00251BA6">
        <w:rPr>
          <w:rFonts w:ascii="Arial" w:hAnsi="Arial" w:cs="Arial"/>
        </w:rPr>
        <w:t>lub czasowego zawieszenia wykonywania umowy albo jej części;</w:t>
      </w:r>
    </w:p>
    <w:p w14:paraId="2FDC67B0" w14:textId="7AAEB26E" w:rsidR="002F0BB5" w:rsidRPr="009635E8" w:rsidRDefault="002F0BB5" w:rsidP="00924389">
      <w:pPr>
        <w:pStyle w:val="Akapitzlist"/>
        <w:numPr>
          <w:ilvl w:val="0"/>
          <w:numId w:val="9"/>
        </w:numPr>
        <w:spacing w:after="0" w:line="276" w:lineRule="auto"/>
        <w:jc w:val="both"/>
        <w:rPr>
          <w:rFonts w:ascii="Arial" w:hAnsi="Arial" w:cs="Arial"/>
        </w:rPr>
      </w:pPr>
      <w:r w:rsidRPr="00251BA6">
        <w:rPr>
          <w:rFonts w:ascii="Arial" w:hAnsi="Arial" w:cs="Arial"/>
        </w:rPr>
        <w:t>zmniejszenia zakresu czynności objętych umową w połączeniu ze zmniejszeniem</w:t>
      </w:r>
      <w:r w:rsidRPr="009635E8">
        <w:rPr>
          <w:rFonts w:ascii="Arial" w:hAnsi="Arial" w:cs="Arial"/>
        </w:rPr>
        <w:t xml:space="preserve"> należnego Wykonawcy wynagrodzenia umownego;</w:t>
      </w:r>
    </w:p>
    <w:p w14:paraId="35829617" w14:textId="77777777" w:rsidR="002F0BB5" w:rsidRPr="009635E8" w:rsidRDefault="002F0BB5" w:rsidP="002F0BB5">
      <w:pPr>
        <w:spacing w:after="0" w:line="276" w:lineRule="auto"/>
        <w:jc w:val="both"/>
        <w:rPr>
          <w:rFonts w:ascii="Arial" w:hAnsi="Arial" w:cs="Arial"/>
        </w:rPr>
      </w:pPr>
    </w:p>
    <w:p w14:paraId="6DC4D14F" w14:textId="277D47C4" w:rsidR="002F0BB5" w:rsidRPr="00251BA6" w:rsidRDefault="002F0BB5" w:rsidP="002F0BB5">
      <w:pPr>
        <w:pStyle w:val="Nagwek1"/>
      </w:pPr>
      <w:r w:rsidRPr="00251BA6">
        <w:t>§</w:t>
      </w:r>
      <w:r w:rsidR="00EC1965" w:rsidRPr="00251BA6">
        <w:t>15</w:t>
      </w:r>
    </w:p>
    <w:p w14:paraId="329EC58D" w14:textId="77777777" w:rsidR="002F0BB5" w:rsidRPr="003164AF" w:rsidRDefault="002F0BB5" w:rsidP="002F0BB5">
      <w:pPr>
        <w:pStyle w:val="Nagwek2"/>
      </w:pPr>
      <w:r>
        <w:t>Klauzula dotycząca obowiązku</w:t>
      </w:r>
      <w:r w:rsidRPr="003164AF">
        <w:t xml:space="preserve"> informacyjn</w:t>
      </w:r>
      <w:r>
        <w:t>ego</w:t>
      </w:r>
      <w:r w:rsidRPr="003164AF">
        <w:t xml:space="preserve"> </w:t>
      </w:r>
      <w:r>
        <w:t>Zamawiającego</w:t>
      </w:r>
    </w:p>
    <w:p w14:paraId="100D83D3" w14:textId="77777777" w:rsidR="002F0BB5" w:rsidRPr="00076D2C" w:rsidRDefault="002F0BB5" w:rsidP="00924389">
      <w:pPr>
        <w:pStyle w:val="Akapitzlist"/>
        <w:numPr>
          <w:ilvl w:val="0"/>
          <w:numId w:val="24"/>
        </w:numPr>
        <w:autoSpaceDE w:val="0"/>
        <w:autoSpaceDN w:val="0"/>
        <w:adjustRightInd w:val="0"/>
        <w:spacing w:after="0" w:line="276" w:lineRule="auto"/>
        <w:ind w:left="0"/>
        <w:jc w:val="both"/>
        <w:rPr>
          <w:rFonts w:ascii="Arial" w:eastAsia="Times New Roman" w:hAnsi="Arial" w:cs="Arial"/>
          <w:b/>
          <w:bCs/>
          <w:lang w:eastAsia="pl-PL"/>
        </w:rPr>
      </w:pPr>
      <w:r w:rsidRPr="00076D2C">
        <w:rPr>
          <w:rFonts w:ascii="Arial" w:eastAsia="Times New Roman" w:hAnsi="Arial" w:cs="Arial"/>
          <w:lang w:eastAsia="zh-CN"/>
        </w:rPr>
        <w:t xml:space="preserve">Zgodnie z art. 13 Rozporządzenia Parlamentu Europejskiego i Rady (UE) 2016/679 z dnia 27 kwietnia 2016 r. w sprawie ochrony osób fizycznych w związku z przetwarzaniem danych osobowych i w sprawie swobodnego przepływu takich danych oraz uchylenia dyrektywy 95/46/WE (RODO), Okręgowy Inspektor Pracy w Szczecinie, </w:t>
      </w:r>
      <w:proofErr w:type="gramStart"/>
      <w:r w:rsidRPr="00076D2C">
        <w:rPr>
          <w:rFonts w:ascii="Arial" w:eastAsia="Times New Roman" w:hAnsi="Arial" w:cs="Arial"/>
          <w:lang w:eastAsia="zh-CN"/>
        </w:rPr>
        <w:t>informuje</w:t>
      </w:r>
      <w:proofErr w:type="gramEnd"/>
      <w:r w:rsidRPr="00076D2C">
        <w:rPr>
          <w:rFonts w:ascii="Arial" w:eastAsia="Times New Roman" w:hAnsi="Arial" w:cs="Arial"/>
          <w:lang w:eastAsia="zh-CN"/>
        </w:rPr>
        <w:t xml:space="preserve"> że:</w:t>
      </w:r>
    </w:p>
    <w:p w14:paraId="7186E1B5" w14:textId="77777777" w:rsidR="002F0BB5" w:rsidRPr="00E51D97" w:rsidRDefault="002F0BB5" w:rsidP="00924389">
      <w:pPr>
        <w:numPr>
          <w:ilvl w:val="0"/>
          <w:numId w:val="23"/>
        </w:numPr>
        <w:autoSpaceDE w:val="0"/>
        <w:autoSpaceDN w:val="0"/>
        <w:adjustRightInd w:val="0"/>
        <w:spacing w:after="0" w:line="276" w:lineRule="auto"/>
        <w:contextualSpacing/>
        <w:jc w:val="both"/>
        <w:rPr>
          <w:rFonts w:ascii="Arial" w:eastAsia="Times New Roman" w:hAnsi="Arial" w:cs="Arial"/>
          <w:b/>
          <w:bCs/>
          <w:lang w:eastAsia="pl-PL"/>
        </w:rPr>
      </w:pPr>
      <w:r w:rsidRPr="00E51D97">
        <w:rPr>
          <w:rFonts w:ascii="Arial" w:eastAsia="Times New Roman" w:hAnsi="Arial" w:cs="Arial"/>
          <w:lang w:eastAsia="zh-CN"/>
        </w:rPr>
        <w:t>Administratorem danych osobowych jest Okręgowy Inspektor Pracy w Szczecinie, z siedzibą przy ul. Pszczelnej 7, 71-663 Szczecin.</w:t>
      </w:r>
    </w:p>
    <w:p w14:paraId="5E8DD576" w14:textId="77777777" w:rsidR="002F0BB5" w:rsidRPr="00E51D97" w:rsidRDefault="002F0BB5" w:rsidP="00924389">
      <w:pPr>
        <w:numPr>
          <w:ilvl w:val="0"/>
          <w:numId w:val="23"/>
        </w:numPr>
        <w:autoSpaceDE w:val="0"/>
        <w:autoSpaceDN w:val="0"/>
        <w:adjustRightInd w:val="0"/>
        <w:spacing w:after="0" w:line="276" w:lineRule="auto"/>
        <w:contextualSpacing/>
        <w:jc w:val="both"/>
        <w:rPr>
          <w:rFonts w:ascii="Arial" w:eastAsia="Times New Roman" w:hAnsi="Arial" w:cs="Arial"/>
          <w:b/>
          <w:bCs/>
          <w:lang w:eastAsia="pl-PL"/>
        </w:rPr>
      </w:pPr>
      <w:r w:rsidRPr="00E51D97">
        <w:rPr>
          <w:rFonts w:ascii="Arial" w:eastAsia="Times New Roman" w:hAnsi="Arial" w:cs="Arial"/>
          <w:lang w:eastAsia="zh-CN"/>
        </w:rPr>
        <w:t xml:space="preserve">Administrator powołał inspektora ochrony danych nadzorującego prawidłowość przetwarzania danych osobowych, z którym można skontaktować się za pośrednictwem adresu e-mail: </w:t>
      </w:r>
      <w:hyperlink r:id="rId11" w:history="1">
        <w:r w:rsidRPr="00E51D97">
          <w:rPr>
            <w:rFonts w:ascii="Arial" w:eastAsia="Times New Roman" w:hAnsi="Arial" w:cs="Arial"/>
            <w:color w:val="0563C1"/>
            <w:u w:val="single"/>
            <w:lang w:val="en-US" w:eastAsia="zh-CN"/>
          </w:rPr>
          <w:t>iod@szczecin.pip.gov.pl</w:t>
        </w:r>
      </w:hyperlink>
      <w:r w:rsidRPr="00E51D97">
        <w:rPr>
          <w:rFonts w:ascii="Arial" w:eastAsia="Times New Roman" w:hAnsi="Arial" w:cs="Arial"/>
          <w:lang w:val="en-US" w:eastAsia="zh-CN"/>
        </w:rPr>
        <w:t>.</w:t>
      </w:r>
    </w:p>
    <w:p w14:paraId="024301B0" w14:textId="77777777" w:rsidR="002F0BB5" w:rsidRPr="00E51D97" w:rsidRDefault="002F0BB5" w:rsidP="00924389">
      <w:pPr>
        <w:numPr>
          <w:ilvl w:val="0"/>
          <w:numId w:val="23"/>
        </w:numPr>
        <w:autoSpaceDE w:val="0"/>
        <w:autoSpaceDN w:val="0"/>
        <w:adjustRightInd w:val="0"/>
        <w:spacing w:after="0" w:line="276" w:lineRule="auto"/>
        <w:contextualSpacing/>
        <w:jc w:val="both"/>
        <w:rPr>
          <w:rFonts w:ascii="Arial" w:eastAsia="Times New Roman" w:hAnsi="Arial" w:cs="Arial"/>
          <w:b/>
          <w:bCs/>
          <w:lang w:eastAsia="pl-PL"/>
        </w:rPr>
      </w:pPr>
      <w:r w:rsidRPr="00E51D97">
        <w:rPr>
          <w:rFonts w:ascii="Arial" w:eastAsia="Times New Roman" w:hAnsi="Arial" w:cs="Arial"/>
          <w:lang w:eastAsia="zh-CN"/>
        </w:rPr>
        <w:t xml:space="preserve">Dane osobowe przetwarzane </w:t>
      </w:r>
      <w:r w:rsidRPr="00E51D97">
        <w:rPr>
          <w:rFonts w:ascii="Arial" w:eastAsia="Times New Roman" w:hAnsi="Arial" w:cs="Arial"/>
        </w:rPr>
        <w:t xml:space="preserve">będą </w:t>
      </w:r>
      <w:r w:rsidRPr="00E51D97">
        <w:rPr>
          <w:rFonts w:ascii="Arial" w:eastAsia="Times New Roman" w:hAnsi="Arial" w:cs="Arial"/>
          <w:iCs/>
        </w:rPr>
        <w:t>w celu realizacji obowiązku prawnego ciążącego na Administratorze oraz w celu wykonania umowy, której stroną jest osoba, której dane dotyczą, zgodnie z art. 6 ust. 1 lit. b) oraz c) RODO</w:t>
      </w:r>
    </w:p>
    <w:p w14:paraId="5FA46D0A" w14:textId="77777777" w:rsidR="002F0BB5" w:rsidRPr="00E51D97" w:rsidRDefault="002F0BB5" w:rsidP="00924389">
      <w:pPr>
        <w:numPr>
          <w:ilvl w:val="0"/>
          <w:numId w:val="23"/>
        </w:numPr>
        <w:autoSpaceDE w:val="0"/>
        <w:autoSpaceDN w:val="0"/>
        <w:adjustRightInd w:val="0"/>
        <w:spacing w:after="0" w:line="276" w:lineRule="auto"/>
        <w:contextualSpacing/>
        <w:jc w:val="both"/>
        <w:rPr>
          <w:rFonts w:ascii="Arial" w:eastAsia="Times New Roman" w:hAnsi="Arial" w:cs="Arial"/>
          <w:b/>
          <w:bCs/>
          <w:lang w:eastAsia="pl-PL"/>
        </w:rPr>
      </w:pPr>
      <w:r w:rsidRPr="00E51D97">
        <w:rPr>
          <w:rFonts w:ascii="Arial" w:eastAsia="Times New Roman" w:hAnsi="Arial" w:cs="Arial"/>
          <w:iCs/>
        </w:rPr>
        <w:t>Odbiorcą</w:t>
      </w:r>
      <w:r w:rsidRPr="00E51D97">
        <w:rPr>
          <w:rFonts w:ascii="Arial" w:eastAsia="Times New Roman" w:hAnsi="Arial" w:cs="Arial"/>
          <w:lang w:eastAsia="zh-CN"/>
        </w:rPr>
        <w:t xml:space="preserve"> danych osobowych mogą zostać:</w:t>
      </w:r>
    </w:p>
    <w:p w14:paraId="41F80A00" w14:textId="0D58CDBE" w:rsidR="002F0BB5" w:rsidRPr="0052564B" w:rsidRDefault="002F0BB5" w:rsidP="00924389">
      <w:pPr>
        <w:widowControl w:val="0"/>
        <w:numPr>
          <w:ilvl w:val="0"/>
          <w:numId w:val="6"/>
        </w:numPr>
        <w:suppressAutoHyphens/>
        <w:autoSpaceDE w:val="0"/>
        <w:spacing w:after="0" w:line="276" w:lineRule="auto"/>
        <w:ind w:left="851" w:hanging="425"/>
        <w:jc w:val="both"/>
        <w:rPr>
          <w:rFonts w:ascii="Arial" w:eastAsia="Times New Roman" w:hAnsi="Arial" w:cs="Calibri"/>
          <w:lang w:eastAsia="pl-PL"/>
        </w:rPr>
      </w:pPr>
      <w:r w:rsidRPr="0052564B">
        <w:rPr>
          <w:rFonts w:ascii="Arial" w:eastAsia="Times New Roman" w:hAnsi="Arial" w:cs="Calibri"/>
          <w:lang w:eastAsia="pl-PL"/>
        </w:rPr>
        <w:t>osoby lub podmioty, którym udostępniona zostanie dokumentacja postępowania w oparciu przepisy ustawy z dnia 27 sierpnia 2009 r. o finansach publicznych (tekst jednolity: Dz.U. 202</w:t>
      </w:r>
      <w:r w:rsidR="007D18C8">
        <w:rPr>
          <w:rFonts w:ascii="Arial" w:eastAsia="Times New Roman" w:hAnsi="Arial" w:cs="Calibri"/>
          <w:lang w:eastAsia="pl-PL"/>
        </w:rPr>
        <w:t>5</w:t>
      </w:r>
      <w:r w:rsidRPr="0052564B">
        <w:rPr>
          <w:rFonts w:ascii="Arial" w:eastAsia="Times New Roman" w:hAnsi="Arial" w:cs="Calibri"/>
          <w:lang w:eastAsia="pl-PL"/>
        </w:rPr>
        <w:t xml:space="preserve"> poz</w:t>
      </w:r>
      <w:r>
        <w:rPr>
          <w:rFonts w:ascii="Arial" w:eastAsia="Times New Roman" w:hAnsi="Arial" w:cs="Calibri"/>
          <w:lang w:eastAsia="pl-PL"/>
        </w:rPr>
        <w:t>.</w:t>
      </w:r>
      <w:r w:rsidRPr="0052564B">
        <w:rPr>
          <w:rFonts w:ascii="Arial" w:eastAsia="Times New Roman" w:hAnsi="Arial" w:cs="Calibri"/>
          <w:lang w:eastAsia="pl-PL"/>
        </w:rPr>
        <w:t xml:space="preserve"> </w:t>
      </w:r>
      <w:r w:rsidR="007D18C8">
        <w:rPr>
          <w:rFonts w:ascii="Arial" w:eastAsia="Times New Roman" w:hAnsi="Arial" w:cs="Calibri"/>
          <w:lang w:eastAsia="pl-PL"/>
        </w:rPr>
        <w:t>1483</w:t>
      </w:r>
      <w:r w:rsidRPr="0052564B">
        <w:rPr>
          <w:rFonts w:ascii="Arial" w:eastAsia="Times New Roman" w:hAnsi="Arial" w:cs="Calibri"/>
          <w:lang w:eastAsia="pl-PL"/>
        </w:rPr>
        <w:t>),</w:t>
      </w:r>
    </w:p>
    <w:p w14:paraId="63A48C06" w14:textId="77777777" w:rsidR="002F0BB5" w:rsidRPr="00E51D97" w:rsidRDefault="002F0BB5" w:rsidP="00924389">
      <w:pPr>
        <w:widowControl w:val="0"/>
        <w:numPr>
          <w:ilvl w:val="0"/>
          <w:numId w:val="6"/>
        </w:numPr>
        <w:suppressAutoHyphens/>
        <w:autoSpaceDE w:val="0"/>
        <w:spacing w:after="0" w:line="276" w:lineRule="auto"/>
        <w:ind w:left="851" w:hanging="425"/>
        <w:jc w:val="both"/>
        <w:rPr>
          <w:rFonts w:ascii="Arial" w:eastAsia="Times New Roman" w:hAnsi="Arial" w:cs="Arial"/>
          <w:lang w:eastAsia="zh-CN"/>
        </w:rPr>
      </w:pPr>
      <w:r w:rsidRPr="00E51D97">
        <w:rPr>
          <w:rFonts w:ascii="Arial" w:eastAsia="Times New Roman" w:hAnsi="Arial" w:cs="Arial"/>
          <w:lang w:eastAsia="zh-CN"/>
        </w:rPr>
        <w:t>inne jednostki organizacyjne PIP,</w:t>
      </w:r>
    </w:p>
    <w:p w14:paraId="3A9C9CD8" w14:textId="77777777" w:rsidR="002F0BB5" w:rsidRPr="00E51D97" w:rsidRDefault="002F0BB5" w:rsidP="00924389">
      <w:pPr>
        <w:widowControl w:val="0"/>
        <w:numPr>
          <w:ilvl w:val="0"/>
          <w:numId w:val="6"/>
        </w:numPr>
        <w:suppressAutoHyphens/>
        <w:autoSpaceDE w:val="0"/>
        <w:spacing w:after="0" w:line="276" w:lineRule="auto"/>
        <w:ind w:left="851" w:hanging="425"/>
        <w:jc w:val="both"/>
        <w:rPr>
          <w:rFonts w:ascii="Arial" w:eastAsia="Times New Roman" w:hAnsi="Arial" w:cs="Arial"/>
          <w:lang w:eastAsia="zh-CN"/>
        </w:rPr>
      </w:pPr>
      <w:r w:rsidRPr="00E51D97">
        <w:rPr>
          <w:rFonts w:ascii="Arial" w:eastAsia="Times New Roman" w:hAnsi="Arial" w:cs="Arial"/>
          <w:lang w:eastAsia="zh-CN"/>
        </w:rPr>
        <w:t>uprawnione organy publiczne,</w:t>
      </w:r>
    </w:p>
    <w:p w14:paraId="2539DC11" w14:textId="77777777" w:rsidR="002F0BB5" w:rsidRPr="00E51D97" w:rsidRDefault="002F0BB5" w:rsidP="00924389">
      <w:pPr>
        <w:widowControl w:val="0"/>
        <w:numPr>
          <w:ilvl w:val="0"/>
          <w:numId w:val="6"/>
        </w:numPr>
        <w:suppressAutoHyphens/>
        <w:autoSpaceDE w:val="0"/>
        <w:spacing w:after="0" w:line="276" w:lineRule="auto"/>
        <w:ind w:left="851" w:hanging="425"/>
        <w:jc w:val="both"/>
        <w:rPr>
          <w:rFonts w:ascii="Arial" w:eastAsia="Times New Roman" w:hAnsi="Arial" w:cs="Arial"/>
          <w:lang w:eastAsia="zh-CN"/>
        </w:rPr>
      </w:pPr>
      <w:r w:rsidRPr="00E51D97">
        <w:rPr>
          <w:rFonts w:ascii="Arial" w:eastAsia="Times New Roman" w:hAnsi="Arial" w:cs="Arial"/>
          <w:lang w:eastAsia="zh-CN"/>
        </w:rPr>
        <w:t>podmioty wykonujące usługi niszczenia i archiwizacji dokumentacji,</w:t>
      </w:r>
    </w:p>
    <w:p w14:paraId="37BC4A99" w14:textId="77777777" w:rsidR="002F0BB5" w:rsidRPr="00E51D97" w:rsidRDefault="002F0BB5" w:rsidP="00924389">
      <w:pPr>
        <w:widowControl w:val="0"/>
        <w:numPr>
          <w:ilvl w:val="0"/>
          <w:numId w:val="6"/>
        </w:numPr>
        <w:suppressAutoHyphens/>
        <w:autoSpaceDE w:val="0"/>
        <w:spacing w:after="0" w:line="276" w:lineRule="auto"/>
        <w:ind w:left="851" w:hanging="425"/>
        <w:jc w:val="both"/>
        <w:rPr>
          <w:rFonts w:ascii="Arial" w:eastAsia="Times New Roman" w:hAnsi="Arial" w:cs="Arial"/>
          <w:lang w:eastAsia="zh-CN"/>
        </w:rPr>
      </w:pPr>
      <w:r w:rsidRPr="00E51D97">
        <w:rPr>
          <w:rFonts w:ascii="Arial" w:eastAsia="Times New Roman" w:hAnsi="Arial" w:cs="Arial"/>
          <w:lang w:eastAsia="zh-CN"/>
        </w:rPr>
        <w:t>podmioty, które mogą uzyskać dane na podstawie przepisów prawa.</w:t>
      </w:r>
    </w:p>
    <w:p w14:paraId="40FEF2D7" w14:textId="77777777" w:rsidR="002F0BB5" w:rsidRPr="00076D2C" w:rsidRDefault="002F0BB5" w:rsidP="00924389">
      <w:pPr>
        <w:numPr>
          <w:ilvl w:val="0"/>
          <w:numId w:val="23"/>
        </w:numPr>
        <w:autoSpaceDE w:val="0"/>
        <w:autoSpaceDN w:val="0"/>
        <w:adjustRightInd w:val="0"/>
        <w:spacing w:after="0" w:line="276" w:lineRule="auto"/>
        <w:contextualSpacing/>
        <w:jc w:val="both"/>
        <w:rPr>
          <w:rFonts w:ascii="Arial" w:eastAsia="Times New Roman" w:hAnsi="Arial" w:cs="Arial"/>
          <w:lang w:eastAsia="zh-CN"/>
        </w:rPr>
      </w:pPr>
      <w:r w:rsidRPr="00076D2C">
        <w:rPr>
          <w:rFonts w:ascii="Arial" w:eastAsia="Times New Roman" w:hAnsi="Arial" w:cs="Arial"/>
          <w:lang w:eastAsia="zh-CN"/>
        </w:rPr>
        <w:t>Dane przechowywane będą przez czas określony w przepisach prawa.</w:t>
      </w:r>
    </w:p>
    <w:p w14:paraId="0FB6F19C" w14:textId="77777777" w:rsidR="002F0BB5" w:rsidRPr="00076D2C" w:rsidRDefault="002F0BB5" w:rsidP="00924389">
      <w:pPr>
        <w:numPr>
          <w:ilvl w:val="0"/>
          <w:numId w:val="23"/>
        </w:numPr>
        <w:autoSpaceDE w:val="0"/>
        <w:autoSpaceDN w:val="0"/>
        <w:adjustRightInd w:val="0"/>
        <w:spacing w:after="0" w:line="276" w:lineRule="auto"/>
        <w:contextualSpacing/>
        <w:jc w:val="both"/>
        <w:rPr>
          <w:rFonts w:ascii="Arial" w:eastAsia="Times New Roman" w:hAnsi="Arial" w:cs="Arial"/>
          <w:lang w:eastAsia="zh-CN"/>
        </w:rPr>
      </w:pPr>
      <w:r w:rsidRPr="00076D2C">
        <w:rPr>
          <w:rFonts w:ascii="Arial" w:eastAsia="Times New Roman" w:hAnsi="Arial" w:cs="Arial"/>
          <w:lang w:eastAsia="zh-CN"/>
        </w:rPr>
        <w:t>Istnieje prawo dostępu do treści swoich danych osobowych oraz prawo żądania ich sprostowania, usunięcia, ograniczenia przetwarzania oraz prawo do złożenia sprzeciwu wobec przetwarzania danych osobowych, oraz przenoszenia danych.</w:t>
      </w:r>
    </w:p>
    <w:p w14:paraId="785F966E" w14:textId="77777777" w:rsidR="002F0BB5" w:rsidRPr="00E51D97" w:rsidRDefault="002F0BB5" w:rsidP="00924389">
      <w:pPr>
        <w:numPr>
          <w:ilvl w:val="0"/>
          <w:numId w:val="23"/>
        </w:numPr>
        <w:autoSpaceDE w:val="0"/>
        <w:autoSpaceDN w:val="0"/>
        <w:adjustRightInd w:val="0"/>
        <w:spacing w:after="0" w:line="276" w:lineRule="auto"/>
        <w:contextualSpacing/>
        <w:jc w:val="both"/>
        <w:rPr>
          <w:rFonts w:ascii="Arial" w:eastAsia="Times New Roman" w:hAnsi="Arial" w:cs="Arial"/>
          <w:lang w:eastAsia="zh-CN"/>
        </w:rPr>
      </w:pPr>
      <w:r w:rsidRPr="00076D2C">
        <w:rPr>
          <w:rFonts w:ascii="Arial" w:eastAsia="Times New Roman" w:hAnsi="Arial" w:cs="Arial"/>
          <w:lang w:eastAsia="zh-CN"/>
        </w:rPr>
        <w:t>Istnieje prawo wniesienia skargi do Prezesa Urzędu Ochrony Danych Osobowych</w:t>
      </w:r>
      <w:r w:rsidRPr="00E51D97">
        <w:rPr>
          <w:rFonts w:ascii="Arial" w:eastAsia="Times New Roman" w:hAnsi="Arial" w:cs="Arial"/>
          <w:lang w:eastAsia="zh-CN"/>
        </w:rPr>
        <w:t>.</w:t>
      </w:r>
    </w:p>
    <w:p w14:paraId="061AF2F9" w14:textId="77777777" w:rsidR="002F0BB5" w:rsidRPr="00076D2C" w:rsidRDefault="002F0BB5" w:rsidP="00924389">
      <w:pPr>
        <w:numPr>
          <w:ilvl w:val="0"/>
          <w:numId w:val="23"/>
        </w:numPr>
        <w:autoSpaceDE w:val="0"/>
        <w:autoSpaceDN w:val="0"/>
        <w:adjustRightInd w:val="0"/>
        <w:spacing w:after="0" w:line="276" w:lineRule="auto"/>
        <w:contextualSpacing/>
        <w:jc w:val="both"/>
        <w:rPr>
          <w:rFonts w:ascii="Arial" w:eastAsia="Times New Roman" w:hAnsi="Arial" w:cs="Arial"/>
          <w:lang w:eastAsia="zh-CN"/>
        </w:rPr>
      </w:pPr>
      <w:r w:rsidRPr="00076D2C">
        <w:rPr>
          <w:rFonts w:ascii="Arial" w:eastAsia="Times New Roman" w:hAnsi="Arial" w:cs="Arial"/>
          <w:lang w:eastAsia="zh-CN"/>
        </w:rPr>
        <w:t>Podanie danych jest wymogiem umownym lub warunkiem zawarcia umowy, jest ono dobrowolne, ale konieczne do realizacji celów do jakich zostały zebrane. Niepodanie danych osobowych może uniemożliwić prawidłowe wykonanie umowy lub jej zawarcie.</w:t>
      </w:r>
    </w:p>
    <w:p w14:paraId="3D77ACE9" w14:textId="3BB78DE5" w:rsidR="00076D2C" w:rsidRPr="00076D2C" w:rsidRDefault="002F0BB5" w:rsidP="00924389">
      <w:pPr>
        <w:numPr>
          <w:ilvl w:val="0"/>
          <w:numId w:val="23"/>
        </w:numPr>
        <w:autoSpaceDE w:val="0"/>
        <w:autoSpaceDN w:val="0"/>
        <w:adjustRightInd w:val="0"/>
        <w:spacing w:after="0" w:line="276" w:lineRule="auto"/>
        <w:contextualSpacing/>
        <w:jc w:val="both"/>
        <w:rPr>
          <w:rFonts w:ascii="Arial" w:eastAsia="Times New Roman" w:hAnsi="Arial" w:cs="Arial"/>
          <w:lang w:eastAsia="zh-CN"/>
        </w:rPr>
      </w:pPr>
      <w:r w:rsidRPr="00076D2C">
        <w:rPr>
          <w:rFonts w:ascii="Arial" w:eastAsia="Times New Roman" w:hAnsi="Arial" w:cs="Arial"/>
          <w:lang w:eastAsia="zh-CN"/>
        </w:rPr>
        <w:t>Dane nie będą przetwarzane w sposób zautomatyzowany i nie będą poddawane profilowaniu.</w:t>
      </w:r>
    </w:p>
    <w:p w14:paraId="710913E5" w14:textId="77777777" w:rsidR="00076D2C" w:rsidRPr="00076D2C" w:rsidRDefault="00076D2C" w:rsidP="00924389">
      <w:pPr>
        <w:pStyle w:val="Akapitzlist"/>
        <w:numPr>
          <w:ilvl w:val="0"/>
          <w:numId w:val="24"/>
        </w:numPr>
        <w:autoSpaceDE w:val="0"/>
        <w:autoSpaceDN w:val="0"/>
        <w:adjustRightInd w:val="0"/>
        <w:spacing w:after="0" w:line="276" w:lineRule="auto"/>
        <w:ind w:left="0"/>
        <w:jc w:val="both"/>
        <w:rPr>
          <w:rFonts w:ascii="Arial" w:eastAsia="Times New Roman" w:hAnsi="Arial" w:cs="Arial"/>
        </w:rPr>
      </w:pPr>
      <w:r w:rsidRPr="00076D2C">
        <w:rPr>
          <w:rFonts w:ascii="Arial" w:eastAsia="Times New Roman" w:hAnsi="Arial" w:cs="Arial"/>
        </w:rPr>
        <w:t>Wzajemne udostępnienie danych osobowych pracowników i współpracowników stron:</w:t>
      </w:r>
    </w:p>
    <w:p w14:paraId="044D1ABA" w14:textId="20621C87" w:rsidR="00076D2C" w:rsidRPr="001A203A" w:rsidRDefault="00076D2C" w:rsidP="00924389">
      <w:pPr>
        <w:pStyle w:val="Akapitzlist"/>
        <w:widowControl w:val="0"/>
        <w:numPr>
          <w:ilvl w:val="0"/>
          <w:numId w:val="22"/>
        </w:numPr>
        <w:autoSpaceDE w:val="0"/>
        <w:autoSpaceDN w:val="0"/>
        <w:adjustRightInd w:val="0"/>
        <w:spacing w:after="0" w:line="276" w:lineRule="auto"/>
        <w:jc w:val="both"/>
        <w:rPr>
          <w:rFonts w:ascii="Arial" w:eastAsia="Times New Roman" w:hAnsi="Arial" w:cs="Arial"/>
        </w:rPr>
      </w:pPr>
      <w:r w:rsidRPr="001A203A">
        <w:rPr>
          <w:rFonts w:ascii="Arial" w:eastAsia="Arial" w:hAnsi="Arial" w:cs="Arial"/>
        </w:rPr>
        <w:t>W celu wykonania Umowy, Strony wzajemnie udostępniają sobie dane swoich</w:t>
      </w:r>
      <w:r w:rsidRPr="001A203A">
        <w:rPr>
          <w:rFonts w:ascii="Arial" w:hAnsi="Arial" w:cs="Arial"/>
        </w:rPr>
        <w:t xml:space="preserve"> </w:t>
      </w:r>
      <w:r w:rsidRPr="001A203A">
        <w:rPr>
          <w:rFonts w:ascii="Arial" w:eastAsia="Times New Roman" w:hAnsi="Arial" w:cs="Arial"/>
        </w:rPr>
        <w:t>pracowników i współpracowników zaangażowanych w wykonywanie Umowy, w celu</w:t>
      </w:r>
      <w:r w:rsidRPr="001A203A">
        <w:rPr>
          <w:rFonts w:ascii="Arial" w:hAnsi="Arial" w:cs="Arial"/>
        </w:rPr>
        <w:t xml:space="preserve"> umożliwienia utrzymywania bieżącego kontaktu przy wykonywaniu Umowy, a także – w zależności od specyfiki współpracy - umożliwienia dostępu fizycznego do nieruchomości drugiej Strony.</w:t>
      </w:r>
    </w:p>
    <w:p w14:paraId="1D070B31" w14:textId="77777777" w:rsidR="00076D2C" w:rsidRPr="001A203A" w:rsidRDefault="00076D2C" w:rsidP="00924389">
      <w:pPr>
        <w:pStyle w:val="Akapitzlist"/>
        <w:widowControl w:val="0"/>
        <w:numPr>
          <w:ilvl w:val="0"/>
          <w:numId w:val="22"/>
        </w:numPr>
        <w:autoSpaceDE w:val="0"/>
        <w:autoSpaceDN w:val="0"/>
        <w:adjustRightInd w:val="0"/>
        <w:spacing w:after="0" w:line="276" w:lineRule="auto"/>
        <w:jc w:val="both"/>
        <w:rPr>
          <w:rFonts w:ascii="Arial" w:eastAsia="Times New Roman" w:hAnsi="Arial" w:cs="Arial"/>
        </w:rPr>
      </w:pPr>
      <w:r w:rsidRPr="001A203A">
        <w:rPr>
          <w:rFonts w:ascii="Arial" w:hAnsi="Arial" w:cs="Arial"/>
        </w:rPr>
        <w:t xml:space="preserve">W celu zawarcia i wykonywania Umowy, Strony wzajemnie udostępniają sobie dane osobowe osób reprezentujących Strony, w tym pełnomocników lub członków organów w </w:t>
      </w:r>
      <w:r w:rsidRPr="001A203A">
        <w:rPr>
          <w:rFonts w:ascii="Arial" w:hAnsi="Arial" w:cs="Arial"/>
        </w:rPr>
        <w:lastRenderedPageBreak/>
        <w:t>celu umożliwienia kontaktu między Stronami jak i weryfikacji umocowania przedstawicieli Stron.</w:t>
      </w:r>
    </w:p>
    <w:p w14:paraId="3245246D" w14:textId="77777777" w:rsidR="00076D2C" w:rsidRPr="001A203A" w:rsidRDefault="00076D2C" w:rsidP="00924389">
      <w:pPr>
        <w:pStyle w:val="Akapitzlist"/>
        <w:widowControl w:val="0"/>
        <w:numPr>
          <w:ilvl w:val="0"/>
          <w:numId w:val="22"/>
        </w:numPr>
        <w:autoSpaceDE w:val="0"/>
        <w:autoSpaceDN w:val="0"/>
        <w:adjustRightInd w:val="0"/>
        <w:spacing w:after="0" w:line="276" w:lineRule="auto"/>
        <w:jc w:val="both"/>
        <w:rPr>
          <w:rFonts w:ascii="Arial" w:eastAsia="Times New Roman" w:hAnsi="Arial" w:cs="Arial"/>
        </w:rPr>
      </w:pPr>
      <w:r w:rsidRPr="001A203A">
        <w:rPr>
          <w:rFonts w:ascii="Arial" w:hAnsi="Arial" w:cs="Arial"/>
        </w:rPr>
        <w:t>Wskutek wzajemnego udostępnienia danych osobowych osób Strony stają się niezależnymi administratorami udostępnionych im danych. Każda ze Stron jako administrator udostępnionych jej danych osobowych samodzielnie decyduje o celach i środkach przetwarzania udostępnionych jej danych osobowych, w granicach obowiązującego prawa i ponosi za to odpowiedzialność.</w:t>
      </w:r>
    </w:p>
    <w:p w14:paraId="28A52438" w14:textId="1F08F2D9" w:rsidR="002F0BB5" w:rsidRPr="00CA0153" w:rsidRDefault="00076D2C" w:rsidP="00924389">
      <w:pPr>
        <w:pStyle w:val="Akapitzlist"/>
        <w:widowControl w:val="0"/>
        <w:numPr>
          <w:ilvl w:val="0"/>
          <w:numId w:val="22"/>
        </w:numPr>
        <w:autoSpaceDE w:val="0"/>
        <w:autoSpaceDN w:val="0"/>
        <w:adjustRightInd w:val="0"/>
        <w:spacing w:after="120" w:line="276" w:lineRule="auto"/>
        <w:ind w:left="714" w:hanging="357"/>
        <w:jc w:val="both"/>
        <w:rPr>
          <w:rFonts w:ascii="Arial" w:eastAsia="Times New Roman" w:hAnsi="Arial" w:cs="Arial"/>
        </w:rPr>
      </w:pPr>
      <w:r w:rsidRPr="001A203A">
        <w:rPr>
          <w:rFonts w:ascii="Arial" w:hAnsi="Arial" w:cs="Arial"/>
        </w:rPr>
        <w:t>Strony wzajemnie przekażą swoim pracownikom i współpracownikom treść określonych przez drugą Stronę Informacji o danych osobowych dotyczącej pracowników i współpracowników drugiej Strony, przed udostępnieniem ich danych osobowych drugiej Stronie, udokumentują to przekazanie, a także będą przechowywały dokumentację przekazania w sposób zapewniający jej dostępność oraz integralność przez czas trwania Umowy, a także 5 lat dłużej.</w:t>
      </w:r>
    </w:p>
    <w:p w14:paraId="626B44D8" w14:textId="25663F00" w:rsidR="002F0BB5" w:rsidRPr="00251BA6" w:rsidRDefault="002F0BB5" w:rsidP="002F0BB5">
      <w:pPr>
        <w:pStyle w:val="Nagwek1"/>
      </w:pPr>
      <w:r w:rsidRPr="00251BA6">
        <w:t>§</w:t>
      </w:r>
      <w:r w:rsidR="00EC1965" w:rsidRPr="00251BA6">
        <w:t>16</w:t>
      </w:r>
    </w:p>
    <w:p w14:paraId="483CFDC4" w14:textId="77777777" w:rsidR="002F0BB5" w:rsidRPr="003164AF" w:rsidRDefault="002F0BB5" w:rsidP="00566045">
      <w:pPr>
        <w:pStyle w:val="Nagwek2"/>
        <w:spacing w:after="0"/>
      </w:pPr>
      <w:r w:rsidRPr="003164AF">
        <w:t>Postanowienia końcowe</w:t>
      </w:r>
    </w:p>
    <w:p w14:paraId="66E0263C" w14:textId="77777777" w:rsidR="002F0BB5" w:rsidRPr="003164AF" w:rsidRDefault="002F0BB5" w:rsidP="00924389">
      <w:pPr>
        <w:pStyle w:val="Akapitzlist"/>
        <w:numPr>
          <w:ilvl w:val="0"/>
          <w:numId w:val="27"/>
        </w:numPr>
        <w:spacing w:after="0" w:line="276" w:lineRule="auto"/>
        <w:ind w:left="426" w:hanging="426"/>
        <w:jc w:val="both"/>
        <w:rPr>
          <w:rFonts w:ascii="Arial" w:hAnsi="Arial" w:cs="Arial"/>
        </w:rPr>
      </w:pPr>
      <w:r w:rsidRPr="003819D7">
        <w:rPr>
          <w:rFonts w:ascii="Arial" w:hAnsi="Arial" w:cs="Arial"/>
        </w:rPr>
        <w:t xml:space="preserve">Przelew wierzytelności oraz oświadczenie w przedmiocie przekazu wymagają zgody </w:t>
      </w:r>
      <w:r>
        <w:rPr>
          <w:rFonts w:ascii="Arial" w:hAnsi="Arial" w:cs="Arial"/>
        </w:rPr>
        <w:t>Zamawi</w:t>
      </w:r>
      <w:r w:rsidRPr="003819D7">
        <w:rPr>
          <w:rFonts w:ascii="Arial" w:hAnsi="Arial" w:cs="Arial"/>
        </w:rPr>
        <w:t>ającego wyrażonej w formie pisemnej pod rygorem nieważności.</w:t>
      </w:r>
    </w:p>
    <w:p w14:paraId="4027CA6D" w14:textId="77777777" w:rsidR="002F0BB5" w:rsidRPr="00894AD0" w:rsidRDefault="002F0BB5" w:rsidP="00924389">
      <w:pPr>
        <w:pStyle w:val="Akapitzlist"/>
        <w:numPr>
          <w:ilvl w:val="0"/>
          <w:numId w:val="27"/>
        </w:numPr>
        <w:spacing w:after="0" w:line="276" w:lineRule="auto"/>
        <w:ind w:left="426" w:hanging="426"/>
        <w:jc w:val="both"/>
        <w:rPr>
          <w:rFonts w:ascii="Arial" w:hAnsi="Arial" w:cs="Arial"/>
        </w:rPr>
      </w:pPr>
      <w:r w:rsidRPr="003164AF">
        <w:rPr>
          <w:rFonts w:ascii="Arial" w:hAnsi="Arial" w:cs="Arial"/>
        </w:rPr>
        <w:t xml:space="preserve">W sprawach nieuregulowanych niniejszą umową mają zastosowanie przepisy Kodeksu </w:t>
      </w:r>
      <w:r w:rsidRPr="00894AD0">
        <w:rPr>
          <w:rFonts w:ascii="Arial" w:hAnsi="Arial" w:cs="Arial"/>
        </w:rPr>
        <w:t xml:space="preserve">cywilnego oraz inne powszechnie obowiązujące przepisy prawa. </w:t>
      </w:r>
    </w:p>
    <w:p w14:paraId="518D9063" w14:textId="77777777" w:rsidR="002F0BB5" w:rsidRDefault="002F0BB5" w:rsidP="00924389">
      <w:pPr>
        <w:pStyle w:val="Akapitzlist"/>
        <w:numPr>
          <w:ilvl w:val="0"/>
          <w:numId w:val="27"/>
        </w:numPr>
        <w:spacing w:after="0" w:line="276" w:lineRule="auto"/>
        <w:ind w:left="426" w:hanging="426"/>
        <w:jc w:val="both"/>
        <w:rPr>
          <w:rFonts w:ascii="Arial" w:hAnsi="Arial" w:cs="Arial"/>
        </w:rPr>
      </w:pPr>
      <w:r w:rsidRPr="00894AD0">
        <w:rPr>
          <w:rFonts w:ascii="Arial" w:hAnsi="Arial" w:cs="Arial"/>
        </w:rPr>
        <w:t xml:space="preserve">Wykonawca zobowiązuje się do utrzymania w tajemnicy danych prawnie chronionych jakie uzyskał w związku z realizacją niniejszej umowy bez względu na sposób i formę ich utrwalenia oraz pozyskania pod rygorem odpowiedzialności administracyjnej, cywilnej i karnej w zakresie wskazanym </w:t>
      </w:r>
      <w:r w:rsidRPr="003164AF">
        <w:rPr>
          <w:rFonts w:ascii="Arial" w:hAnsi="Arial" w:cs="Arial"/>
        </w:rPr>
        <w:t>we właściwych przepisach.</w:t>
      </w:r>
    </w:p>
    <w:p w14:paraId="3EE9092C" w14:textId="77777777" w:rsidR="002F0BB5" w:rsidRPr="00DE50E7" w:rsidRDefault="002F0BB5" w:rsidP="00924389">
      <w:pPr>
        <w:pStyle w:val="Akapitzlist"/>
        <w:numPr>
          <w:ilvl w:val="0"/>
          <w:numId w:val="27"/>
        </w:numPr>
        <w:spacing w:after="0" w:line="276" w:lineRule="auto"/>
        <w:ind w:left="426" w:hanging="426"/>
        <w:jc w:val="both"/>
        <w:rPr>
          <w:rFonts w:ascii="Arial" w:hAnsi="Arial" w:cs="Arial"/>
        </w:rPr>
      </w:pPr>
      <w:r w:rsidRPr="00DE50E7">
        <w:rPr>
          <w:rFonts w:ascii="Arial" w:hAnsi="Arial" w:cs="Arial"/>
        </w:rPr>
        <w:t>Zamawiający oświadcza, że jest administratorem danych oraz przetwarza dane osobowe w celu niezbędnym do wykonywania swoich obowiązków i realizowania uprawnień wynikających z przepisów prawa.</w:t>
      </w:r>
    </w:p>
    <w:p w14:paraId="0D11A358" w14:textId="77777777" w:rsidR="002F0BB5" w:rsidRPr="00DE50E7" w:rsidRDefault="002F0BB5" w:rsidP="00924389">
      <w:pPr>
        <w:pStyle w:val="Akapitzlist"/>
        <w:numPr>
          <w:ilvl w:val="0"/>
          <w:numId w:val="27"/>
        </w:numPr>
        <w:spacing w:after="0" w:line="276" w:lineRule="auto"/>
        <w:ind w:left="426" w:hanging="426"/>
        <w:jc w:val="both"/>
        <w:rPr>
          <w:rFonts w:ascii="Arial" w:hAnsi="Arial" w:cs="Arial"/>
        </w:rPr>
      </w:pPr>
      <w:r w:rsidRPr="00DE50E7">
        <w:rPr>
          <w:rFonts w:ascii="Arial" w:hAnsi="Arial" w:cs="Arial"/>
        </w:rPr>
        <w:t>Wykonawca oświadcza, że znane mu są przepisy określające odpowiedzialność karną za spowodowanie nieuprawnionego przekazania, ujawnienia lub przetwarzania danych osobowych, w tym ze szkodą dla osób trzecich.</w:t>
      </w:r>
    </w:p>
    <w:p w14:paraId="78B42FF2" w14:textId="77777777" w:rsidR="002F0BB5" w:rsidRPr="00DE50E7" w:rsidRDefault="002F0BB5" w:rsidP="00924389">
      <w:pPr>
        <w:pStyle w:val="Akapitzlist"/>
        <w:numPr>
          <w:ilvl w:val="0"/>
          <w:numId w:val="27"/>
        </w:numPr>
        <w:spacing w:after="0" w:line="276" w:lineRule="auto"/>
        <w:ind w:left="426" w:hanging="426"/>
        <w:jc w:val="both"/>
        <w:rPr>
          <w:rFonts w:ascii="Arial" w:hAnsi="Arial" w:cs="Arial"/>
        </w:rPr>
      </w:pPr>
      <w:r w:rsidRPr="00DE50E7">
        <w:rPr>
          <w:rFonts w:ascii="Arial" w:hAnsi="Arial" w:cs="Arial"/>
        </w:rPr>
        <w:t xml:space="preserve">Strony umowy w przypadku sporu dążyć będą do polubownych rozstrzygnięć, a w sytuacji braku polubownego rozwiązania sporu, rozstrzygać będzie sąd powszechny właściwy miejscowo dla siedziby </w:t>
      </w:r>
      <w:r>
        <w:rPr>
          <w:rFonts w:ascii="Arial" w:hAnsi="Arial" w:cs="Arial"/>
        </w:rPr>
        <w:t>Zamawi</w:t>
      </w:r>
      <w:r w:rsidRPr="00DE50E7">
        <w:rPr>
          <w:rFonts w:ascii="Arial" w:hAnsi="Arial" w:cs="Arial"/>
        </w:rPr>
        <w:t>ającego.</w:t>
      </w:r>
    </w:p>
    <w:p w14:paraId="33A053F8" w14:textId="7193BC68" w:rsidR="002F0BB5" w:rsidRPr="003164AF" w:rsidRDefault="002F0BB5" w:rsidP="00924389">
      <w:pPr>
        <w:pStyle w:val="Akapitzlist"/>
        <w:numPr>
          <w:ilvl w:val="0"/>
          <w:numId w:val="27"/>
        </w:numPr>
        <w:spacing w:after="0" w:line="276" w:lineRule="auto"/>
        <w:ind w:left="426" w:hanging="426"/>
        <w:jc w:val="both"/>
        <w:rPr>
          <w:rFonts w:ascii="Arial" w:hAnsi="Arial" w:cs="Arial"/>
        </w:rPr>
      </w:pPr>
      <w:r w:rsidRPr="003164AF">
        <w:rPr>
          <w:rFonts w:ascii="Arial" w:hAnsi="Arial" w:cs="Arial"/>
        </w:rPr>
        <w:t>Umow</w:t>
      </w:r>
      <w:r w:rsidR="00391E2C">
        <w:rPr>
          <w:rFonts w:ascii="Arial" w:hAnsi="Arial" w:cs="Arial"/>
        </w:rPr>
        <w:t>a</w:t>
      </w:r>
      <w:r w:rsidRPr="003164AF">
        <w:rPr>
          <w:rFonts w:ascii="Arial" w:hAnsi="Arial" w:cs="Arial"/>
        </w:rPr>
        <w:t xml:space="preserve"> sporządzon</w:t>
      </w:r>
      <w:r w:rsidR="00391E2C">
        <w:rPr>
          <w:rFonts w:ascii="Arial" w:hAnsi="Arial" w:cs="Arial"/>
        </w:rPr>
        <w:t>a zostanie</w:t>
      </w:r>
      <w:r w:rsidRPr="003164AF">
        <w:rPr>
          <w:rFonts w:ascii="Arial" w:hAnsi="Arial" w:cs="Arial"/>
        </w:rPr>
        <w:t xml:space="preserve"> w </w:t>
      </w:r>
      <w:r w:rsidR="00391E2C">
        <w:rPr>
          <w:rFonts w:ascii="Arial" w:hAnsi="Arial" w:cs="Arial"/>
        </w:rPr>
        <w:t>trzech</w:t>
      </w:r>
      <w:r w:rsidRPr="003164AF">
        <w:rPr>
          <w:rFonts w:ascii="Arial" w:hAnsi="Arial" w:cs="Arial"/>
        </w:rPr>
        <w:t xml:space="preserve"> jednobrzmiących egzemplarzach</w:t>
      </w:r>
      <w:r w:rsidR="00391E2C">
        <w:rPr>
          <w:rFonts w:ascii="Arial" w:hAnsi="Arial" w:cs="Arial"/>
        </w:rPr>
        <w:t xml:space="preserve"> –</w:t>
      </w:r>
      <w:r w:rsidRPr="003164AF">
        <w:rPr>
          <w:rFonts w:ascii="Arial" w:hAnsi="Arial" w:cs="Arial"/>
        </w:rPr>
        <w:t xml:space="preserve"> </w:t>
      </w:r>
      <w:r w:rsidR="00391E2C">
        <w:rPr>
          <w:rFonts w:ascii="Arial" w:hAnsi="Arial" w:cs="Arial"/>
        </w:rPr>
        <w:t xml:space="preserve">dwa dla Zamawiającego, a jeden </w:t>
      </w:r>
      <w:r w:rsidRPr="003164AF">
        <w:rPr>
          <w:rFonts w:ascii="Arial" w:hAnsi="Arial" w:cs="Arial"/>
        </w:rPr>
        <w:t>dla</w:t>
      </w:r>
      <w:r w:rsidR="00391E2C">
        <w:rPr>
          <w:rFonts w:ascii="Arial" w:hAnsi="Arial" w:cs="Arial"/>
        </w:rPr>
        <w:t xml:space="preserve"> Wykonawcy albo w postaci elektronicznej</w:t>
      </w:r>
      <w:r w:rsidRPr="003164AF">
        <w:rPr>
          <w:rFonts w:ascii="Arial" w:hAnsi="Arial" w:cs="Arial"/>
        </w:rPr>
        <w:t>.</w:t>
      </w:r>
    </w:p>
    <w:p w14:paraId="28C23114" w14:textId="77777777" w:rsidR="002F0BB5" w:rsidRPr="003164AF" w:rsidRDefault="002F0BB5" w:rsidP="00924389">
      <w:pPr>
        <w:pStyle w:val="Akapitzlist"/>
        <w:numPr>
          <w:ilvl w:val="0"/>
          <w:numId w:val="27"/>
        </w:numPr>
        <w:spacing w:after="0" w:line="276" w:lineRule="auto"/>
        <w:ind w:left="426" w:hanging="426"/>
        <w:jc w:val="both"/>
        <w:rPr>
          <w:rFonts w:ascii="Arial" w:hAnsi="Arial" w:cs="Arial"/>
        </w:rPr>
      </w:pPr>
      <w:r w:rsidRPr="003164AF">
        <w:rPr>
          <w:rFonts w:ascii="Arial" w:hAnsi="Arial" w:cs="Arial"/>
        </w:rPr>
        <w:t>Integralną część umowy stanowią załączniki</w:t>
      </w:r>
      <w:r>
        <w:rPr>
          <w:rFonts w:ascii="Arial" w:hAnsi="Arial" w:cs="Arial"/>
        </w:rPr>
        <w:t xml:space="preserve"> do umowy</w:t>
      </w:r>
      <w:r w:rsidRPr="003164AF">
        <w:rPr>
          <w:rFonts w:ascii="Arial" w:hAnsi="Arial" w:cs="Arial"/>
        </w:rPr>
        <w:t>:</w:t>
      </w:r>
    </w:p>
    <w:p w14:paraId="3CE199E4" w14:textId="797DD011" w:rsidR="002F0BB5" w:rsidRPr="00CA0153" w:rsidRDefault="00BF0A7F" w:rsidP="00924389">
      <w:pPr>
        <w:pStyle w:val="Akapitzlist"/>
        <w:numPr>
          <w:ilvl w:val="0"/>
          <w:numId w:val="5"/>
        </w:numPr>
        <w:spacing w:after="0" w:line="276" w:lineRule="auto"/>
        <w:ind w:left="851" w:hanging="425"/>
        <w:jc w:val="both"/>
        <w:rPr>
          <w:rFonts w:ascii="Arial" w:hAnsi="Arial" w:cs="Arial"/>
        </w:rPr>
      </w:pPr>
      <w:r w:rsidRPr="00CA0153">
        <w:rPr>
          <w:rFonts w:ascii="Arial" w:hAnsi="Arial" w:cs="Arial"/>
        </w:rPr>
        <w:t>Dokumenty zamówienia, na podstawie którego zawarto umowę, a w szczególności „</w:t>
      </w:r>
      <w:r w:rsidR="002F0BB5" w:rsidRPr="00CA0153">
        <w:rPr>
          <w:rFonts w:ascii="Arial" w:hAnsi="Arial" w:cs="Arial"/>
        </w:rPr>
        <w:t>Opis przedmiotu zamówienia</w:t>
      </w:r>
      <w:r w:rsidRPr="00CA0153">
        <w:rPr>
          <w:rFonts w:ascii="Arial" w:hAnsi="Arial" w:cs="Arial"/>
        </w:rPr>
        <w:t>”</w:t>
      </w:r>
      <w:r w:rsidR="002F0BB5" w:rsidRPr="00CA0153">
        <w:rPr>
          <w:rFonts w:ascii="Arial" w:hAnsi="Arial" w:cs="Arial"/>
        </w:rPr>
        <w:t xml:space="preserve"> wraz załącznikami; (zał. nr 1);</w:t>
      </w:r>
    </w:p>
    <w:p w14:paraId="574BCFA3" w14:textId="35F9A800" w:rsidR="004578F7" w:rsidRDefault="002F0BB5" w:rsidP="004578F7">
      <w:pPr>
        <w:pStyle w:val="Akapitzlist"/>
        <w:numPr>
          <w:ilvl w:val="0"/>
          <w:numId w:val="5"/>
        </w:numPr>
        <w:spacing w:after="0" w:line="276" w:lineRule="auto"/>
        <w:ind w:left="851" w:hanging="425"/>
        <w:jc w:val="both"/>
        <w:rPr>
          <w:rFonts w:ascii="Arial" w:hAnsi="Arial" w:cs="Arial"/>
        </w:rPr>
      </w:pPr>
      <w:r w:rsidRPr="00CA0153">
        <w:rPr>
          <w:rFonts w:ascii="Arial" w:hAnsi="Arial" w:cs="Arial"/>
        </w:rPr>
        <w:t>Oferta Wykonawcy</w:t>
      </w:r>
      <w:r w:rsidR="007A1643">
        <w:rPr>
          <w:rFonts w:ascii="Arial" w:hAnsi="Arial" w:cs="Arial"/>
        </w:rPr>
        <w:t>, a w szczególności „Formularz cenowy”</w:t>
      </w:r>
      <w:r w:rsidRPr="00CA0153">
        <w:rPr>
          <w:rFonts w:ascii="Arial" w:hAnsi="Arial" w:cs="Arial"/>
        </w:rPr>
        <w:t xml:space="preserve"> (zał. nr 2);</w:t>
      </w:r>
    </w:p>
    <w:p w14:paraId="34AC5BC7" w14:textId="77777777" w:rsidR="004D6306" w:rsidRDefault="004D6306" w:rsidP="004D6306">
      <w:pPr>
        <w:spacing w:after="0" w:line="276" w:lineRule="auto"/>
        <w:jc w:val="both"/>
        <w:rPr>
          <w:rFonts w:ascii="Arial" w:hAnsi="Arial" w:cs="Arial"/>
        </w:rPr>
      </w:pPr>
    </w:p>
    <w:p w14:paraId="78C0595D" w14:textId="77777777" w:rsidR="004D6306" w:rsidRPr="004D6306" w:rsidRDefault="004D6306" w:rsidP="004D6306">
      <w:pPr>
        <w:spacing w:after="0" w:line="276" w:lineRule="auto"/>
        <w:jc w:val="both"/>
        <w:rPr>
          <w:rFonts w:ascii="Arial" w:hAnsi="Arial" w:cs="Arial"/>
        </w:rPr>
      </w:pPr>
    </w:p>
    <w:p w14:paraId="45AED9E6" w14:textId="77777777" w:rsidR="00251BA6" w:rsidRPr="00251BA6" w:rsidRDefault="00251BA6" w:rsidP="00251BA6">
      <w:pPr>
        <w:pStyle w:val="Akapitzlist"/>
        <w:spacing w:after="0" w:line="276" w:lineRule="auto"/>
        <w:ind w:left="851"/>
        <w:jc w:val="both"/>
        <w:rPr>
          <w:rFonts w:ascii="Arial" w:hAnsi="Arial" w:cs="Arial"/>
        </w:rPr>
      </w:pPr>
    </w:p>
    <w:p w14:paraId="0771F0CE" w14:textId="45ED6AC3" w:rsidR="004578F7" w:rsidRPr="0064193F" w:rsidRDefault="004578F7" w:rsidP="004578F7">
      <w:pPr>
        <w:pStyle w:val="Tekstpodstawowy"/>
        <w:tabs>
          <w:tab w:val="center" w:pos="1701"/>
          <w:tab w:val="center" w:pos="6804"/>
        </w:tabs>
        <w:spacing w:line="276" w:lineRule="auto"/>
        <w:rPr>
          <w:rFonts w:ascii="Arial" w:hAnsi="Arial" w:cs="Arial"/>
        </w:rPr>
      </w:pPr>
      <w:r w:rsidRPr="0064193F">
        <w:rPr>
          <w:rFonts w:ascii="Arial" w:hAnsi="Arial" w:cs="Arial"/>
        </w:rPr>
        <w:tab/>
        <w:t>Zamawiający</w:t>
      </w:r>
      <w:r w:rsidRPr="0064193F">
        <w:rPr>
          <w:rFonts w:ascii="Arial" w:hAnsi="Arial" w:cs="Arial"/>
        </w:rPr>
        <w:tab/>
        <w:t>Wykonawca</w:t>
      </w:r>
    </w:p>
    <w:p w14:paraId="7F0A5A38" w14:textId="77777777" w:rsidR="004D6306" w:rsidRDefault="004D6306" w:rsidP="00285766">
      <w:pPr>
        <w:spacing w:line="276" w:lineRule="auto"/>
        <w:jc w:val="both"/>
        <w:rPr>
          <w:rFonts w:ascii="Arial" w:hAnsi="Arial" w:cs="Arial"/>
        </w:rPr>
      </w:pPr>
      <w:bookmarkStart w:id="31" w:name="_Hlk50639622"/>
    </w:p>
    <w:p w14:paraId="28C7A53B" w14:textId="77777777" w:rsidR="004D6306" w:rsidRDefault="004D6306" w:rsidP="00285766">
      <w:pPr>
        <w:spacing w:line="276" w:lineRule="auto"/>
        <w:jc w:val="both"/>
        <w:rPr>
          <w:rFonts w:ascii="Arial" w:hAnsi="Arial" w:cs="Arial"/>
        </w:rPr>
      </w:pPr>
    </w:p>
    <w:p w14:paraId="2C6BE4A6" w14:textId="77777777" w:rsidR="004D6306" w:rsidRDefault="004D6306" w:rsidP="00285766">
      <w:pPr>
        <w:spacing w:line="276" w:lineRule="auto"/>
        <w:jc w:val="both"/>
        <w:rPr>
          <w:rFonts w:ascii="Arial" w:hAnsi="Arial" w:cs="Arial"/>
        </w:rPr>
      </w:pPr>
    </w:p>
    <w:p w14:paraId="09FC0C27" w14:textId="0E1A9251" w:rsidR="0038542D" w:rsidRPr="00285766" w:rsidRDefault="004578F7" w:rsidP="00285766">
      <w:pPr>
        <w:spacing w:line="276" w:lineRule="auto"/>
        <w:jc w:val="both"/>
        <w:rPr>
          <w:rFonts w:ascii="Arial" w:hAnsi="Arial" w:cs="Arial"/>
        </w:rPr>
      </w:pPr>
      <w:r w:rsidRPr="0064193F">
        <w:rPr>
          <w:rFonts w:ascii="Arial" w:hAnsi="Arial" w:cs="Arial"/>
        </w:rPr>
        <w:t>……………………………………………</w:t>
      </w:r>
      <w:r w:rsidRPr="0064193F">
        <w:rPr>
          <w:rFonts w:ascii="Arial" w:hAnsi="Arial" w:cs="Arial"/>
        </w:rPr>
        <w:tab/>
      </w:r>
      <w:r w:rsidRPr="0064193F">
        <w:rPr>
          <w:rFonts w:ascii="Arial" w:hAnsi="Arial" w:cs="Arial"/>
        </w:rPr>
        <w:tab/>
        <w:t>………………………………………</w:t>
      </w:r>
      <w:bookmarkEnd w:id="31"/>
    </w:p>
    <w:sectPr w:rsidR="0038542D" w:rsidRPr="00285766" w:rsidSect="000D438F">
      <w:headerReference w:type="default" r:id="rId12"/>
      <w:footerReference w:type="even" r:id="rId13"/>
      <w:footerReference w:type="default" r:id="rId14"/>
      <w:pgSz w:w="11906" w:h="16838"/>
      <w:pgMar w:top="1134" w:right="1134" w:bottom="1134" w:left="1418" w:header="737" w:footer="816"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F0BFB32" w14:textId="77777777" w:rsidR="00051C99" w:rsidRDefault="00051C99" w:rsidP="003226B0">
      <w:r>
        <w:separator/>
      </w:r>
    </w:p>
  </w:endnote>
  <w:endnote w:type="continuationSeparator" w:id="0">
    <w:p w14:paraId="24210412" w14:textId="77777777" w:rsidR="00051C99" w:rsidRDefault="00051C99" w:rsidP="003226B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w:panose1 w:val="020F0502020204030204"/>
    <w:charset w:val="EE"/>
    <w:family w:val="swiss"/>
    <w:pitch w:val="variable"/>
    <w:sig w:usb0="E4002EFF" w:usb1="C200247B" w:usb2="00000009" w:usb3="00000000" w:csb0="000001FF" w:csb1="00000000"/>
  </w:font>
  <w:font w:name="Impact">
    <w:panose1 w:val="020B0806030902050204"/>
    <w:charset w:val="EE"/>
    <w:family w:val="swiss"/>
    <w:pitch w:val="variable"/>
    <w:sig w:usb0="00000287" w:usb1="00000000" w:usb2="00000000" w:usb3="00000000" w:csb0="0000009F" w:csb1="00000000"/>
  </w:font>
  <w:font w:name="Franklin Gothic Medium Cond">
    <w:panose1 w:val="020B0606030402020204"/>
    <w:charset w:val="EE"/>
    <w:family w:val="swiss"/>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Consolas">
    <w:panose1 w:val="020B0609020204030204"/>
    <w:charset w:val="EE"/>
    <w:family w:val="modern"/>
    <w:pitch w:val="fixed"/>
    <w:sig w:usb0="E00006FF" w:usb1="0000FCFF" w:usb2="00000001" w:usb3="00000000" w:csb0="0000019F" w:csb1="00000000"/>
  </w:font>
  <w:font w:name="StarSymbol">
    <w:altName w:val="Yu Gothic"/>
    <w:charset w:val="80"/>
    <w:family w:val="auto"/>
    <w:pitch w:val="default"/>
  </w:font>
  <w:font w:name="Wingdings 2">
    <w:panose1 w:val="05020102010507070707"/>
    <w:charset w:val="02"/>
    <w:family w:val="roman"/>
    <w:pitch w:val="variable"/>
    <w:sig w:usb0="00000000" w:usb1="10000000" w:usb2="00000000" w:usb3="00000000" w:csb0="80000000" w:csb1="00000000"/>
  </w:font>
  <w:font w:name="Palatino">
    <w:charset w:val="00"/>
    <w:family w:val="roman"/>
    <w:pitch w:val="variable"/>
    <w:sig w:usb0="00000003" w:usb1="00000000" w:usb2="00000000" w:usb3="00000000" w:csb0="00000001" w:csb1="00000000"/>
  </w:font>
  <w:font w:name="Mangal">
    <w:panose1 w:val="00000400000000000000"/>
    <w:charset w:val="00"/>
    <w:family w:val="roman"/>
    <w:pitch w:val="variable"/>
    <w:sig w:usb0="00008003" w:usb1="00000000" w:usb2="00000000" w:usb3="00000000" w:csb0="00000001" w:csb1="00000000"/>
  </w:font>
  <w:font w:name="Times">
    <w:panose1 w:val="02020603050405020304"/>
    <w:charset w:val="EE"/>
    <w:family w:val="roman"/>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609A7A" w14:textId="553C5F31" w:rsidR="005105B9" w:rsidRDefault="00965DB3">
    <w:pPr>
      <w:rPr>
        <w:sz w:val="2"/>
        <w:szCs w:val="2"/>
      </w:rPr>
    </w:pPr>
    <w:r>
      <w:rPr>
        <w:noProof/>
        <w:sz w:val="24"/>
        <w:szCs w:val="24"/>
      </w:rPr>
      <mc:AlternateContent>
        <mc:Choice Requires="wps">
          <w:drawing>
            <wp:anchor distT="0" distB="0" distL="63500" distR="63500" simplePos="0" relativeHeight="251662336" behindDoc="1" locked="0" layoutInCell="1" allowOverlap="1" wp14:anchorId="7E4572DD" wp14:editId="12FED4F4">
              <wp:simplePos x="0" y="0"/>
              <wp:positionH relativeFrom="page">
                <wp:posOffset>6352540</wp:posOffset>
              </wp:positionH>
              <wp:positionV relativeFrom="page">
                <wp:posOffset>10363835</wp:posOffset>
              </wp:positionV>
              <wp:extent cx="283210" cy="88265"/>
              <wp:effectExtent l="0" t="635" r="3175" b="0"/>
              <wp:wrapNone/>
              <wp:docPr id="1"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3210" cy="882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90665BF" w14:textId="77777777" w:rsidR="005105B9" w:rsidRDefault="005105B9">
                          <w:pPr>
                            <w:spacing w:line="240" w:lineRule="auto"/>
                          </w:pPr>
                          <w:r>
                            <w:fldChar w:fldCharType="begin"/>
                          </w:r>
                          <w:r>
                            <w:instrText xml:space="preserve"> PAGE \* MERGEFORMAT </w:instrText>
                          </w:r>
                          <w:r>
                            <w:fldChar w:fldCharType="separate"/>
                          </w:r>
                          <w:r>
                            <w:rPr>
                              <w:rStyle w:val="Nagweklubstopka0"/>
                              <w:b w:val="0"/>
                              <w:bCs w:val="0"/>
                            </w:rPr>
                            <w:t>#</w:t>
                          </w:r>
                          <w:r>
                            <w:rPr>
                              <w:rStyle w:val="Nagweklubstopka0"/>
                            </w:rPr>
                            <w:fldChar w:fldCharType="end"/>
                          </w:r>
                          <w:r>
                            <w:rPr>
                              <w:rStyle w:val="Nagweklubstopka0"/>
                              <w:b w:val="0"/>
                              <w:bCs w:val="0"/>
                            </w:rPr>
                            <w:t>/29</w:t>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7E4572DD" id="_x0000_t202" coordsize="21600,21600" o:spt="202" path="m,l,21600r21600,l21600,xe">
              <v:stroke joinstyle="miter"/>
              <v:path gradientshapeok="t" o:connecttype="rect"/>
            </v:shapetype>
            <v:shape id="Text Box 24" o:spid="_x0000_s1027" type="#_x0000_t202" style="position:absolute;margin-left:500.2pt;margin-top:816.05pt;width:22.3pt;height:6.95pt;z-index:-251654144;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" filled="f" stroked="f">
              <v:textbox style="mso-fit-shape-to-text:t" inset="0,0,0,0">
                <w:txbxContent>
                  <w:p w14:paraId="090665BF" w14:textId="77777777" w:rsidR="005105B9" w:rsidRDefault="005105B9">
                    <w:pPr>
                      <w:spacing w:line="240" w:lineRule="auto"/>
                    </w:pPr>
                    <w:r>
                      <w:fldChar w:fldCharType="begin"/>
                    </w:r>
                    <w:r>
                      <w:instrText xml:space="preserve"> PAGE \* MERGEFORMAT </w:instrText>
                    </w:r>
                    <w:r>
                      <w:fldChar w:fldCharType="separate"/>
                    </w:r>
                    <w:r>
                      <w:rPr>
                        <w:rStyle w:val="Nagweklubstopka0"/>
                        <w:b w:val="0"/>
                        <w:bCs w:val="0"/>
                      </w:rPr>
                      <w:t>#</w:t>
                    </w:r>
                    <w:r>
                      <w:rPr>
                        <w:rStyle w:val="Nagweklubstopka0"/>
                      </w:rPr>
                      <w:fldChar w:fldCharType="end"/>
                    </w:r>
                    <w:r>
                      <w:rPr>
                        <w:rStyle w:val="Nagweklubstopka0"/>
                        <w:b w:val="0"/>
                        <w:bCs w:val="0"/>
                      </w:rPr>
                      <w:t>/29</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22771771"/>
      <w:docPartObj>
        <w:docPartGallery w:val="Page Numbers (Bottom of Page)"/>
        <w:docPartUnique/>
      </w:docPartObj>
    </w:sdtPr>
    <w:sdtEndPr/>
    <w:sdtContent>
      <w:p w14:paraId="13FC1225" w14:textId="33E53CD4" w:rsidR="00566045" w:rsidRDefault="00566045">
        <w:pPr>
          <w:pStyle w:val="Stopka"/>
          <w:jc w:val="right"/>
        </w:pPr>
        <w:r>
          <w:fldChar w:fldCharType="begin"/>
        </w:r>
        <w:r>
          <w:instrText>PAGE   \* MERGEFORMAT</w:instrText>
        </w:r>
        <w:r>
          <w:fldChar w:fldCharType="separate"/>
        </w:r>
        <w:r w:rsidR="008B0E08">
          <w:rPr>
            <w:noProof/>
          </w:rPr>
          <w:t>16</w:t>
        </w:r>
        <w:r>
          <w:fldChar w:fldCharType="end"/>
        </w:r>
      </w:p>
    </w:sdtContent>
  </w:sdt>
  <w:p w14:paraId="7A6A2F12" w14:textId="1AFDC1AF" w:rsidR="005105B9" w:rsidRDefault="005105B9" w:rsidP="00165ED6">
    <w:pPr>
      <w:tabs>
        <w:tab w:val="left" w:pos="8062"/>
      </w:tabs>
      <w:rPr>
        <w:sz w:val="2"/>
        <w:szCs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F11D58F" w14:textId="77777777" w:rsidR="00051C99" w:rsidRDefault="00051C99" w:rsidP="003226B0">
      <w:r>
        <w:separator/>
      </w:r>
    </w:p>
  </w:footnote>
  <w:footnote w:type="continuationSeparator" w:id="0">
    <w:p w14:paraId="279DDCBB" w14:textId="77777777" w:rsidR="00051C99" w:rsidRDefault="00051C99" w:rsidP="003226B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C4B2DD" w14:textId="488D3FF6" w:rsidR="005105B9" w:rsidRDefault="00965DB3">
    <w:pPr>
      <w:rPr>
        <w:sz w:val="2"/>
        <w:szCs w:val="2"/>
      </w:rPr>
    </w:pPr>
    <w:r>
      <w:rPr>
        <w:noProof/>
        <w:sz w:val="24"/>
        <w:szCs w:val="24"/>
      </w:rPr>
      <mc:AlternateContent>
        <mc:Choice Requires="wps">
          <w:drawing>
            <wp:anchor distT="0" distB="0" distL="63500" distR="63500" simplePos="0" relativeHeight="251661312" behindDoc="1" locked="0" layoutInCell="1" allowOverlap="1" wp14:anchorId="00D1736B" wp14:editId="53D25ED7">
              <wp:simplePos x="0" y="0"/>
              <wp:positionH relativeFrom="page">
                <wp:posOffset>5039360</wp:posOffset>
              </wp:positionH>
              <wp:positionV relativeFrom="page">
                <wp:posOffset>770255</wp:posOffset>
              </wp:positionV>
              <wp:extent cx="75565" cy="262255"/>
              <wp:effectExtent l="635" t="0" r="3175" b="0"/>
              <wp:wrapNone/>
              <wp:docPr id="2"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565" cy="262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E13049" w14:textId="25865119" w:rsidR="005105B9" w:rsidRDefault="005105B9">
                          <w:pPr>
                            <w:spacing w:line="240" w:lineRule="auto"/>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00D1736B" id="_x0000_t202" coordsize="21600,21600" o:spt="202" path="m,l,21600r21600,l21600,xe">
              <v:stroke joinstyle="miter"/>
              <v:path gradientshapeok="t" o:connecttype="rect"/>
            </v:shapetype>
            <v:shape id="Text Box 23" o:spid="_x0000_s1026" type="#_x0000_t202" style="position:absolute;margin-left:396.8pt;margin-top:60.65pt;width:5.95pt;height:20.65pt;z-index:-251655168;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" filled="f" stroked="f">
              <v:textbox style="mso-fit-shape-to-text:t" inset="0,0,0,0">
                <w:txbxContent>
                  <w:p w14:paraId="7BE13049" w14:textId="25865119" w:rsidR="005105B9" w:rsidRDefault="005105B9">
                    <w:pPr>
                      <w:spacing w:line="240" w:lineRule="auto"/>
                    </w:pP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CF240D02"/>
    <w:lvl w:ilvl="0">
      <w:start w:val="1"/>
      <w:numFmt w:val="bullet"/>
      <w:pStyle w:val="Listapunktowana"/>
      <w:lvlText w:val=""/>
      <w:lvlJc w:val="left"/>
      <w:pPr>
        <w:tabs>
          <w:tab w:val="num" w:pos="360"/>
        </w:tabs>
        <w:ind w:left="360" w:hanging="360"/>
      </w:pPr>
      <w:rPr>
        <w:rFonts w:ascii="Symbol" w:hAnsi="Symbol" w:hint="default"/>
      </w:rPr>
    </w:lvl>
  </w:abstractNum>
  <w:abstractNum w:abstractNumId="1" w15:restartNumberingAfterBreak="0">
    <w:nsid w:val="00000014"/>
    <w:multiLevelType w:val="singleLevel"/>
    <w:tmpl w:val="5008CB98"/>
    <w:name w:val="WW8Num33"/>
    <w:lvl w:ilvl="0">
      <w:numFmt w:val="decimal"/>
      <w:lvlText w:val="%1"/>
      <w:lvlJc w:val="left"/>
      <w:pPr>
        <w:tabs>
          <w:tab w:val="num" w:pos="0"/>
        </w:tabs>
        <w:ind w:left="0" w:firstLine="0"/>
      </w:pPr>
    </w:lvl>
  </w:abstractNum>
  <w:abstractNum w:abstractNumId="2" w15:restartNumberingAfterBreak="0">
    <w:nsid w:val="00000017"/>
    <w:multiLevelType w:val="singleLevel"/>
    <w:tmpl w:val="1EC030A6"/>
    <w:name w:val="WW8Num38"/>
    <w:lvl w:ilvl="0">
      <w:numFmt w:val="decimal"/>
      <w:lvlText w:val="%1"/>
      <w:lvlJc w:val="left"/>
      <w:pPr>
        <w:tabs>
          <w:tab w:val="num" w:pos="0"/>
        </w:tabs>
        <w:ind w:left="0" w:firstLine="0"/>
      </w:pPr>
    </w:lvl>
  </w:abstractNum>
  <w:abstractNum w:abstractNumId="3" w15:restartNumberingAfterBreak="0">
    <w:nsid w:val="00000030"/>
    <w:multiLevelType w:val="singleLevel"/>
    <w:tmpl w:val="00000030"/>
    <w:name w:val="WW8Num89"/>
    <w:lvl w:ilvl="0">
      <w:start w:val="1"/>
      <w:numFmt w:val="decimal"/>
      <w:lvlText w:val="%1)"/>
      <w:lvlJc w:val="left"/>
      <w:pPr>
        <w:tabs>
          <w:tab w:val="num" w:pos="1065"/>
        </w:tabs>
        <w:ind w:left="1065" w:hanging="360"/>
      </w:pPr>
    </w:lvl>
  </w:abstractNum>
  <w:abstractNum w:abstractNumId="4" w15:restartNumberingAfterBreak="0">
    <w:nsid w:val="0000003A"/>
    <w:multiLevelType w:val="singleLevel"/>
    <w:tmpl w:val="9B86C9A6"/>
    <w:name w:val="WW8Num103"/>
    <w:lvl w:ilvl="0">
      <w:numFmt w:val="decimal"/>
      <w:lvlText w:val="%1"/>
      <w:lvlJc w:val="left"/>
      <w:pPr>
        <w:tabs>
          <w:tab w:val="num" w:pos="0"/>
        </w:tabs>
        <w:ind w:left="0" w:firstLine="0"/>
      </w:pPr>
    </w:lvl>
  </w:abstractNum>
  <w:abstractNum w:abstractNumId="5" w15:restartNumberingAfterBreak="0">
    <w:nsid w:val="0000003D"/>
    <w:multiLevelType w:val="singleLevel"/>
    <w:tmpl w:val="5BDEC79C"/>
    <w:name w:val="WW8Num106"/>
    <w:lvl w:ilvl="0">
      <w:numFmt w:val="decimal"/>
      <w:lvlText w:val="%1"/>
      <w:lvlJc w:val="left"/>
      <w:pPr>
        <w:tabs>
          <w:tab w:val="num" w:pos="0"/>
        </w:tabs>
        <w:ind w:left="0" w:firstLine="0"/>
      </w:pPr>
    </w:lvl>
  </w:abstractNum>
  <w:abstractNum w:abstractNumId="6" w15:restartNumberingAfterBreak="0">
    <w:nsid w:val="042D59D3"/>
    <w:multiLevelType w:val="hybridMultilevel"/>
    <w:tmpl w:val="7B3ABB78"/>
    <w:lvl w:ilvl="0" w:tplc="0415000F">
      <w:start w:val="1"/>
      <w:numFmt w:val="decimal"/>
      <w:lvlText w:val="%1."/>
      <w:lvlJc w:val="left"/>
      <w:pPr>
        <w:ind w:left="644"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 w15:restartNumberingAfterBreak="0">
    <w:nsid w:val="08432A40"/>
    <w:multiLevelType w:val="hybridMultilevel"/>
    <w:tmpl w:val="4656D232"/>
    <w:lvl w:ilvl="0" w:tplc="D4205EE6">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15:restartNumberingAfterBreak="0">
    <w:nsid w:val="0B4F0965"/>
    <w:multiLevelType w:val="hybridMultilevel"/>
    <w:tmpl w:val="440CDEC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0B710D00"/>
    <w:multiLevelType w:val="hybridMultilevel"/>
    <w:tmpl w:val="F350D0A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10EE1B51"/>
    <w:multiLevelType w:val="hybridMultilevel"/>
    <w:tmpl w:val="06CC34E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1482775B"/>
    <w:multiLevelType w:val="multilevel"/>
    <w:tmpl w:val="0EBA3C40"/>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Nagwek3"/>
      <w:lvlText w:val="%1.%2.%3"/>
      <w:lvlJc w:val="left"/>
      <w:pPr>
        <w:ind w:left="720" w:hanging="720"/>
      </w:pPr>
    </w:lvl>
    <w:lvl w:ilvl="3">
      <w:start w:val="1"/>
      <w:numFmt w:val="decimal"/>
      <w:pStyle w:val="Nagwek4"/>
      <w:lvlText w:val="%1.%2.%3.%4"/>
      <w:lvlJc w:val="left"/>
      <w:pPr>
        <w:ind w:left="864" w:hanging="864"/>
      </w:pPr>
    </w:lvl>
    <w:lvl w:ilvl="4">
      <w:start w:val="1"/>
      <w:numFmt w:val="decimal"/>
      <w:pStyle w:val="Nagwek5"/>
      <w:lvlText w:val="%1.%2.%3.%4.%5"/>
      <w:lvlJc w:val="left"/>
      <w:pPr>
        <w:ind w:left="1008" w:hanging="1008"/>
      </w:pPr>
    </w:lvl>
    <w:lvl w:ilvl="5">
      <w:start w:val="1"/>
      <w:numFmt w:val="decimal"/>
      <w:pStyle w:val="Nagwek6"/>
      <w:lvlText w:val="%1.%2.%3.%4.%5.%6"/>
      <w:lvlJc w:val="left"/>
      <w:pPr>
        <w:ind w:left="1152" w:hanging="1152"/>
      </w:pPr>
    </w:lvl>
    <w:lvl w:ilvl="6">
      <w:start w:val="1"/>
      <w:numFmt w:val="decimal"/>
      <w:pStyle w:val="Nagwek7"/>
      <w:lvlText w:val="%1.%2.%3.%4.%5.%6.%7"/>
      <w:lvlJc w:val="left"/>
      <w:pPr>
        <w:ind w:left="1296" w:hanging="1296"/>
      </w:pPr>
    </w:lvl>
    <w:lvl w:ilvl="7">
      <w:start w:val="1"/>
      <w:numFmt w:val="decimal"/>
      <w:pStyle w:val="Nagwek8"/>
      <w:lvlText w:val="%1.%2.%3.%4.%5.%6.%7.%8"/>
      <w:lvlJc w:val="left"/>
      <w:pPr>
        <w:ind w:left="1440" w:hanging="1440"/>
      </w:pPr>
    </w:lvl>
    <w:lvl w:ilvl="8">
      <w:start w:val="1"/>
      <w:numFmt w:val="decimal"/>
      <w:pStyle w:val="Nagwek9"/>
      <w:lvlText w:val="%1.%2.%3.%4.%5.%6.%7.%8.%9"/>
      <w:lvlJc w:val="left"/>
      <w:pPr>
        <w:ind w:left="1584" w:hanging="1584"/>
      </w:pPr>
    </w:lvl>
  </w:abstractNum>
  <w:abstractNum w:abstractNumId="12" w15:restartNumberingAfterBreak="0">
    <w:nsid w:val="15C44778"/>
    <w:multiLevelType w:val="hybridMultilevel"/>
    <w:tmpl w:val="982C5F2C"/>
    <w:lvl w:ilvl="0" w:tplc="04150011">
      <w:start w:val="1"/>
      <w:numFmt w:val="decimal"/>
      <w:lvlText w:val="%1)"/>
      <w:lvlJc w:val="left"/>
      <w:pPr>
        <w:ind w:left="644"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3" w15:restartNumberingAfterBreak="0">
    <w:nsid w:val="16FB602F"/>
    <w:multiLevelType w:val="hybridMultilevel"/>
    <w:tmpl w:val="8C087B94"/>
    <w:lvl w:ilvl="0" w:tplc="CDC8FCFA">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 w15:restartNumberingAfterBreak="0">
    <w:nsid w:val="17682F41"/>
    <w:multiLevelType w:val="hybridMultilevel"/>
    <w:tmpl w:val="D92AC560"/>
    <w:lvl w:ilvl="0" w:tplc="049E6D86">
      <w:start w:val="1"/>
      <w:numFmt w:val="decimal"/>
      <w:lvlText w:val="%1."/>
      <w:lvlJc w:val="left"/>
      <w:pPr>
        <w:ind w:left="927" w:hanging="360"/>
      </w:pPr>
      <w:rPr>
        <w:rFonts w:hint="default"/>
        <w:color w:val="auto"/>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187A281D"/>
    <w:multiLevelType w:val="hybridMultilevel"/>
    <w:tmpl w:val="CC3E1F62"/>
    <w:lvl w:ilvl="0" w:tplc="FFFFFFFF">
      <w:start w:val="1"/>
      <w:numFmt w:val="decimal"/>
      <w:lvlText w:val="%1."/>
      <w:lvlJc w:val="left"/>
      <w:pPr>
        <w:tabs>
          <w:tab w:val="num" w:pos="644"/>
        </w:tabs>
        <w:ind w:left="644" w:hanging="360"/>
      </w:pPr>
      <w:rPr>
        <w:rFonts w:ascii="Arial" w:eastAsia="Times New Roman" w:hAnsi="Arial" w:cs="Arial"/>
        <w:b w:val="0"/>
        <w:strike w:val="0"/>
        <w:color w:val="auto"/>
        <w:vertAlign w:val="baseline"/>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6" w15:restartNumberingAfterBreak="0">
    <w:nsid w:val="19921C41"/>
    <w:multiLevelType w:val="hybridMultilevel"/>
    <w:tmpl w:val="729C59E4"/>
    <w:lvl w:ilvl="0" w:tplc="04150017">
      <w:start w:val="1"/>
      <w:numFmt w:val="lowerLetter"/>
      <w:lvlText w:val="%1)"/>
      <w:lvlJc w:val="left"/>
      <w:pPr>
        <w:ind w:left="644"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7" w15:restartNumberingAfterBreak="0">
    <w:nsid w:val="1B6058F9"/>
    <w:multiLevelType w:val="hybridMultilevel"/>
    <w:tmpl w:val="8760FCAE"/>
    <w:lvl w:ilvl="0" w:tplc="FFFFFFFF">
      <w:start w:val="1"/>
      <w:numFmt w:val="decimal"/>
      <w:lvlText w:val="%1."/>
      <w:lvlJc w:val="left"/>
      <w:pPr>
        <w:ind w:left="644"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8" w15:restartNumberingAfterBreak="0">
    <w:nsid w:val="20B50145"/>
    <w:multiLevelType w:val="hybridMultilevel"/>
    <w:tmpl w:val="8760FCAE"/>
    <w:lvl w:ilvl="0" w:tplc="FFFFFFFF">
      <w:start w:val="1"/>
      <w:numFmt w:val="decimal"/>
      <w:lvlText w:val="%1."/>
      <w:lvlJc w:val="left"/>
      <w:pPr>
        <w:ind w:left="644"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9" w15:restartNumberingAfterBreak="0">
    <w:nsid w:val="22902CA5"/>
    <w:multiLevelType w:val="hybridMultilevel"/>
    <w:tmpl w:val="CC4027A8"/>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0" w15:restartNumberingAfterBreak="0">
    <w:nsid w:val="266C401D"/>
    <w:multiLevelType w:val="hybridMultilevel"/>
    <w:tmpl w:val="CC648EAE"/>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1" w15:restartNumberingAfterBreak="0">
    <w:nsid w:val="283A6BB9"/>
    <w:multiLevelType w:val="hybridMultilevel"/>
    <w:tmpl w:val="B75CF1C2"/>
    <w:lvl w:ilvl="0" w:tplc="1EDA101A">
      <w:start w:val="1"/>
      <w:numFmt w:val="bullet"/>
      <w:pStyle w:val="NormalnyArial"/>
      <w:lvlText w:val=""/>
      <w:lvlJc w:val="left"/>
      <w:pPr>
        <w:tabs>
          <w:tab w:val="num" w:pos="720"/>
        </w:tabs>
        <w:ind w:left="720" w:hanging="360"/>
      </w:pPr>
      <w:rPr>
        <w:rFonts w:ascii="Symbol" w:hAnsi="Symbol" w:hint="default"/>
        <w:color w:val="auto"/>
      </w:rPr>
    </w:lvl>
    <w:lvl w:ilvl="1" w:tplc="04150003" w:tentative="1">
      <w:start w:val="1"/>
      <w:numFmt w:val="bullet"/>
      <w:lvlText w:val="o"/>
      <w:lvlJc w:val="left"/>
      <w:pPr>
        <w:tabs>
          <w:tab w:val="num" w:pos="1440"/>
        </w:tabs>
        <w:ind w:left="1440" w:hanging="360"/>
      </w:pPr>
      <w:rPr>
        <w:rFonts w:ascii="Courier New" w:hAnsi="Courier New" w:cs="Wingdings"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Wingdings"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Wingdings"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2BB45184"/>
    <w:multiLevelType w:val="hybridMultilevel"/>
    <w:tmpl w:val="9B408160"/>
    <w:lvl w:ilvl="0" w:tplc="E7BE26C2">
      <w:start w:val="1"/>
      <w:numFmt w:val="decimal"/>
      <w:lvlText w:val="%1."/>
      <w:lvlJc w:val="left"/>
      <w:pPr>
        <w:ind w:left="786" w:hanging="360"/>
      </w:pPr>
      <w:rPr>
        <w:b w:val="0"/>
      </w:r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3" w15:restartNumberingAfterBreak="0">
    <w:nsid w:val="2CC83222"/>
    <w:multiLevelType w:val="hybridMultilevel"/>
    <w:tmpl w:val="9DD8CEF0"/>
    <w:lvl w:ilvl="0" w:tplc="809E9B6E">
      <w:start w:val="2"/>
      <w:numFmt w:val="decimal"/>
      <w:lvlText w:val="%1."/>
      <w:lvlJc w:val="left"/>
      <w:pPr>
        <w:ind w:left="360" w:hanging="360"/>
      </w:pPr>
      <w:rPr>
        <w:rFonts w:hint="default"/>
        <w:strike w:val="0"/>
        <w:color w:val="00000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2E6A5DF9"/>
    <w:multiLevelType w:val="hybridMultilevel"/>
    <w:tmpl w:val="204EA0A4"/>
    <w:lvl w:ilvl="0" w:tplc="04150011">
      <w:start w:val="1"/>
      <w:numFmt w:val="decimal"/>
      <w:lvlText w:val="%1)"/>
      <w:lvlJc w:val="left"/>
      <w:pPr>
        <w:ind w:left="360" w:hanging="360"/>
      </w:pPr>
      <w:rPr>
        <w:rFonts w:hint="default"/>
        <w:b w:val="0"/>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5" w15:restartNumberingAfterBreak="0">
    <w:nsid w:val="2EC04968"/>
    <w:multiLevelType w:val="hybridMultilevel"/>
    <w:tmpl w:val="CC3E1F62"/>
    <w:lvl w:ilvl="0" w:tplc="C1C422E8">
      <w:start w:val="1"/>
      <w:numFmt w:val="decimal"/>
      <w:lvlText w:val="%1."/>
      <w:lvlJc w:val="left"/>
      <w:pPr>
        <w:tabs>
          <w:tab w:val="num" w:pos="786"/>
        </w:tabs>
        <w:ind w:left="786" w:hanging="360"/>
      </w:pPr>
      <w:rPr>
        <w:rFonts w:ascii="Arial" w:eastAsia="Times New Roman" w:hAnsi="Arial" w:cs="Arial"/>
        <w:b w:val="0"/>
        <w:strike w:val="0"/>
        <w:color w:val="auto"/>
        <w:vertAlign w:val="baseline"/>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6" w15:restartNumberingAfterBreak="0">
    <w:nsid w:val="32D254CC"/>
    <w:multiLevelType w:val="hybridMultilevel"/>
    <w:tmpl w:val="DA0A600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428B039F"/>
    <w:multiLevelType w:val="hybridMultilevel"/>
    <w:tmpl w:val="34F893D8"/>
    <w:lvl w:ilvl="0" w:tplc="FFFFFFFF">
      <w:start w:val="1"/>
      <w:numFmt w:val="decimal"/>
      <w:lvlText w:val="%1."/>
      <w:lvlJc w:val="left"/>
      <w:pPr>
        <w:ind w:left="644"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8" w15:restartNumberingAfterBreak="0">
    <w:nsid w:val="4B640ADA"/>
    <w:multiLevelType w:val="hybridMultilevel"/>
    <w:tmpl w:val="48C4EAE6"/>
    <w:lvl w:ilvl="0" w:tplc="0415000F">
      <w:start w:val="1"/>
      <w:numFmt w:val="decimal"/>
      <w:lvlText w:val="%1."/>
      <w:lvlJc w:val="left"/>
      <w:pPr>
        <w:ind w:left="152" w:hanging="360"/>
      </w:pPr>
      <w:rPr>
        <w:rFonts w:hint="default"/>
      </w:rPr>
    </w:lvl>
    <w:lvl w:ilvl="1" w:tplc="04150019" w:tentative="1">
      <w:start w:val="1"/>
      <w:numFmt w:val="lowerLetter"/>
      <w:lvlText w:val="%2."/>
      <w:lvlJc w:val="left"/>
      <w:pPr>
        <w:ind w:left="872" w:hanging="360"/>
      </w:pPr>
    </w:lvl>
    <w:lvl w:ilvl="2" w:tplc="0415001B" w:tentative="1">
      <w:start w:val="1"/>
      <w:numFmt w:val="lowerRoman"/>
      <w:lvlText w:val="%3."/>
      <w:lvlJc w:val="right"/>
      <w:pPr>
        <w:ind w:left="1592" w:hanging="180"/>
      </w:pPr>
    </w:lvl>
    <w:lvl w:ilvl="3" w:tplc="0415000F" w:tentative="1">
      <w:start w:val="1"/>
      <w:numFmt w:val="decimal"/>
      <w:lvlText w:val="%4."/>
      <w:lvlJc w:val="left"/>
      <w:pPr>
        <w:ind w:left="2312" w:hanging="360"/>
      </w:pPr>
    </w:lvl>
    <w:lvl w:ilvl="4" w:tplc="04150019" w:tentative="1">
      <w:start w:val="1"/>
      <w:numFmt w:val="lowerLetter"/>
      <w:lvlText w:val="%5."/>
      <w:lvlJc w:val="left"/>
      <w:pPr>
        <w:ind w:left="3032" w:hanging="360"/>
      </w:pPr>
    </w:lvl>
    <w:lvl w:ilvl="5" w:tplc="0415001B" w:tentative="1">
      <w:start w:val="1"/>
      <w:numFmt w:val="lowerRoman"/>
      <w:lvlText w:val="%6."/>
      <w:lvlJc w:val="right"/>
      <w:pPr>
        <w:ind w:left="3752" w:hanging="180"/>
      </w:pPr>
    </w:lvl>
    <w:lvl w:ilvl="6" w:tplc="0415000F" w:tentative="1">
      <w:start w:val="1"/>
      <w:numFmt w:val="decimal"/>
      <w:lvlText w:val="%7."/>
      <w:lvlJc w:val="left"/>
      <w:pPr>
        <w:ind w:left="4472" w:hanging="360"/>
      </w:pPr>
    </w:lvl>
    <w:lvl w:ilvl="7" w:tplc="04150019" w:tentative="1">
      <w:start w:val="1"/>
      <w:numFmt w:val="lowerLetter"/>
      <w:lvlText w:val="%8."/>
      <w:lvlJc w:val="left"/>
      <w:pPr>
        <w:ind w:left="5192" w:hanging="360"/>
      </w:pPr>
    </w:lvl>
    <w:lvl w:ilvl="8" w:tplc="0415001B" w:tentative="1">
      <w:start w:val="1"/>
      <w:numFmt w:val="lowerRoman"/>
      <w:lvlText w:val="%9."/>
      <w:lvlJc w:val="right"/>
      <w:pPr>
        <w:ind w:left="5912" w:hanging="180"/>
      </w:pPr>
    </w:lvl>
  </w:abstractNum>
  <w:abstractNum w:abstractNumId="29" w15:restartNumberingAfterBreak="0">
    <w:nsid w:val="4D0870A1"/>
    <w:multiLevelType w:val="hybridMultilevel"/>
    <w:tmpl w:val="256294B4"/>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30" w15:restartNumberingAfterBreak="0">
    <w:nsid w:val="53221119"/>
    <w:multiLevelType w:val="hybridMultilevel"/>
    <w:tmpl w:val="E6A4B968"/>
    <w:lvl w:ilvl="0" w:tplc="7C9047F6">
      <w:start w:val="1"/>
      <w:numFmt w:val="decimal"/>
      <w:lvlText w:val="%1)"/>
      <w:lvlJc w:val="left"/>
      <w:pPr>
        <w:ind w:left="720" w:hanging="360"/>
      </w:pPr>
      <w:rPr>
        <w:color w:val="00000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5D513C9A"/>
    <w:multiLevelType w:val="hybridMultilevel"/>
    <w:tmpl w:val="DB7E31FC"/>
    <w:lvl w:ilvl="0" w:tplc="04150011">
      <w:start w:val="1"/>
      <w:numFmt w:val="decimal"/>
      <w:lvlText w:val="%1)"/>
      <w:lvlJc w:val="left"/>
      <w:pPr>
        <w:ind w:left="720" w:hanging="360"/>
      </w:pPr>
      <w:rPr>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15:restartNumberingAfterBreak="0">
    <w:nsid w:val="60526388"/>
    <w:multiLevelType w:val="hybridMultilevel"/>
    <w:tmpl w:val="FEDA9968"/>
    <w:lvl w:ilvl="0" w:tplc="C2CEDF9A">
      <w:start w:val="1"/>
      <w:numFmt w:val="decimal"/>
      <w:lvlText w:val="%1)"/>
      <w:lvlJc w:val="left"/>
      <w:pPr>
        <w:ind w:left="720" w:hanging="360"/>
      </w:pPr>
      <w:rPr>
        <w:color w:val="00000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630627B5"/>
    <w:multiLevelType w:val="hybridMultilevel"/>
    <w:tmpl w:val="89502FC0"/>
    <w:lvl w:ilvl="0" w:tplc="04150011">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4" w15:restartNumberingAfterBreak="0">
    <w:nsid w:val="66370B54"/>
    <w:multiLevelType w:val="hybridMultilevel"/>
    <w:tmpl w:val="68A85AB4"/>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35" w15:restartNumberingAfterBreak="0">
    <w:nsid w:val="693F5A78"/>
    <w:multiLevelType w:val="hybridMultilevel"/>
    <w:tmpl w:val="85B27E00"/>
    <w:lvl w:ilvl="0" w:tplc="0415001B">
      <w:start w:val="1"/>
      <w:numFmt w:val="lowerRoman"/>
      <w:lvlText w:val="%1."/>
      <w:lvlJc w:val="right"/>
      <w:pPr>
        <w:ind w:left="644"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6" w15:restartNumberingAfterBreak="0">
    <w:nsid w:val="69621956"/>
    <w:multiLevelType w:val="hybridMultilevel"/>
    <w:tmpl w:val="3AF4338A"/>
    <w:lvl w:ilvl="0" w:tplc="04150011">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decimal"/>
      <w:lvlText w:val="%3)"/>
      <w:lvlJc w:val="left"/>
      <w:pPr>
        <w:ind w:left="2340" w:hanging="360"/>
      </w:pPr>
      <w:rPr>
        <w:rFonts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 w15:restartNumberingAfterBreak="0">
    <w:nsid w:val="6986062A"/>
    <w:multiLevelType w:val="hybridMultilevel"/>
    <w:tmpl w:val="34F893D8"/>
    <w:lvl w:ilvl="0" w:tplc="FFFFFFFF">
      <w:start w:val="1"/>
      <w:numFmt w:val="decimal"/>
      <w:lvlText w:val="%1."/>
      <w:lvlJc w:val="left"/>
      <w:pPr>
        <w:ind w:left="644"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8" w15:restartNumberingAfterBreak="0">
    <w:nsid w:val="6A481D08"/>
    <w:multiLevelType w:val="hybridMultilevel"/>
    <w:tmpl w:val="A696531E"/>
    <w:lvl w:ilvl="0" w:tplc="0B0E7562">
      <w:start w:val="1"/>
      <w:numFmt w:val="decimal"/>
      <w:lvlText w:val="%1."/>
      <w:lvlJc w:val="left"/>
      <w:pPr>
        <w:ind w:left="360" w:hanging="360"/>
      </w:pPr>
      <w:rPr>
        <w:b w:val="0"/>
        <w:bCs w:val="0"/>
        <w:color w:val="000000" w:themeColor="text1"/>
      </w:r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39" w15:restartNumberingAfterBreak="0">
    <w:nsid w:val="6E435340"/>
    <w:multiLevelType w:val="hybridMultilevel"/>
    <w:tmpl w:val="8760FCAE"/>
    <w:lvl w:ilvl="0" w:tplc="FFFFFFFF">
      <w:start w:val="1"/>
      <w:numFmt w:val="decimal"/>
      <w:lvlText w:val="%1."/>
      <w:lvlJc w:val="left"/>
      <w:pPr>
        <w:ind w:left="644"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0" w15:restartNumberingAfterBreak="0">
    <w:nsid w:val="71DD04F8"/>
    <w:multiLevelType w:val="hybridMultilevel"/>
    <w:tmpl w:val="8A94C08A"/>
    <w:lvl w:ilvl="0" w:tplc="E4A2AC30">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745536DE"/>
    <w:multiLevelType w:val="hybridMultilevel"/>
    <w:tmpl w:val="89502FC0"/>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2" w15:restartNumberingAfterBreak="0">
    <w:nsid w:val="7FF353D0"/>
    <w:multiLevelType w:val="hybridMultilevel"/>
    <w:tmpl w:val="554A5B0C"/>
    <w:lvl w:ilvl="0" w:tplc="04150017">
      <w:start w:val="1"/>
      <w:numFmt w:val="lowerLetter"/>
      <w:lvlText w:val="%1)"/>
      <w:lvlJc w:val="left"/>
      <w:pPr>
        <w:ind w:left="1154" w:hanging="360"/>
      </w:pPr>
    </w:lvl>
    <w:lvl w:ilvl="1" w:tplc="04150019" w:tentative="1">
      <w:start w:val="1"/>
      <w:numFmt w:val="lowerLetter"/>
      <w:lvlText w:val="%2."/>
      <w:lvlJc w:val="left"/>
      <w:pPr>
        <w:ind w:left="1874" w:hanging="360"/>
      </w:pPr>
    </w:lvl>
    <w:lvl w:ilvl="2" w:tplc="0415001B" w:tentative="1">
      <w:start w:val="1"/>
      <w:numFmt w:val="lowerRoman"/>
      <w:lvlText w:val="%3."/>
      <w:lvlJc w:val="right"/>
      <w:pPr>
        <w:ind w:left="2594" w:hanging="180"/>
      </w:pPr>
    </w:lvl>
    <w:lvl w:ilvl="3" w:tplc="0415000F" w:tentative="1">
      <w:start w:val="1"/>
      <w:numFmt w:val="decimal"/>
      <w:lvlText w:val="%4."/>
      <w:lvlJc w:val="left"/>
      <w:pPr>
        <w:ind w:left="3314" w:hanging="360"/>
      </w:pPr>
    </w:lvl>
    <w:lvl w:ilvl="4" w:tplc="04150019" w:tentative="1">
      <w:start w:val="1"/>
      <w:numFmt w:val="lowerLetter"/>
      <w:lvlText w:val="%5."/>
      <w:lvlJc w:val="left"/>
      <w:pPr>
        <w:ind w:left="4034" w:hanging="360"/>
      </w:pPr>
    </w:lvl>
    <w:lvl w:ilvl="5" w:tplc="0415001B" w:tentative="1">
      <w:start w:val="1"/>
      <w:numFmt w:val="lowerRoman"/>
      <w:lvlText w:val="%6."/>
      <w:lvlJc w:val="right"/>
      <w:pPr>
        <w:ind w:left="4754" w:hanging="180"/>
      </w:pPr>
    </w:lvl>
    <w:lvl w:ilvl="6" w:tplc="0415000F" w:tentative="1">
      <w:start w:val="1"/>
      <w:numFmt w:val="decimal"/>
      <w:lvlText w:val="%7."/>
      <w:lvlJc w:val="left"/>
      <w:pPr>
        <w:ind w:left="5474" w:hanging="360"/>
      </w:pPr>
    </w:lvl>
    <w:lvl w:ilvl="7" w:tplc="04150019" w:tentative="1">
      <w:start w:val="1"/>
      <w:numFmt w:val="lowerLetter"/>
      <w:lvlText w:val="%8."/>
      <w:lvlJc w:val="left"/>
      <w:pPr>
        <w:ind w:left="6194" w:hanging="360"/>
      </w:pPr>
    </w:lvl>
    <w:lvl w:ilvl="8" w:tplc="0415001B" w:tentative="1">
      <w:start w:val="1"/>
      <w:numFmt w:val="lowerRoman"/>
      <w:lvlText w:val="%9."/>
      <w:lvlJc w:val="right"/>
      <w:pPr>
        <w:ind w:left="6914" w:hanging="180"/>
      </w:pPr>
    </w:lvl>
  </w:abstractNum>
  <w:num w:numId="1" w16cid:durableId="1112478698">
    <w:abstractNumId w:val="21"/>
  </w:num>
  <w:num w:numId="2" w16cid:durableId="28459017">
    <w:abstractNumId w:val="11"/>
  </w:num>
  <w:num w:numId="3" w16cid:durableId="1046758412">
    <w:abstractNumId w:val="6"/>
  </w:num>
  <w:num w:numId="4" w16cid:durableId="1232156867">
    <w:abstractNumId w:val="13"/>
  </w:num>
  <w:num w:numId="5" w16cid:durableId="330764094">
    <w:abstractNumId w:val="20"/>
  </w:num>
  <w:num w:numId="6" w16cid:durableId="422191697">
    <w:abstractNumId w:val="42"/>
  </w:num>
  <w:num w:numId="7" w16cid:durableId="1406148814">
    <w:abstractNumId w:val="0"/>
  </w:num>
  <w:num w:numId="8" w16cid:durableId="427577846">
    <w:abstractNumId w:val="19"/>
  </w:num>
  <w:num w:numId="9" w16cid:durableId="90009234">
    <w:abstractNumId w:val="7"/>
  </w:num>
  <w:num w:numId="10" w16cid:durableId="1543247188">
    <w:abstractNumId w:val="25"/>
  </w:num>
  <w:num w:numId="11" w16cid:durableId="1603490638">
    <w:abstractNumId w:val="14"/>
  </w:num>
  <w:num w:numId="12" w16cid:durableId="792945444">
    <w:abstractNumId w:val="10"/>
  </w:num>
  <w:num w:numId="13" w16cid:durableId="1992249860">
    <w:abstractNumId w:val="30"/>
  </w:num>
  <w:num w:numId="14" w16cid:durableId="231551907">
    <w:abstractNumId w:val="22"/>
  </w:num>
  <w:num w:numId="15" w16cid:durableId="1460225162">
    <w:abstractNumId w:val="28"/>
  </w:num>
  <w:num w:numId="16" w16cid:durableId="1395853345">
    <w:abstractNumId w:val="23"/>
  </w:num>
  <w:num w:numId="17" w16cid:durableId="1358850884">
    <w:abstractNumId w:val="36"/>
  </w:num>
  <w:num w:numId="18" w16cid:durableId="357320424">
    <w:abstractNumId w:val="32"/>
  </w:num>
  <w:num w:numId="19" w16cid:durableId="87436017">
    <w:abstractNumId w:val="15"/>
  </w:num>
  <w:num w:numId="20" w16cid:durableId="1752772356">
    <w:abstractNumId w:val="34"/>
  </w:num>
  <w:num w:numId="21" w16cid:durableId="1750927646">
    <w:abstractNumId w:val="9"/>
  </w:num>
  <w:num w:numId="22" w16cid:durableId="1795173174">
    <w:abstractNumId w:val="31"/>
  </w:num>
  <w:num w:numId="23" w16cid:durableId="1151558022">
    <w:abstractNumId w:val="24"/>
  </w:num>
  <w:num w:numId="24" w16cid:durableId="548301468">
    <w:abstractNumId w:val="40"/>
  </w:num>
  <w:num w:numId="25" w16cid:durableId="1283614547">
    <w:abstractNumId w:val="33"/>
  </w:num>
  <w:num w:numId="26" w16cid:durableId="1525709393">
    <w:abstractNumId w:val="27"/>
  </w:num>
  <w:num w:numId="27" w16cid:durableId="141654336">
    <w:abstractNumId w:val="37"/>
  </w:num>
  <w:num w:numId="28" w16cid:durableId="2118940188">
    <w:abstractNumId w:val="18"/>
  </w:num>
  <w:num w:numId="29" w16cid:durableId="1128932660">
    <w:abstractNumId w:val="26"/>
  </w:num>
  <w:num w:numId="30" w16cid:durableId="2030520202">
    <w:abstractNumId w:val="41"/>
  </w:num>
  <w:num w:numId="31" w16cid:durableId="513962449">
    <w:abstractNumId w:val="17"/>
  </w:num>
  <w:num w:numId="32" w16cid:durableId="1947106368">
    <w:abstractNumId w:val="39"/>
  </w:num>
  <w:num w:numId="33" w16cid:durableId="492721899">
    <w:abstractNumId w:val="12"/>
  </w:num>
  <w:num w:numId="34" w16cid:durableId="1742026460">
    <w:abstractNumId w:val="16"/>
  </w:num>
  <w:num w:numId="35" w16cid:durableId="368460892">
    <w:abstractNumId w:val="35"/>
  </w:num>
  <w:num w:numId="36" w16cid:durableId="42096656">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144736249">
    <w:abstractNumId w:val="8"/>
  </w:num>
  <w:num w:numId="38" w16cid:durableId="254364733">
    <w:abstractNumId w:val="29"/>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4"/>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15CCE"/>
    <w:rsid w:val="00005657"/>
    <w:rsid w:val="0000714D"/>
    <w:rsid w:val="00010477"/>
    <w:rsid w:val="000104BF"/>
    <w:rsid w:val="000104EA"/>
    <w:rsid w:val="00010F9D"/>
    <w:rsid w:val="000118ED"/>
    <w:rsid w:val="000139F3"/>
    <w:rsid w:val="0001415D"/>
    <w:rsid w:val="00014CD7"/>
    <w:rsid w:val="00015D07"/>
    <w:rsid w:val="0001638E"/>
    <w:rsid w:val="00017529"/>
    <w:rsid w:val="00020CA8"/>
    <w:rsid w:val="00021550"/>
    <w:rsid w:val="00021F02"/>
    <w:rsid w:val="00021F8A"/>
    <w:rsid w:val="00022737"/>
    <w:rsid w:val="00022BB9"/>
    <w:rsid w:val="00022E0C"/>
    <w:rsid w:val="000240D1"/>
    <w:rsid w:val="00024C7A"/>
    <w:rsid w:val="00025497"/>
    <w:rsid w:val="0002768A"/>
    <w:rsid w:val="00031284"/>
    <w:rsid w:val="00031A2D"/>
    <w:rsid w:val="00031E64"/>
    <w:rsid w:val="000324B6"/>
    <w:rsid w:val="000340C8"/>
    <w:rsid w:val="00035538"/>
    <w:rsid w:val="00036366"/>
    <w:rsid w:val="000367BA"/>
    <w:rsid w:val="00041131"/>
    <w:rsid w:val="000419C5"/>
    <w:rsid w:val="00044B19"/>
    <w:rsid w:val="00044E77"/>
    <w:rsid w:val="00046AC0"/>
    <w:rsid w:val="00046D25"/>
    <w:rsid w:val="00047067"/>
    <w:rsid w:val="0005085A"/>
    <w:rsid w:val="00051C99"/>
    <w:rsid w:val="000534DE"/>
    <w:rsid w:val="0005641A"/>
    <w:rsid w:val="00056C7F"/>
    <w:rsid w:val="00056E46"/>
    <w:rsid w:val="000603F2"/>
    <w:rsid w:val="00062509"/>
    <w:rsid w:val="00062F37"/>
    <w:rsid w:val="00063388"/>
    <w:rsid w:val="000652D4"/>
    <w:rsid w:val="00066696"/>
    <w:rsid w:val="00071E7D"/>
    <w:rsid w:val="00072A5D"/>
    <w:rsid w:val="00076B69"/>
    <w:rsid w:val="00076D2C"/>
    <w:rsid w:val="00077813"/>
    <w:rsid w:val="00077FA4"/>
    <w:rsid w:val="000800D5"/>
    <w:rsid w:val="00081140"/>
    <w:rsid w:val="000837B3"/>
    <w:rsid w:val="00085292"/>
    <w:rsid w:val="00090276"/>
    <w:rsid w:val="00090588"/>
    <w:rsid w:val="00090973"/>
    <w:rsid w:val="00090D57"/>
    <w:rsid w:val="00093FFA"/>
    <w:rsid w:val="00094A5B"/>
    <w:rsid w:val="00094F7E"/>
    <w:rsid w:val="00095946"/>
    <w:rsid w:val="000A32AC"/>
    <w:rsid w:val="000A3DDC"/>
    <w:rsid w:val="000A4A4F"/>
    <w:rsid w:val="000A5822"/>
    <w:rsid w:val="000A67F6"/>
    <w:rsid w:val="000B0546"/>
    <w:rsid w:val="000B1691"/>
    <w:rsid w:val="000B245B"/>
    <w:rsid w:val="000B29EC"/>
    <w:rsid w:val="000B3A9A"/>
    <w:rsid w:val="000B3D5E"/>
    <w:rsid w:val="000B4CB4"/>
    <w:rsid w:val="000B60B2"/>
    <w:rsid w:val="000B61F6"/>
    <w:rsid w:val="000B6CC5"/>
    <w:rsid w:val="000C043B"/>
    <w:rsid w:val="000C12E3"/>
    <w:rsid w:val="000C1AFB"/>
    <w:rsid w:val="000C2B3C"/>
    <w:rsid w:val="000C3044"/>
    <w:rsid w:val="000C3619"/>
    <w:rsid w:val="000C4B9D"/>
    <w:rsid w:val="000C4D09"/>
    <w:rsid w:val="000C7C34"/>
    <w:rsid w:val="000D033A"/>
    <w:rsid w:val="000D1196"/>
    <w:rsid w:val="000D36A2"/>
    <w:rsid w:val="000D438F"/>
    <w:rsid w:val="000D56E0"/>
    <w:rsid w:val="000D57AD"/>
    <w:rsid w:val="000D67E4"/>
    <w:rsid w:val="000E0652"/>
    <w:rsid w:val="000E4CB3"/>
    <w:rsid w:val="000F1E95"/>
    <w:rsid w:val="000F2CF8"/>
    <w:rsid w:val="000F3045"/>
    <w:rsid w:val="000F3C18"/>
    <w:rsid w:val="000F446B"/>
    <w:rsid w:val="000F4E90"/>
    <w:rsid w:val="000F57C3"/>
    <w:rsid w:val="000F5AA3"/>
    <w:rsid w:val="000F5E52"/>
    <w:rsid w:val="000F62B8"/>
    <w:rsid w:val="000F6E7A"/>
    <w:rsid w:val="00100181"/>
    <w:rsid w:val="001009E1"/>
    <w:rsid w:val="0010108E"/>
    <w:rsid w:val="00103203"/>
    <w:rsid w:val="00103934"/>
    <w:rsid w:val="00103C57"/>
    <w:rsid w:val="001041F0"/>
    <w:rsid w:val="00104AAF"/>
    <w:rsid w:val="001051A5"/>
    <w:rsid w:val="001057E4"/>
    <w:rsid w:val="001103EE"/>
    <w:rsid w:val="00111D15"/>
    <w:rsid w:val="00112881"/>
    <w:rsid w:val="001131A8"/>
    <w:rsid w:val="00113537"/>
    <w:rsid w:val="00114EF2"/>
    <w:rsid w:val="00114F0C"/>
    <w:rsid w:val="00117B80"/>
    <w:rsid w:val="00117D6D"/>
    <w:rsid w:val="00122FE0"/>
    <w:rsid w:val="001234A2"/>
    <w:rsid w:val="0012413E"/>
    <w:rsid w:val="0012730B"/>
    <w:rsid w:val="00130E86"/>
    <w:rsid w:val="00131359"/>
    <w:rsid w:val="00134866"/>
    <w:rsid w:val="00134A71"/>
    <w:rsid w:val="00135B47"/>
    <w:rsid w:val="00137ABB"/>
    <w:rsid w:val="001424B2"/>
    <w:rsid w:val="0014403D"/>
    <w:rsid w:val="00144FB0"/>
    <w:rsid w:val="001450DE"/>
    <w:rsid w:val="0014614C"/>
    <w:rsid w:val="00146A7D"/>
    <w:rsid w:val="0015122B"/>
    <w:rsid w:val="00151388"/>
    <w:rsid w:val="001515C5"/>
    <w:rsid w:val="0015207D"/>
    <w:rsid w:val="00152FD0"/>
    <w:rsid w:val="00153880"/>
    <w:rsid w:val="0015536A"/>
    <w:rsid w:val="00156727"/>
    <w:rsid w:val="00157AEB"/>
    <w:rsid w:val="00160C14"/>
    <w:rsid w:val="00161477"/>
    <w:rsid w:val="00161837"/>
    <w:rsid w:val="001632E5"/>
    <w:rsid w:val="00163BCE"/>
    <w:rsid w:val="0016403A"/>
    <w:rsid w:val="001641A5"/>
    <w:rsid w:val="00165856"/>
    <w:rsid w:val="00165978"/>
    <w:rsid w:val="00165ED6"/>
    <w:rsid w:val="00166F8D"/>
    <w:rsid w:val="001708A1"/>
    <w:rsid w:val="00170D65"/>
    <w:rsid w:val="001737E3"/>
    <w:rsid w:val="001738CC"/>
    <w:rsid w:val="0017394F"/>
    <w:rsid w:val="001742B1"/>
    <w:rsid w:val="00174993"/>
    <w:rsid w:val="00174A5A"/>
    <w:rsid w:val="0017557B"/>
    <w:rsid w:val="0017785A"/>
    <w:rsid w:val="00180F41"/>
    <w:rsid w:val="00181DA4"/>
    <w:rsid w:val="00182879"/>
    <w:rsid w:val="001840F9"/>
    <w:rsid w:val="001843DE"/>
    <w:rsid w:val="0018481B"/>
    <w:rsid w:val="001853DE"/>
    <w:rsid w:val="00186820"/>
    <w:rsid w:val="00187A14"/>
    <w:rsid w:val="00187DB7"/>
    <w:rsid w:val="00190D5F"/>
    <w:rsid w:val="00191697"/>
    <w:rsid w:val="001926D2"/>
    <w:rsid w:val="00193069"/>
    <w:rsid w:val="001933D8"/>
    <w:rsid w:val="001934E5"/>
    <w:rsid w:val="00194855"/>
    <w:rsid w:val="00194E14"/>
    <w:rsid w:val="00195D1B"/>
    <w:rsid w:val="00196D99"/>
    <w:rsid w:val="001A1187"/>
    <w:rsid w:val="001A203A"/>
    <w:rsid w:val="001A434A"/>
    <w:rsid w:val="001B0F78"/>
    <w:rsid w:val="001B3B64"/>
    <w:rsid w:val="001B4ECC"/>
    <w:rsid w:val="001B7411"/>
    <w:rsid w:val="001C116A"/>
    <w:rsid w:val="001C3B58"/>
    <w:rsid w:val="001C6388"/>
    <w:rsid w:val="001C7D30"/>
    <w:rsid w:val="001D109C"/>
    <w:rsid w:val="001D2035"/>
    <w:rsid w:val="001D75FF"/>
    <w:rsid w:val="001D7B2D"/>
    <w:rsid w:val="001D7B6C"/>
    <w:rsid w:val="001E0456"/>
    <w:rsid w:val="001E0F9D"/>
    <w:rsid w:val="001E3A3D"/>
    <w:rsid w:val="001E70F9"/>
    <w:rsid w:val="001F0FDB"/>
    <w:rsid w:val="001F12D4"/>
    <w:rsid w:val="001F20E1"/>
    <w:rsid w:val="001F3006"/>
    <w:rsid w:val="001F5F06"/>
    <w:rsid w:val="001F79BD"/>
    <w:rsid w:val="001F7F0A"/>
    <w:rsid w:val="002007CA"/>
    <w:rsid w:val="00201AD3"/>
    <w:rsid w:val="00202A4F"/>
    <w:rsid w:val="00203AEB"/>
    <w:rsid w:val="0020651A"/>
    <w:rsid w:val="00211CE4"/>
    <w:rsid w:val="00212E38"/>
    <w:rsid w:val="0021344E"/>
    <w:rsid w:val="00213496"/>
    <w:rsid w:val="0021472B"/>
    <w:rsid w:val="00215291"/>
    <w:rsid w:val="00220A50"/>
    <w:rsid w:val="00223B9A"/>
    <w:rsid w:val="00224CC5"/>
    <w:rsid w:val="0022646F"/>
    <w:rsid w:val="002268C3"/>
    <w:rsid w:val="0022694C"/>
    <w:rsid w:val="0022696B"/>
    <w:rsid w:val="00226D5A"/>
    <w:rsid w:val="00226F2D"/>
    <w:rsid w:val="00230206"/>
    <w:rsid w:val="00230F5E"/>
    <w:rsid w:val="0023277D"/>
    <w:rsid w:val="00234987"/>
    <w:rsid w:val="002377C3"/>
    <w:rsid w:val="00237A96"/>
    <w:rsid w:val="002419C2"/>
    <w:rsid w:val="002454AC"/>
    <w:rsid w:val="002463A2"/>
    <w:rsid w:val="00247B74"/>
    <w:rsid w:val="00251630"/>
    <w:rsid w:val="00251BA6"/>
    <w:rsid w:val="00255858"/>
    <w:rsid w:val="00255FA3"/>
    <w:rsid w:val="002567B4"/>
    <w:rsid w:val="00257209"/>
    <w:rsid w:val="00260726"/>
    <w:rsid w:val="00262DE1"/>
    <w:rsid w:val="00263411"/>
    <w:rsid w:val="00265A11"/>
    <w:rsid w:val="00266FE4"/>
    <w:rsid w:val="00270775"/>
    <w:rsid w:val="00271315"/>
    <w:rsid w:val="00271D7C"/>
    <w:rsid w:val="0027223C"/>
    <w:rsid w:val="002725A4"/>
    <w:rsid w:val="0027324E"/>
    <w:rsid w:val="00275F70"/>
    <w:rsid w:val="002771B6"/>
    <w:rsid w:val="00280E84"/>
    <w:rsid w:val="002827F6"/>
    <w:rsid w:val="00283088"/>
    <w:rsid w:val="00283ACE"/>
    <w:rsid w:val="00285766"/>
    <w:rsid w:val="00285AD1"/>
    <w:rsid w:val="00286C38"/>
    <w:rsid w:val="002876D3"/>
    <w:rsid w:val="0029051A"/>
    <w:rsid w:val="00291BA7"/>
    <w:rsid w:val="00293236"/>
    <w:rsid w:val="00294C10"/>
    <w:rsid w:val="002959D5"/>
    <w:rsid w:val="002A1E97"/>
    <w:rsid w:val="002A30A3"/>
    <w:rsid w:val="002A396B"/>
    <w:rsid w:val="002A44AD"/>
    <w:rsid w:val="002A4882"/>
    <w:rsid w:val="002A6527"/>
    <w:rsid w:val="002B3555"/>
    <w:rsid w:val="002B5B88"/>
    <w:rsid w:val="002C0374"/>
    <w:rsid w:val="002C0429"/>
    <w:rsid w:val="002C27A1"/>
    <w:rsid w:val="002C2F79"/>
    <w:rsid w:val="002C36FB"/>
    <w:rsid w:val="002C3AEB"/>
    <w:rsid w:val="002C4928"/>
    <w:rsid w:val="002C57A8"/>
    <w:rsid w:val="002C60F6"/>
    <w:rsid w:val="002C738C"/>
    <w:rsid w:val="002C7A51"/>
    <w:rsid w:val="002D02EE"/>
    <w:rsid w:val="002D0765"/>
    <w:rsid w:val="002D2386"/>
    <w:rsid w:val="002D3147"/>
    <w:rsid w:val="002D31DB"/>
    <w:rsid w:val="002D3236"/>
    <w:rsid w:val="002D34A0"/>
    <w:rsid w:val="002D7129"/>
    <w:rsid w:val="002D76A6"/>
    <w:rsid w:val="002E3D52"/>
    <w:rsid w:val="002E3D8C"/>
    <w:rsid w:val="002E6086"/>
    <w:rsid w:val="002E6A9B"/>
    <w:rsid w:val="002E6CF6"/>
    <w:rsid w:val="002E7864"/>
    <w:rsid w:val="002E796E"/>
    <w:rsid w:val="002F0BB5"/>
    <w:rsid w:val="002F4A9F"/>
    <w:rsid w:val="002F4D1C"/>
    <w:rsid w:val="002F5187"/>
    <w:rsid w:val="002F5B5A"/>
    <w:rsid w:val="00301861"/>
    <w:rsid w:val="0030386F"/>
    <w:rsid w:val="003039EB"/>
    <w:rsid w:val="00303C80"/>
    <w:rsid w:val="003056B4"/>
    <w:rsid w:val="00305C19"/>
    <w:rsid w:val="00305F7E"/>
    <w:rsid w:val="003061C2"/>
    <w:rsid w:val="00306A91"/>
    <w:rsid w:val="003101F8"/>
    <w:rsid w:val="003115C1"/>
    <w:rsid w:val="00312029"/>
    <w:rsid w:val="00313D6E"/>
    <w:rsid w:val="00314905"/>
    <w:rsid w:val="00315941"/>
    <w:rsid w:val="00315DEB"/>
    <w:rsid w:val="00315E0E"/>
    <w:rsid w:val="00320034"/>
    <w:rsid w:val="00321E74"/>
    <w:rsid w:val="003223B4"/>
    <w:rsid w:val="003226B0"/>
    <w:rsid w:val="0032283E"/>
    <w:rsid w:val="00323B1A"/>
    <w:rsid w:val="0032476C"/>
    <w:rsid w:val="003259A8"/>
    <w:rsid w:val="0032762C"/>
    <w:rsid w:val="00330C5B"/>
    <w:rsid w:val="00330CAC"/>
    <w:rsid w:val="003319F2"/>
    <w:rsid w:val="003328FF"/>
    <w:rsid w:val="00333A98"/>
    <w:rsid w:val="003346AD"/>
    <w:rsid w:val="003352DB"/>
    <w:rsid w:val="00335FCD"/>
    <w:rsid w:val="00336172"/>
    <w:rsid w:val="0034014A"/>
    <w:rsid w:val="00340FC2"/>
    <w:rsid w:val="00341022"/>
    <w:rsid w:val="0034492C"/>
    <w:rsid w:val="00345846"/>
    <w:rsid w:val="00347BA0"/>
    <w:rsid w:val="00350820"/>
    <w:rsid w:val="00350BB4"/>
    <w:rsid w:val="0035168A"/>
    <w:rsid w:val="00351D1F"/>
    <w:rsid w:val="00352CB5"/>
    <w:rsid w:val="00353CC3"/>
    <w:rsid w:val="00355A3E"/>
    <w:rsid w:val="00357D9E"/>
    <w:rsid w:val="00363858"/>
    <w:rsid w:val="00363D33"/>
    <w:rsid w:val="00364226"/>
    <w:rsid w:val="00364DD3"/>
    <w:rsid w:val="00365FA7"/>
    <w:rsid w:val="003668D2"/>
    <w:rsid w:val="00366936"/>
    <w:rsid w:val="00367229"/>
    <w:rsid w:val="00370267"/>
    <w:rsid w:val="00371958"/>
    <w:rsid w:val="00372A36"/>
    <w:rsid w:val="00373823"/>
    <w:rsid w:val="00380869"/>
    <w:rsid w:val="00380EE5"/>
    <w:rsid w:val="0038107D"/>
    <w:rsid w:val="00381968"/>
    <w:rsid w:val="00383C4E"/>
    <w:rsid w:val="003847BF"/>
    <w:rsid w:val="0038542D"/>
    <w:rsid w:val="00387057"/>
    <w:rsid w:val="00387835"/>
    <w:rsid w:val="00391677"/>
    <w:rsid w:val="00391E2C"/>
    <w:rsid w:val="003954B7"/>
    <w:rsid w:val="00395A12"/>
    <w:rsid w:val="003973B5"/>
    <w:rsid w:val="003977E4"/>
    <w:rsid w:val="00397D1D"/>
    <w:rsid w:val="003A0B8A"/>
    <w:rsid w:val="003A4CAF"/>
    <w:rsid w:val="003A54DB"/>
    <w:rsid w:val="003A656F"/>
    <w:rsid w:val="003A6B35"/>
    <w:rsid w:val="003A6F59"/>
    <w:rsid w:val="003B1095"/>
    <w:rsid w:val="003B126E"/>
    <w:rsid w:val="003B51AE"/>
    <w:rsid w:val="003B6EE7"/>
    <w:rsid w:val="003B702F"/>
    <w:rsid w:val="003B783F"/>
    <w:rsid w:val="003B7847"/>
    <w:rsid w:val="003B7E07"/>
    <w:rsid w:val="003C0488"/>
    <w:rsid w:val="003C072C"/>
    <w:rsid w:val="003C09E9"/>
    <w:rsid w:val="003C22C9"/>
    <w:rsid w:val="003C253F"/>
    <w:rsid w:val="003C33F5"/>
    <w:rsid w:val="003C37D8"/>
    <w:rsid w:val="003C4745"/>
    <w:rsid w:val="003C7434"/>
    <w:rsid w:val="003D1177"/>
    <w:rsid w:val="003D1331"/>
    <w:rsid w:val="003D13FE"/>
    <w:rsid w:val="003D1650"/>
    <w:rsid w:val="003D2B02"/>
    <w:rsid w:val="003D2B63"/>
    <w:rsid w:val="003D4370"/>
    <w:rsid w:val="003D439A"/>
    <w:rsid w:val="003D6009"/>
    <w:rsid w:val="003E000C"/>
    <w:rsid w:val="003E15B4"/>
    <w:rsid w:val="003E1D43"/>
    <w:rsid w:val="003E2120"/>
    <w:rsid w:val="003E26EC"/>
    <w:rsid w:val="003E45DA"/>
    <w:rsid w:val="003E5C56"/>
    <w:rsid w:val="003E6B47"/>
    <w:rsid w:val="003F79D1"/>
    <w:rsid w:val="003F7F11"/>
    <w:rsid w:val="00400F88"/>
    <w:rsid w:val="004059BB"/>
    <w:rsid w:val="00405FB4"/>
    <w:rsid w:val="00407D59"/>
    <w:rsid w:val="004100A5"/>
    <w:rsid w:val="0041014C"/>
    <w:rsid w:val="00411926"/>
    <w:rsid w:val="00412C01"/>
    <w:rsid w:val="0041510C"/>
    <w:rsid w:val="00415CCE"/>
    <w:rsid w:val="00415F50"/>
    <w:rsid w:val="004165A6"/>
    <w:rsid w:val="00417A93"/>
    <w:rsid w:val="00421EF4"/>
    <w:rsid w:val="004245FF"/>
    <w:rsid w:val="00424D2F"/>
    <w:rsid w:val="004254E8"/>
    <w:rsid w:val="0042703B"/>
    <w:rsid w:val="00430161"/>
    <w:rsid w:val="00433377"/>
    <w:rsid w:val="00434029"/>
    <w:rsid w:val="00435A1C"/>
    <w:rsid w:val="004367DB"/>
    <w:rsid w:val="00436C2B"/>
    <w:rsid w:val="00440476"/>
    <w:rsid w:val="004409E3"/>
    <w:rsid w:val="004412AB"/>
    <w:rsid w:val="0044194F"/>
    <w:rsid w:val="00441DF5"/>
    <w:rsid w:val="00442266"/>
    <w:rsid w:val="00443D69"/>
    <w:rsid w:val="0044557E"/>
    <w:rsid w:val="00445590"/>
    <w:rsid w:val="00446404"/>
    <w:rsid w:val="00450558"/>
    <w:rsid w:val="00450DD7"/>
    <w:rsid w:val="00451F9D"/>
    <w:rsid w:val="004528DB"/>
    <w:rsid w:val="00453F31"/>
    <w:rsid w:val="0045477A"/>
    <w:rsid w:val="00454B3D"/>
    <w:rsid w:val="004578F7"/>
    <w:rsid w:val="0046047D"/>
    <w:rsid w:val="004612F6"/>
    <w:rsid w:val="0046175F"/>
    <w:rsid w:val="004625FC"/>
    <w:rsid w:val="004629A4"/>
    <w:rsid w:val="00463543"/>
    <w:rsid w:val="004659D5"/>
    <w:rsid w:val="00467FAE"/>
    <w:rsid w:val="0047020D"/>
    <w:rsid w:val="00470E71"/>
    <w:rsid w:val="00473558"/>
    <w:rsid w:val="00474083"/>
    <w:rsid w:val="00474744"/>
    <w:rsid w:val="004758F5"/>
    <w:rsid w:val="00477A31"/>
    <w:rsid w:val="00477FF8"/>
    <w:rsid w:val="00480CA2"/>
    <w:rsid w:val="00481694"/>
    <w:rsid w:val="00481702"/>
    <w:rsid w:val="00482D0B"/>
    <w:rsid w:val="004855A4"/>
    <w:rsid w:val="00486790"/>
    <w:rsid w:val="00490ED4"/>
    <w:rsid w:val="0049108E"/>
    <w:rsid w:val="004918C5"/>
    <w:rsid w:val="00491917"/>
    <w:rsid w:val="0049295D"/>
    <w:rsid w:val="004937D3"/>
    <w:rsid w:val="00495C94"/>
    <w:rsid w:val="00495F16"/>
    <w:rsid w:val="00496534"/>
    <w:rsid w:val="004967EA"/>
    <w:rsid w:val="00496A96"/>
    <w:rsid w:val="00497463"/>
    <w:rsid w:val="004A0887"/>
    <w:rsid w:val="004A1301"/>
    <w:rsid w:val="004A2A4D"/>
    <w:rsid w:val="004A34E4"/>
    <w:rsid w:val="004A38E6"/>
    <w:rsid w:val="004A3F4E"/>
    <w:rsid w:val="004A47F7"/>
    <w:rsid w:val="004A6E25"/>
    <w:rsid w:val="004A6F86"/>
    <w:rsid w:val="004A7916"/>
    <w:rsid w:val="004A7A87"/>
    <w:rsid w:val="004A7D4B"/>
    <w:rsid w:val="004A7FD2"/>
    <w:rsid w:val="004B20A7"/>
    <w:rsid w:val="004B32BB"/>
    <w:rsid w:val="004B39B5"/>
    <w:rsid w:val="004B639D"/>
    <w:rsid w:val="004B6B64"/>
    <w:rsid w:val="004C0286"/>
    <w:rsid w:val="004C0D9A"/>
    <w:rsid w:val="004C3C2D"/>
    <w:rsid w:val="004C3FD8"/>
    <w:rsid w:val="004C427E"/>
    <w:rsid w:val="004C669B"/>
    <w:rsid w:val="004C7337"/>
    <w:rsid w:val="004D00D7"/>
    <w:rsid w:val="004D36F0"/>
    <w:rsid w:val="004D5085"/>
    <w:rsid w:val="004D6306"/>
    <w:rsid w:val="004D70A0"/>
    <w:rsid w:val="004D79FD"/>
    <w:rsid w:val="004D7AF0"/>
    <w:rsid w:val="004D7DB0"/>
    <w:rsid w:val="004E0619"/>
    <w:rsid w:val="004E08A7"/>
    <w:rsid w:val="004E0D86"/>
    <w:rsid w:val="004E15B5"/>
    <w:rsid w:val="004E1D71"/>
    <w:rsid w:val="004E3A4B"/>
    <w:rsid w:val="004E44D1"/>
    <w:rsid w:val="004E5216"/>
    <w:rsid w:val="004E53B0"/>
    <w:rsid w:val="004E53DF"/>
    <w:rsid w:val="004E5940"/>
    <w:rsid w:val="004E641E"/>
    <w:rsid w:val="004E6D07"/>
    <w:rsid w:val="004E745C"/>
    <w:rsid w:val="004E74EE"/>
    <w:rsid w:val="004E773D"/>
    <w:rsid w:val="004F0581"/>
    <w:rsid w:val="004F0F15"/>
    <w:rsid w:val="004F1485"/>
    <w:rsid w:val="004F168E"/>
    <w:rsid w:val="004F4D67"/>
    <w:rsid w:val="004F5AE9"/>
    <w:rsid w:val="004F7CE6"/>
    <w:rsid w:val="00500579"/>
    <w:rsid w:val="00500F3F"/>
    <w:rsid w:val="00501B23"/>
    <w:rsid w:val="00502BE1"/>
    <w:rsid w:val="0050308A"/>
    <w:rsid w:val="0050376A"/>
    <w:rsid w:val="00505146"/>
    <w:rsid w:val="00505335"/>
    <w:rsid w:val="00505703"/>
    <w:rsid w:val="0050743A"/>
    <w:rsid w:val="00507B66"/>
    <w:rsid w:val="005105B9"/>
    <w:rsid w:val="005105EC"/>
    <w:rsid w:val="00511BE7"/>
    <w:rsid w:val="00512204"/>
    <w:rsid w:val="005137AC"/>
    <w:rsid w:val="00515C17"/>
    <w:rsid w:val="005170C6"/>
    <w:rsid w:val="00517C4F"/>
    <w:rsid w:val="00517E53"/>
    <w:rsid w:val="00520177"/>
    <w:rsid w:val="00522CAB"/>
    <w:rsid w:val="00523189"/>
    <w:rsid w:val="0052564B"/>
    <w:rsid w:val="0052656C"/>
    <w:rsid w:val="00532655"/>
    <w:rsid w:val="0053265C"/>
    <w:rsid w:val="00533777"/>
    <w:rsid w:val="00533CBE"/>
    <w:rsid w:val="00534247"/>
    <w:rsid w:val="00534760"/>
    <w:rsid w:val="00534B83"/>
    <w:rsid w:val="00535E36"/>
    <w:rsid w:val="00536898"/>
    <w:rsid w:val="0053773A"/>
    <w:rsid w:val="00540F4A"/>
    <w:rsid w:val="00541FD2"/>
    <w:rsid w:val="00546EA6"/>
    <w:rsid w:val="00547E54"/>
    <w:rsid w:val="005501C4"/>
    <w:rsid w:val="00550701"/>
    <w:rsid w:val="00552F13"/>
    <w:rsid w:val="005536A5"/>
    <w:rsid w:val="00554EA7"/>
    <w:rsid w:val="0055677D"/>
    <w:rsid w:val="00556B9D"/>
    <w:rsid w:val="00556EE1"/>
    <w:rsid w:val="005574BB"/>
    <w:rsid w:val="00557B3C"/>
    <w:rsid w:val="0056019A"/>
    <w:rsid w:val="00560999"/>
    <w:rsid w:val="00560A8A"/>
    <w:rsid w:val="00561449"/>
    <w:rsid w:val="005625C7"/>
    <w:rsid w:val="00562B5B"/>
    <w:rsid w:val="00562E52"/>
    <w:rsid w:val="00563D4B"/>
    <w:rsid w:val="00566045"/>
    <w:rsid w:val="005660CD"/>
    <w:rsid w:val="005671CC"/>
    <w:rsid w:val="00567DF6"/>
    <w:rsid w:val="00570D25"/>
    <w:rsid w:val="00571C92"/>
    <w:rsid w:val="005724DA"/>
    <w:rsid w:val="005724F4"/>
    <w:rsid w:val="0057296E"/>
    <w:rsid w:val="005743C4"/>
    <w:rsid w:val="0057480E"/>
    <w:rsid w:val="00574EC9"/>
    <w:rsid w:val="00575310"/>
    <w:rsid w:val="005801C5"/>
    <w:rsid w:val="005816F7"/>
    <w:rsid w:val="00583F1B"/>
    <w:rsid w:val="00585248"/>
    <w:rsid w:val="00585905"/>
    <w:rsid w:val="00585E9A"/>
    <w:rsid w:val="0058692C"/>
    <w:rsid w:val="00586E5F"/>
    <w:rsid w:val="00592683"/>
    <w:rsid w:val="005930BE"/>
    <w:rsid w:val="00595FC8"/>
    <w:rsid w:val="005A1BCF"/>
    <w:rsid w:val="005A1CDB"/>
    <w:rsid w:val="005A2675"/>
    <w:rsid w:val="005A363E"/>
    <w:rsid w:val="005A3770"/>
    <w:rsid w:val="005A48DF"/>
    <w:rsid w:val="005A58D2"/>
    <w:rsid w:val="005A5F05"/>
    <w:rsid w:val="005A689F"/>
    <w:rsid w:val="005A70B3"/>
    <w:rsid w:val="005A75ED"/>
    <w:rsid w:val="005A7AE6"/>
    <w:rsid w:val="005B0054"/>
    <w:rsid w:val="005B0B00"/>
    <w:rsid w:val="005B10A9"/>
    <w:rsid w:val="005B2493"/>
    <w:rsid w:val="005B30C0"/>
    <w:rsid w:val="005B585E"/>
    <w:rsid w:val="005B5E2E"/>
    <w:rsid w:val="005B6C13"/>
    <w:rsid w:val="005B7EB9"/>
    <w:rsid w:val="005C0A6C"/>
    <w:rsid w:val="005C18F6"/>
    <w:rsid w:val="005C284C"/>
    <w:rsid w:val="005C522C"/>
    <w:rsid w:val="005C54E0"/>
    <w:rsid w:val="005C6518"/>
    <w:rsid w:val="005C75CC"/>
    <w:rsid w:val="005C7D62"/>
    <w:rsid w:val="005D0112"/>
    <w:rsid w:val="005D15D3"/>
    <w:rsid w:val="005D2CB3"/>
    <w:rsid w:val="005D5B56"/>
    <w:rsid w:val="005D5FB7"/>
    <w:rsid w:val="005D6C1E"/>
    <w:rsid w:val="005E0671"/>
    <w:rsid w:val="005E07D5"/>
    <w:rsid w:val="005E1381"/>
    <w:rsid w:val="005E2155"/>
    <w:rsid w:val="005E2902"/>
    <w:rsid w:val="005E2CEE"/>
    <w:rsid w:val="005E3DFA"/>
    <w:rsid w:val="005E5339"/>
    <w:rsid w:val="005E7A86"/>
    <w:rsid w:val="005E7DCE"/>
    <w:rsid w:val="005E7F3F"/>
    <w:rsid w:val="005F0E83"/>
    <w:rsid w:val="005F1442"/>
    <w:rsid w:val="005F2CC9"/>
    <w:rsid w:val="005F379F"/>
    <w:rsid w:val="006008CC"/>
    <w:rsid w:val="0060192A"/>
    <w:rsid w:val="0060246A"/>
    <w:rsid w:val="00602E08"/>
    <w:rsid w:val="006069FE"/>
    <w:rsid w:val="00606CFF"/>
    <w:rsid w:val="00607A76"/>
    <w:rsid w:val="00610370"/>
    <w:rsid w:val="00614B45"/>
    <w:rsid w:val="00616066"/>
    <w:rsid w:val="0061661E"/>
    <w:rsid w:val="00617FB6"/>
    <w:rsid w:val="00621BCA"/>
    <w:rsid w:val="00623D9C"/>
    <w:rsid w:val="00624B03"/>
    <w:rsid w:val="00625349"/>
    <w:rsid w:val="00626520"/>
    <w:rsid w:val="0063055B"/>
    <w:rsid w:val="0063178A"/>
    <w:rsid w:val="00634BB2"/>
    <w:rsid w:val="00636826"/>
    <w:rsid w:val="00637DE6"/>
    <w:rsid w:val="00641A37"/>
    <w:rsid w:val="0064256B"/>
    <w:rsid w:val="006443EB"/>
    <w:rsid w:val="00644CBB"/>
    <w:rsid w:val="006501B1"/>
    <w:rsid w:val="006508AE"/>
    <w:rsid w:val="006515D4"/>
    <w:rsid w:val="006515EE"/>
    <w:rsid w:val="00652D1F"/>
    <w:rsid w:val="0065366C"/>
    <w:rsid w:val="00654E3E"/>
    <w:rsid w:val="00655D25"/>
    <w:rsid w:val="00656E77"/>
    <w:rsid w:val="0066089B"/>
    <w:rsid w:val="006638F1"/>
    <w:rsid w:val="006639E6"/>
    <w:rsid w:val="00664519"/>
    <w:rsid w:val="006646B1"/>
    <w:rsid w:val="006655CD"/>
    <w:rsid w:val="00665C5A"/>
    <w:rsid w:val="00667DA9"/>
    <w:rsid w:val="00670722"/>
    <w:rsid w:val="00671B8A"/>
    <w:rsid w:val="00671C34"/>
    <w:rsid w:val="00673F0E"/>
    <w:rsid w:val="00674A3A"/>
    <w:rsid w:val="00675705"/>
    <w:rsid w:val="00676E39"/>
    <w:rsid w:val="0068040A"/>
    <w:rsid w:val="006807DD"/>
    <w:rsid w:val="0068111C"/>
    <w:rsid w:val="00685D60"/>
    <w:rsid w:val="00685E57"/>
    <w:rsid w:val="00686C20"/>
    <w:rsid w:val="006878CE"/>
    <w:rsid w:val="00691899"/>
    <w:rsid w:val="00692756"/>
    <w:rsid w:val="00692F65"/>
    <w:rsid w:val="0069394B"/>
    <w:rsid w:val="00696DDC"/>
    <w:rsid w:val="006A0F9B"/>
    <w:rsid w:val="006A155C"/>
    <w:rsid w:val="006A3E9E"/>
    <w:rsid w:val="006A3FE7"/>
    <w:rsid w:val="006A40E3"/>
    <w:rsid w:val="006A5359"/>
    <w:rsid w:val="006A7741"/>
    <w:rsid w:val="006B1899"/>
    <w:rsid w:val="006B37A4"/>
    <w:rsid w:val="006B3D64"/>
    <w:rsid w:val="006B4AD4"/>
    <w:rsid w:val="006B5595"/>
    <w:rsid w:val="006B7DA8"/>
    <w:rsid w:val="006C0063"/>
    <w:rsid w:val="006C0586"/>
    <w:rsid w:val="006C07BC"/>
    <w:rsid w:val="006C34D5"/>
    <w:rsid w:val="006C3565"/>
    <w:rsid w:val="006C371F"/>
    <w:rsid w:val="006C3991"/>
    <w:rsid w:val="006C6702"/>
    <w:rsid w:val="006C6D07"/>
    <w:rsid w:val="006C6FDD"/>
    <w:rsid w:val="006C7B65"/>
    <w:rsid w:val="006C7E85"/>
    <w:rsid w:val="006D1098"/>
    <w:rsid w:val="006D17B3"/>
    <w:rsid w:val="006D359C"/>
    <w:rsid w:val="006D4C17"/>
    <w:rsid w:val="006D5E59"/>
    <w:rsid w:val="006D5E8E"/>
    <w:rsid w:val="006E03EA"/>
    <w:rsid w:val="006E1496"/>
    <w:rsid w:val="006E153E"/>
    <w:rsid w:val="006E1B46"/>
    <w:rsid w:val="006E4E7E"/>
    <w:rsid w:val="006E6096"/>
    <w:rsid w:val="006E6E55"/>
    <w:rsid w:val="006E7F57"/>
    <w:rsid w:val="006F1D79"/>
    <w:rsid w:val="006F2420"/>
    <w:rsid w:val="006F3215"/>
    <w:rsid w:val="006F3D41"/>
    <w:rsid w:val="006F3EA2"/>
    <w:rsid w:val="006F44FD"/>
    <w:rsid w:val="006F546F"/>
    <w:rsid w:val="006F5ADA"/>
    <w:rsid w:val="00700B3A"/>
    <w:rsid w:val="00702279"/>
    <w:rsid w:val="00702F5D"/>
    <w:rsid w:val="00703DA3"/>
    <w:rsid w:val="007055FA"/>
    <w:rsid w:val="00705782"/>
    <w:rsid w:val="00706200"/>
    <w:rsid w:val="00706817"/>
    <w:rsid w:val="00707E8C"/>
    <w:rsid w:val="007100EC"/>
    <w:rsid w:val="007103CA"/>
    <w:rsid w:val="007107F4"/>
    <w:rsid w:val="00716B37"/>
    <w:rsid w:val="00717EE2"/>
    <w:rsid w:val="00720F0F"/>
    <w:rsid w:val="00722FE8"/>
    <w:rsid w:val="00723407"/>
    <w:rsid w:val="00727421"/>
    <w:rsid w:val="00727F69"/>
    <w:rsid w:val="007301B1"/>
    <w:rsid w:val="00731DDA"/>
    <w:rsid w:val="00733406"/>
    <w:rsid w:val="00733DAE"/>
    <w:rsid w:val="0073401A"/>
    <w:rsid w:val="00735868"/>
    <w:rsid w:val="00740426"/>
    <w:rsid w:val="00740D8D"/>
    <w:rsid w:val="0074387A"/>
    <w:rsid w:val="007439DF"/>
    <w:rsid w:val="00747E68"/>
    <w:rsid w:val="00747F0F"/>
    <w:rsid w:val="0075091E"/>
    <w:rsid w:val="007541AC"/>
    <w:rsid w:val="007552E8"/>
    <w:rsid w:val="007571C5"/>
    <w:rsid w:val="00757E8A"/>
    <w:rsid w:val="00760B2D"/>
    <w:rsid w:val="00763258"/>
    <w:rsid w:val="00763291"/>
    <w:rsid w:val="00764872"/>
    <w:rsid w:val="00766B7A"/>
    <w:rsid w:val="0077061A"/>
    <w:rsid w:val="007718D4"/>
    <w:rsid w:val="007724E7"/>
    <w:rsid w:val="00777ABA"/>
    <w:rsid w:val="00780166"/>
    <w:rsid w:val="00780F10"/>
    <w:rsid w:val="0078147C"/>
    <w:rsid w:val="00782A39"/>
    <w:rsid w:val="00782AF7"/>
    <w:rsid w:val="00783E7E"/>
    <w:rsid w:val="007841CE"/>
    <w:rsid w:val="007858AD"/>
    <w:rsid w:val="00787E73"/>
    <w:rsid w:val="00790162"/>
    <w:rsid w:val="007909E8"/>
    <w:rsid w:val="00790A51"/>
    <w:rsid w:val="007936F7"/>
    <w:rsid w:val="00793C2F"/>
    <w:rsid w:val="007949B4"/>
    <w:rsid w:val="00794FB5"/>
    <w:rsid w:val="00796235"/>
    <w:rsid w:val="00796373"/>
    <w:rsid w:val="007A1643"/>
    <w:rsid w:val="007A17E5"/>
    <w:rsid w:val="007A1DFB"/>
    <w:rsid w:val="007A2C56"/>
    <w:rsid w:val="007A2EF5"/>
    <w:rsid w:val="007A6E34"/>
    <w:rsid w:val="007B0125"/>
    <w:rsid w:val="007B0A08"/>
    <w:rsid w:val="007B2630"/>
    <w:rsid w:val="007B47E0"/>
    <w:rsid w:val="007B6EEF"/>
    <w:rsid w:val="007B756E"/>
    <w:rsid w:val="007B7EBC"/>
    <w:rsid w:val="007C0908"/>
    <w:rsid w:val="007C1B93"/>
    <w:rsid w:val="007C2E69"/>
    <w:rsid w:val="007C4250"/>
    <w:rsid w:val="007C594C"/>
    <w:rsid w:val="007C6256"/>
    <w:rsid w:val="007C6765"/>
    <w:rsid w:val="007C7A9B"/>
    <w:rsid w:val="007D0295"/>
    <w:rsid w:val="007D1840"/>
    <w:rsid w:val="007D18C8"/>
    <w:rsid w:val="007D2B8B"/>
    <w:rsid w:val="007D2BB6"/>
    <w:rsid w:val="007D448A"/>
    <w:rsid w:val="007D6877"/>
    <w:rsid w:val="007D7C2F"/>
    <w:rsid w:val="007E0BB9"/>
    <w:rsid w:val="007E1B08"/>
    <w:rsid w:val="007E21EF"/>
    <w:rsid w:val="007E4AE5"/>
    <w:rsid w:val="007E4B8A"/>
    <w:rsid w:val="007E4D7A"/>
    <w:rsid w:val="007E53EB"/>
    <w:rsid w:val="007E736C"/>
    <w:rsid w:val="007F21D3"/>
    <w:rsid w:val="007F29C0"/>
    <w:rsid w:val="007F343D"/>
    <w:rsid w:val="007F5BDE"/>
    <w:rsid w:val="007F65AD"/>
    <w:rsid w:val="00801671"/>
    <w:rsid w:val="0080370E"/>
    <w:rsid w:val="00803EEA"/>
    <w:rsid w:val="008044CB"/>
    <w:rsid w:val="008056CC"/>
    <w:rsid w:val="0080650A"/>
    <w:rsid w:val="008109C5"/>
    <w:rsid w:val="00810D18"/>
    <w:rsid w:val="0081119C"/>
    <w:rsid w:val="00811C97"/>
    <w:rsid w:val="008135FA"/>
    <w:rsid w:val="008163DA"/>
    <w:rsid w:val="00817845"/>
    <w:rsid w:val="00820D74"/>
    <w:rsid w:val="00820F90"/>
    <w:rsid w:val="00821617"/>
    <w:rsid w:val="0082230B"/>
    <w:rsid w:val="00822E1C"/>
    <w:rsid w:val="00824016"/>
    <w:rsid w:val="00824CA7"/>
    <w:rsid w:val="008255C2"/>
    <w:rsid w:val="0082577B"/>
    <w:rsid w:val="008257C0"/>
    <w:rsid w:val="00825CCE"/>
    <w:rsid w:val="0082625C"/>
    <w:rsid w:val="00827EF1"/>
    <w:rsid w:val="00830630"/>
    <w:rsid w:val="00831CC1"/>
    <w:rsid w:val="00831D72"/>
    <w:rsid w:val="00832716"/>
    <w:rsid w:val="008355AE"/>
    <w:rsid w:val="008400F9"/>
    <w:rsid w:val="00841D67"/>
    <w:rsid w:val="008428DD"/>
    <w:rsid w:val="00842C59"/>
    <w:rsid w:val="008445BB"/>
    <w:rsid w:val="00846679"/>
    <w:rsid w:val="008467E1"/>
    <w:rsid w:val="00846ADD"/>
    <w:rsid w:val="008470CE"/>
    <w:rsid w:val="0084761E"/>
    <w:rsid w:val="0085021D"/>
    <w:rsid w:val="00854A4A"/>
    <w:rsid w:val="00854F10"/>
    <w:rsid w:val="0085596C"/>
    <w:rsid w:val="0085728D"/>
    <w:rsid w:val="00860FF1"/>
    <w:rsid w:val="00861763"/>
    <w:rsid w:val="008623AA"/>
    <w:rsid w:val="00862CFD"/>
    <w:rsid w:val="0086424E"/>
    <w:rsid w:val="008669BF"/>
    <w:rsid w:val="00867835"/>
    <w:rsid w:val="00871549"/>
    <w:rsid w:val="00871AD7"/>
    <w:rsid w:val="00871C12"/>
    <w:rsid w:val="00871F50"/>
    <w:rsid w:val="00872E99"/>
    <w:rsid w:val="008734AC"/>
    <w:rsid w:val="00873851"/>
    <w:rsid w:val="008744A0"/>
    <w:rsid w:val="008751BF"/>
    <w:rsid w:val="008762B5"/>
    <w:rsid w:val="008763BE"/>
    <w:rsid w:val="008774CE"/>
    <w:rsid w:val="008778C4"/>
    <w:rsid w:val="00881267"/>
    <w:rsid w:val="00883139"/>
    <w:rsid w:val="00885087"/>
    <w:rsid w:val="00885A32"/>
    <w:rsid w:val="00886F1C"/>
    <w:rsid w:val="00890668"/>
    <w:rsid w:val="00891EC3"/>
    <w:rsid w:val="00893FB3"/>
    <w:rsid w:val="00894301"/>
    <w:rsid w:val="00896172"/>
    <w:rsid w:val="00896B95"/>
    <w:rsid w:val="00896C45"/>
    <w:rsid w:val="00897798"/>
    <w:rsid w:val="008A1520"/>
    <w:rsid w:val="008A24CF"/>
    <w:rsid w:val="008A2F87"/>
    <w:rsid w:val="008A37CC"/>
    <w:rsid w:val="008A444F"/>
    <w:rsid w:val="008A48B2"/>
    <w:rsid w:val="008A57E1"/>
    <w:rsid w:val="008A6341"/>
    <w:rsid w:val="008A69AC"/>
    <w:rsid w:val="008A736B"/>
    <w:rsid w:val="008B0E08"/>
    <w:rsid w:val="008B2D3F"/>
    <w:rsid w:val="008B2F0F"/>
    <w:rsid w:val="008B3A6D"/>
    <w:rsid w:val="008B47AE"/>
    <w:rsid w:val="008B4F07"/>
    <w:rsid w:val="008B5B58"/>
    <w:rsid w:val="008B70D5"/>
    <w:rsid w:val="008B7C17"/>
    <w:rsid w:val="008C0F68"/>
    <w:rsid w:val="008C1DA0"/>
    <w:rsid w:val="008C3596"/>
    <w:rsid w:val="008C4F9B"/>
    <w:rsid w:val="008C7727"/>
    <w:rsid w:val="008C7983"/>
    <w:rsid w:val="008D006E"/>
    <w:rsid w:val="008D156A"/>
    <w:rsid w:val="008D4447"/>
    <w:rsid w:val="008D4E06"/>
    <w:rsid w:val="008D51DF"/>
    <w:rsid w:val="008D69A3"/>
    <w:rsid w:val="008E07D4"/>
    <w:rsid w:val="008E1594"/>
    <w:rsid w:val="008E1CCC"/>
    <w:rsid w:val="008E3CE4"/>
    <w:rsid w:val="008E622E"/>
    <w:rsid w:val="008E719A"/>
    <w:rsid w:val="008E742D"/>
    <w:rsid w:val="008E7A3F"/>
    <w:rsid w:val="008F0510"/>
    <w:rsid w:val="008F0ED9"/>
    <w:rsid w:val="008F2A55"/>
    <w:rsid w:val="008F5066"/>
    <w:rsid w:val="008F5200"/>
    <w:rsid w:val="008F6650"/>
    <w:rsid w:val="008F6A03"/>
    <w:rsid w:val="009001E1"/>
    <w:rsid w:val="00901463"/>
    <w:rsid w:val="009016DC"/>
    <w:rsid w:val="009023F1"/>
    <w:rsid w:val="00902768"/>
    <w:rsid w:val="009036F4"/>
    <w:rsid w:val="0090740E"/>
    <w:rsid w:val="00907758"/>
    <w:rsid w:val="009101ED"/>
    <w:rsid w:val="00911ECC"/>
    <w:rsid w:val="00914348"/>
    <w:rsid w:val="00914B64"/>
    <w:rsid w:val="00915395"/>
    <w:rsid w:val="00916347"/>
    <w:rsid w:val="009167AA"/>
    <w:rsid w:val="0092103F"/>
    <w:rsid w:val="00921EAF"/>
    <w:rsid w:val="009224F2"/>
    <w:rsid w:val="00922DB4"/>
    <w:rsid w:val="00924389"/>
    <w:rsid w:val="00925D0B"/>
    <w:rsid w:val="009261B8"/>
    <w:rsid w:val="00926A4F"/>
    <w:rsid w:val="00932D49"/>
    <w:rsid w:val="00934240"/>
    <w:rsid w:val="0093480C"/>
    <w:rsid w:val="00934F15"/>
    <w:rsid w:val="00936007"/>
    <w:rsid w:val="009368A1"/>
    <w:rsid w:val="00937544"/>
    <w:rsid w:val="009377BF"/>
    <w:rsid w:val="00940480"/>
    <w:rsid w:val="0094116E"/>
    <w:rsid w:val="00943B62"/>
    <w:rsid w:val="009444CD"/>
    <w:rsid w:val="00944FC5"/>
    <w:rsid w:val="0094683E"/>
    <w:rsid w:val="009470EB"/>
    <w:rsid w:val="00947A56"/>
    <w:rsid w:val="0095165D"/>
    <w:rsid w:val="009519C3"/>
    <w:rsid w:val="00952980"/>
    <w:rsid w:val="00952D69"/>
    <w:rsid w:val="00954CF5"/>
    <w:rsid w:val="009565F0"/>
    <w:rsid w:val="009568A7"/>
    <w:rsid w:val="009568CF"/>
    <w:rsid w:val="00956EA0"/>
    <w:rsid w:val="009570D6"/>
    <w:rsid w:val="00957A62"/>
    <w:rsid w:val="00961005"/>
    <w:rsid w:val="009635E8"/>
    <w:rsid w:val="0096506D"/>
    <w:rsid w:val="00965DB3"/>
    <w:rsid w:val="00970B18"/>
    <w:rsid w:val="009711D6"/>
    <w:rsid w:val="00971A07"/>
    <w:rsid w:val="009722CB"/>
    <w:rsid w:val="00972839"/>
    <w:rsid w:val="00972DFC"/>
    <w:rsid w:val="00973705"/>
    <w:rsid w:val="0097412F"/>
    <w:rsid w:val="00974E5E"/>
    <w:rsid w:val="00975CDD"/>
    <w:rsid w:val="00980DD6"/>
    <w:rsid w:val="009811B7"/>
    <w:rsid w:val="00981F21"/>
    <w:rsid w:val="00983CC1"/>
    <w:rsid w:val="00983CE7"/>
    <w:rsid w:val="0098462B"/>
    <w:rsid w:val="00984D04"/>
    <w:rsid w:val="00985530"/>
    <w:rsid w:val="009876BC"/>
    <w:rsid w:val="00987916"/>
    <w:rsid w:val="00991095"/>
    <w:rsid w:val="009934C3"/>
    <w:rsid w:val="00993AB1"/>
    <w:rsid w:val="00995AAC"/>
    <w:rsid w:val="009963BE"/>
    <w:rsid w:val="00997A6B"/>
    <w:rsid w:val="009A0858"/>
    <w:rsid w:val="009A1992"/>
    <w:rsid w:val="009A20A8"/>
    <w:rsid w:val="009A254B"/>
    <w:rsid w:val="009A2850"/>
    <w:rsid w:val="009A694A"/>
    <w:rsid w:val="009A6F4E"/>
    <w:rsid w:val="009B1033"/>
    <w:rsid w:val="009B2249"/>
    <w:rsid w:val="009B417D"/>
    <w:rsid w:val="009B52B1"/>
    <w:rsid w:val="009B5DCB"/>
    <w:rsid w:val="009B691F"/>
    <w:rsid w:val="009B7113"/>
    <w:rsid w:val="009B716A"/>
    <w:rsid w:val="009C0361"/>
    <w:rsid w:val="009C0E77"/>
    <w:rsid w:val="009C1A7F"/>
    <w:rsid w:val="009C1FCE"/>
    <w:rsid w:val="009C211E"/>
    <w:rsid w:val="009C364D"/>
    <w:rsid w:val="009C3ECA"/>
    <w:rsid w:val="009C4099"/>
    <w:rsid w:val="009C4119"/>
    <w:rsid w:val="009C7094"/>
    <w:rsid w:val="009D0322"/>
    <w:rsid w:val="009D0441"/>
    <w:rsid w:val="009D0B9E"/>
    <w:rsid w:val="009D3FD2"/>
    <w:rsid w:val="009D4406"/>
    <w:rsid w:val="009D4842"/>
    <w:rsid w:val="009D5DE7"/>
    <w:rsid w:val="009D6D24"/>
    <w:rsid w:val="009E0531"/>
    <w:rsid w:val="009E0EF0"/>
    <w:rsid w:val="009E44DE"/>
    <w:rsid w:val="009E4846"/>
    <w:rsid w:val="009E5FC7"/>
    <w:rsid w:val="009E7E85"/>
    <w:rsid w:val="009F0629"/>
    <w:rsid w:val="009F4A0D"/>
    <w:rsid w:val="009F643C"/>
    <w:rsid w:val="00A015BC"/>
    <w:rsid w:val="00A02FBA"/>
    <w:rsid w:val="00A0553F"/>
    <w:rsid w:val="00A06581"/>
    <w:rsid w:val="00A06CB0"/>
    <w:rsid w:val="00A07716"/>
    <w:rsid w:val="00A118CE"/>
    <w:rsid w:val="00A12F37"/>
    <w:rsid w:val="00A144CD"/>
    <w:rsid w:val="00A172BA"/>
    <w:rsid w:val="00A1769F"/>
    <w:rsid w:val="00A179C1"/>
    <w:rsid w:val="00A2048F"/>
    <w:rsid w:val="00A20E77"/>
    <w:rsid w:val="00A225FF"/>
    <w:rsid w:val="00A2276E"/>
    <w:rsid w:val="00A22953"/>
    <w:rsid w:val="00A256E1"/>
    <w:rsid w:val="00A2628A"/>
    <w:rsid w:val="00A268CE"/>
    <w:rsid w:val="00A276C2"/>
    <w:rsid w:val="00A30FD4"/>
    <w:rsid w:val="00A3235F"/>
    <w:rsid w:val="00A33CC7"/>
    <w:rsid w:val="00A33F6D"/>
    <w:rsid w:val="00A34736"/>
    <w:rsid w:val="00A35CB1"/>
    <w:rsid w:val="00A37656"/>
    <w:rsid w:val="00A37CD8"/>
    <w:rsid w:val="00A400B3"/>
    <w:rsid w:val="00A4120B"/>
    <w:rsid w:val="00A41B23"/>
    <w:rsid w:val="00A420DF"/>
    <w:rsid w:val="00A425A6"/>
    <w:rsid w:val="00A4338E"/>
    <w:rsid w:val="00A456E0"/>
    <w:rsid w:val="00A469D0"/>
    <w:rsid w:val="00A47E75"/>
    <w:rsid w:val="00A51E9B"/>
    <w:rsid w:val="00A5205B"/>
    <w:rsid w:val="00A5268F"/>
    <w:rsid w:val="00A54C37"/>
    <w:rsid w:val="00A55461"/>
    <w:rsid w:val="00A5652E"/>
    <w:rsid w:val="00A57353"/>
    <w:rsid w:val="00A57418"/>
    <w:rsid w:val="00A60187"/>
    <w:rsid w:val="00A60384"/>
    <w:rsid w:val="00A60529"/>
    <w:rsid w:val="00A60C21"/>
    <w:rsid w:val="00A626A8"/>
    <w:rsid w:val="00A62A19"/>
    <w:rsid w:val="00A63ADA"/>
    <w:rsid w:val="00A6427A"/>
    <w:rsid w:val="00A64A28"/>
    <w:rsid w:val="00A64A5B"/>
    <w:rsid w:val="00A65612"/>
    <w:rsid w:val="00A66B74"/>
    <w:rsid w:val="00A7078C"/>
    <w:rsid w:val="00A70D88"/>
    <w:rsid w:val="00A710CA"/>
    <w:rsid w:val="00A71901"/>
    <w:rsid w:val="00A72592"/>
    <w:rsid w:val="00A734CF"/>
    <w:rsid w:val="00A76026"/>
    <w:rsid w:val="00A761A3"/>
    <w:rsid w:val="00A774D5"/>
    <w:rsid w:val="00A77959"/>
    <w:rsid w:val="00A77C34"/>
    <w:rsid w:val="00A80740"/>
    <w:rsid w:val="00A80962"/>
    <w:rsid w:val="00A81221"/>
    <w:rsid w:val="00A81460"/>
    <w:rsid w:val="00A81AA0"/>
    <w:rsid w:val="00A82DB3"/>
    <w:rsid w:val="00A837FF"/>
    <w:rsid w:val="00A8409C"/>
    <w:rsid w:val="00A84648"/>
    <w:rsid w:val="00A8533F"/>
    <w:rsid w:val="00A868B2"/>
    <w:rsid w:val="00A86E67"/>
    <w:rsid w:val="00A93132"/>
    <w:rsid w:val="00A9401C"/>
    <w:rsid w:val="00A94B1A"/>
    <w:rsid w:val="00A94CEE"/>
    <w:rsid w:val="00A968E2"/>
    <w:rsid w:val="00A96DC1"/>
    <w:rsid w:val="00A9726F"/>
    <w:rsid w:val="00A9729E"/>
    <w:rsid w:val="00A97C75"/>
    <w:rsid w:val="00AA127B"/>
    <w:rsid w:val="00AA207F"/>
    <w:rsid w:val="00AA2D03"/>
    <w:rsid w:val="00AA2DFB"/>
    <w:rsid w:val="00AA49B9"/>
    <w:rsid w:val="00AA4BCE"/>
    <w:rsid w:val="00AA4C4E"/>
    <w:rsid w:val="00AA51C1"/>
    <w:rsid w:val="00AA666F"/>
    <w:rsid w:val="00AB0006"/>
    <w:rsid w:val="00AB1141"/>
    <w:rsid w:val="00AB4215"/>
    <w:rsid w:val="00AB538E"/>
    <w:rsid w:val="00AB583C"/>
    <w:rsid w:val="00AB660D"/>
    <w:rsid w:val="00AB7A3D"/>
    <w:rsid w:val="00AC098D"/>
    <w:rsid w:val="00AC56D6"/>
    <w:rsid w:val="00AC61E5"/>
    <w:rsid w:val="00AC61EA"/>
    <w:rsid w:val="00AC6716"/>
    <w:rsid w:val="00AC6DBE"/>
    <w:rsid w:val="00AD2441"/>
    <w:rsid w:val="00AD2F23"/>
    <w:rsid w:val="00AE00D3"/>
    <w:rsid w:val="00AE042E"/>
    <w:rsid w:val="00AE0B70"/>
    <w:rsid w:val="00AE0D1E"/>
    <w:rsid w:val="00AE239E"/>
    <w:rsid w:val="00AE3A14"/>
    <w:rsid w:val="00AE4715"/>
    <w:rsid w:val="00AE7578"/>
    <w:rsid w:val="00AE7705"/>
    <w:rsid w:val="00AE7923"/>
    <w:rsid w:val="00AF192A"/>
    <w:rsid w:val="00AF338F"/>
    <w:rsid w:val="00AF4F9A"/>
    <w:rsid w:val="00AF5976"/>
    <w:rsid w:val="00AF5FDD"/>
    <w:rsid w:val="00AF6426"/>
    <w:rsid w:val="00AF6E4E"/>
    <w:rsid w:val="00B008B1"/>
    <w:rsid w:val="00B04552"/>
    <w:rsid w:val="00B04AD5"/>
    <w:rsid w:val="00B04D88"/>
    <w:rsid w:val="00B0558E"/>
    <w:rsid w:val="00B05D71"/>
    <w:rsid w:val="00B1086E"/>
    <w:rsid w:val="00B126C3"/>
    <w:rsid w:val="00B14B43"/>
    <w:rsid w:val="00B15106"/>
    <w:rsid w:val="00B16CF5"/>
    <w:rsid w:val="00B2069D"/>
    <w:rsid w:val="00B213F1"/>
    <w:rsid w:val="00B2291C"/>
    <w:rsid w:val="00B24027"/>
    <w:rsid w:val="00B24FC3"/>
    <w:rsid w:val="00B26C52"/>
    <w:rsid w:val="00B27380"/>
    <w:rsid w:val="00B2787A"/>
    <w:rsid w:val="00B27C5E"/>
    <w:rsid w:val="00B3197B"/>
    <w:rsid w:val="00B325C7"/>
    <w:rsid w:val="00B32F97"/>
    <w:rsid w:val="00B335EC"/>
    <w:rsid w:val="00B33CD2"/>
    <w:rsid w:val="00B34F3D"/>
    <w:rsid w:val="00B35CAA"/>
    <w:rsid w:val="00B36D88"/>
    <w:rsid w:val="00B4252B"/>
    <w:rsid w:val="00B42911"/>
    <w:rsid w:val="00B435F7"/>
    <w:rsid w:val="00B44E5F"/>
    <w:rsid w:val="00B45C76"/>
    <w:rsid w:val="00B46423"/>
    <w:rsid w:val="00B514FF"/>
    <w:rsid w:val="00B5274C"/>
    <w:rsid w:val="00B529D7"/>
    <w:rsid w:val="00B534AF"/>
    <w:rsid w:val="00B5574A"/>
    <w:rsid w:val="00B61057"/>
    <w:rsid w:val="00B64980"/>
    <w:rsid w:val="00B65EFA"/>
    <w:rsid w:val="00B667CA"/>
    <w:rsid w:val="00B67541"/>
    <w:rsid w:val="00B67BB4"/>
    <w:rsid w:val="00B725CC"/>
    <w:rsid w:val="00B72E5C"/>
    <w:rsid w:val="00B73528"/>
    <w:rsid w:val="00B73924"/>
    <w:rsid w:val="00B73C63"/>
    <w:rsid w:val="00B73F80"/>
    <w:rsid w:val="00B744CC"/>
    <w:rsid w:val="00B75C23"/>
    <w:rsid w:val="00B7785E"/>
    <w:rsid w:val="00B77CF4"/>
    <w:rsid w:val="00B80E98"/>
    <w:rsid w:val="00B81F36"/>
    <w:rsid w:val="00B83AE7"/>
    <w:rsid w:val="00B8496A"/>
    <w:rsid w:val="00B86A26"/>
    <w:rsid w:val="00B904FF"/>
    <w:rsid w:val="00B94A01"/>
    <w:rsid w:val="00B95EE5"/>
    <w:rsid w:val="00B96770"/>
    <w:rsid w:val="00B96903"/>
    <w:rsid w:val="00BA035D"/>
    <w:rsid w:val="00BA31C2"/>
    <w:rsid w:val="00BA3A80"/>
    <w:rsid w:val="00BA3F1F"/>
    <w:rsid w:val="00BA4E96"/>
    <w:rsid w:val="00BA538F"/>
    <w:rsid w:val="00BA5399"/>
    <w:rsid w:val="00BA5C78"/>
    <w:rsid w:val="00BA5FD4"/>
    <w:rsid w:val="00BA636E"/>
    <w:rsid w:val="00BA6B48"/>
    <w:rsid w:val="00BA6BAA"/>
    <w:rsid w:val="00BB0C3B"/>
    <w:rsid w:val="00BB20F7"/>
    <w:rsid w:val="00BB27E7"/>
    <w:rsid w:val="00BB5C03"/>
    <w:rsid w:val="00BC2619"/>
    <w:rsid w:val="00BC2723"/>
    <w:rsid w:val="00BC60A6"/>
    <w:rsid w:val="00BC648B"/>
    <w:rsid w:val="00BC79B6"/>
    <w:rsid w:val="00BD0D78"/>
    <w:rsid w:val="00BD0E66"/>
    <w:rsid w:val="00BD2203"/>
    <w:rsid w:val="00BD480F"/>
    <w:rsid w:val="00BD4F2D"/>
    <w:rsid w:val="00BD6B5A"/>
    <w:rsid w:val="00BE0581"/>
    <w:rsid w:val="00BE0CA1"/>
    <w:rsid w:val="00BE1827"/>
    <w:rsid w:val="00BE4081"/>
    <w:rsid w:val="00BE48F7"/>
    <w:rsid w:val="00BE54E8"/>
    <w:rsid w:val="00BE5BB8"/>
    <w:rsid w:val="00BE5D7C"/>
    <w:rsid w:val="00BE762F"/>
    <w:rsid w:val="00BE7E59"/>
    <w:rsid w:val="00BF0132"/>
    <w:rsid w:val="00BF0465"/>
    <w:rsid w:val="00BF0476"/>
    <w:rsid w:val="00BF0A7F"/>
    <w:rsid w:val="00BF0C42"/>
    <w:rsid w:val="00BF14E9"/>
    <w:rsid w:val="00BF2A63"/>
    <w:rsid w:val="00BF4302"/>
    <w:rsid w:val="00BF47F4"/>
    <w:rsid w:val="00BF5169"/>
    <w:rsid w:val="00BF62D8"/>
    <w:rsid w:val="00C005F1"/>
    <w:rsid w:val="00C0247A"/>
    <w:rsid w:val="00C02B1A"/>
    <w:rsid w:val="00C03652"/>
    <w:rsid w:val="00C03D6F"/>
    <w:rsid w:val="00C04859"/>
    <w:rsid w:val="00C05585"/>
    <w:rsid w:val="00C06A21"/>
    <w:rsid w:val="00C06B92"/>
    <w:rsid w:val="00C06CF3"/>
    <w:rsid w:val="00C06E43"/>
    <w:rsid w:val="00C07475"/>
    <w:rsid w:val="00C10D81"/>
    <w:rsid w:val="00C114F9"/>
    <w:rsid w:val="00C11A8C"/>
    <w:rsid w:val="00C11AE6"/>
    <w:rsid w:val="00C13C55"/>
    <w:rsid w:val="00C14FE8"/>
    <w:rsid w:val="00C16623"/>
    <w:rsid w:val="00C17649"/>
    <w:rsid w:val="00C21C2F"/>
    <w:rsid w:val="00C22320"/>
    <w:rsid w:val="00C223A4"/>
    <w:rsid w:val="00C223B2"/>
    <w:rsid w:val="00C264A3"/>
    <w:rsid w:val="00C305EF"/>
    <w:rsid w:val="00C311A4"/>
    <w:rsid w:val="00C324A8"/>
    <w:rsid w:val="00C32A77"/>
    <w:rsid w:val="00C343C2"/>
    <w:rsid w:val="00C3573F"/>
    <w:rsid w:val="00C35F38"/>
    <w:rsid w:val="00C37020"/>
    <w:rsid w:val="00C37593"/>
    <w:rsid w:val="00C375C9"/>
    <w:rsid w:val="00C37A7C"/>
    <w:rsid w:val="00C4124D"/>
    <w:rsid w:val="00C41A14"/>
    <w:rsid w:val="00C420E6"/>
    <w:rsid w:val="00C42F51"/>
    <w:rsid w:val="00C43324"/>
    <w:rsid w:val="00C441D6"/>
    <w:rsid w:val="00C4463F"/>
    <w:rsid w:val="00C44C67"/>
    <w:rsid w:val="00C45C8E"/>
    <w:rsid w:val="00C50ECB"/>
    <w:rsid w:val="00C51400"/>
    <w:rsid w:val="00C529B7"/>
    <w:rsid w:val="00C55CAC"/>
    <w:rsid w:val="00C60C31"/>
    <w:rsid w:val="00C61044"/>
    <w:rsid w:val="00C63AA6"/>
    <w:rsid w:val="00C65878"/>
    <w:rsid w:val="00C66541"/>
    <w:rsid w:val="00C7185E"/>
    <w:rsid w:val="00C7527B"/>
    <w:rsid w:val="00C7527E"/>
    <w:rsid w:val="00C761C0"/>
    <w:rsid w:val="00C76BB0"/>
    <w:rsid w:val="00C81B25"/>
    <w:rsid w:val="00C81BF5"/>
    <w:rsid w:val="00C821F0"/>
    <w:rsid w:val="00C83082"/>
    <w:rsid w:val="00C8568B"/>
    <w:rsid w:val="00C87B0D"/>
    <w:rsid w:val="00C9083B"/>
    <w:rsid w:val="00C921B4"/>
    <w:rsid w:val="00C941EE"/>
    <w:rsid w:val="00C96C02"/>
    <w:rsid w:val="00C96FEB"/>
    <w:rsid w:val="00C97BEF"/>
    <w:rsid w:val="00CA0153"/>
    <w:rsid w:val="00CA09E4"/>
    <w:rsid w:val="00CA11BF"/>
    <w:rsid w:val="00CA29DC"/>
    <w:rsid w:val="00CA325C"/>
    <w:rsid w:val="00CA3855"/>
    <w:rsid w:val="00CA52D0"/>
    <w:rsid w:val="00CA6797"/>
    <w:rsid w:val="00CA706B"/>
    <w:rsid w:val="00CA7901"/>
    <w:rsid w:val="00CA7BA5"/>
    <w:rsid w:val="00CB00B1"/>
    <w:rsid w:val="00CB0FEE"/>
    <w:rsid w:val="00CB1F66"/>
    <w:rsid w:val="00CB274B"/>
    <w:rsid w:val="00CB5ED9"/>
    <w:rsid w:val="00CB6449"/>
    <w:rsid w:val="00CC0B3F"/>
    <w:rsid w:val="00CC1019"/>
    <w:rsid w:val="00CC3421"/>
    <w:rsid w:val="00CC3793"/>
    <w:rsid w:val="00CC46C5"/>
    <w:rsid w:val="00CC6EFC"/>
    <w:rsid w:val="00CD0FA4"/>
    <w:rsid w:val="00CD2C13"/>
    <w:rsid w:val="00CD6099"/>
    <w:rsid w:val="00CD72A5"/>
    <w:rsid w:val="00CE148D"/>
    <w:rsid w:val="00CE1A91"/>
    <w:rsid w:val="00CE28B6"/>
    <w:rsid w:val="00CE28CF"/>
    <w:rsid w:val="00CE2E59"/>
    <w:rsid w:val="00CE2E92"/>
    <w:rsid w:val="00CE4E1A"/>
    <w:rsid w:val="00CE51EE"/>
    <w:rsid w:val="00CE6592"/>
    <w:rsid w:val="00CE7DD6"/>
    <w:rsid w:val="00CF2B39"/>
    <w:rsid w:val="00CF4DA7"/>
    <w:rsid w:val="00CF5D41"/>
    <w:rsid w:val="00CF69B7"/>
    <w:rsid w:val="00CF6B69"/>
    <w:rsid w:val="00D010ED"/>
    <w:rsid w:val="00D01899"/>
    <w:rsid w:val="00D01BD5"/>
    <w:rsid w:val="00D02B78"/>
    <w:rsid w:val="00D02CCE"/>
    <w:rsid w:val="00D039B7"/>
    <w:rsid w:val="00D03AED"/>
    <w:rsid w:val="00D03E5D"/>
    <w:rsid w:val="00D04E19"/>
    <w:rsid w:val="00D07C29"/>
    <w:rsid w:val="00D10D01"/>
    <w:rsid w:val="00D121C3"/>
    <w:rsid w:val="00D15648"/>
    <w:rsid w:val="00D17C5B"/>
    <w:rsid w:val="00D21C5F"/>
    <w:rsid w:val="00D22904"/>
    <w:rsid w:val="00D26784"/>
    <w:rsid w:val="00D26F2E"/>
    <w:rsid w:val="00D278A3"/>
    <w:rsid w:val="00D307BA"/>
    <w:rsid w:val="00D30D7E"/>
    <w:rsid w:val="00D32439"/>
    <w:rsid w:val="00D331EE"/>
    <w:rsid w:val="00D364E5"/>
    <w:rsid w:val="00D404E7"/>
    <w:rsid w:val="00D40F8A"/>
    <w:rsid w:val="00D42569"/>
    <w:rsid w:val="00D43D5F"/>
    <w:rsid w:val="00D44556"/>
    <w:rsid w:val="00D45120"/>
    <w:rsid w:val="00D453FA"/>
    <w:rsid w:val="00D45AA9"/>
    <w:rsid w:val="00D54597"/>
    <w:rsid w:val="00D549F0"/>
    <w:rsid w:val="00D559B7"/>
    <w:rsid w:val="00D562AC"/>
    <w:rsid w:val="00D5716F"/>
    <w:rsid w:val="00D60E46"/>
    <w:rsid w:val="00D65144"/>
    <w:rsid w:val="00D663C8"/>
    <w:rsid w:val="00D712D1"/>
    <w:rsid w:val="00D71C31"/>
    <w:rsid w:val="00D72852"/>
    <w:rsid w:val="00D73175"/>
    <w:rsid w:val="00D73901"/>
    <w:rsid w:val="00D76D3B"/>
    <w:rsid w:val="00D77A32"/>
    <w:rsid w:val="00D82A92"/>
    <w:rsid w:val="00D84AAC"/>
    <w:rsid w:val="00D8530D"/>
    <w:rsid w:val="00D85AAB"/>
    <w:rsid w:val="00D85DE1"/>
    <w:rsid w:val="00D860BB"/>
    <w:rsid w:val="00D86381"/>
    <w:rsid w:val="00D900A5"/>
    <w:rsid w:val="00D9090F"/>
    <w:rsid w:val="00D90B51"/>
    <w:rsid w:val="00D91175"/>
    <w:rsid w:val="00D913CA"/>
    <w:rsid w:val="00D92FD5"/>
    <w:rsid w:val="00D95D1F"/>
    <w:rsid w:val="00D96405"/>
    <w:rsid w:val="00D97BE6"/>
    <w:rsid w:val="00DA087C"/>
    <w:rsid w:val="00DA1C6C"/>
    <w:rsid w:val="00DA2AB6"/>
    <w:rsid w:val="00DA3CEC"/>
    <w:rsid w:val="00DA55DB"/>
    <w:rsid w:val="00DA6197"/>
    <w:rsid w:val="00DA663C"/>
    <w:rsid w:val="00DA7503"/>
    <w:rsid w:val="00DB0E54"/>
    <w:rsid w:val="00DB2E70"/>
    <w:rsid w:val="00DB34C5"/>
    <w:rsid w:val="00DB427D"/>
    <w:rsid w:val="00DB5CB9"/>
    <w:rsid w:val="00DB731F"/>
    <w:rsid w:val="00DB7695"/>
    <w:rsid w:val="00DB7FA9"/>
    <w:rsid w:val="00DC0863"/>
    <w:rsid w:val="00DC1C71"/>
    <w:rsid w:val="00DC508E"/>
    <w:rsid w:val="00DC5E9C"/>
    <w:rsid w:val="00DC6709"/>
    <w:rsid w:val="00DC79EF"/>
    <w:rsid w:val="00DD164D"/>
    <w:rsid w:val="00DD179F"/>
    <w:rsid w:val="00DD1843"/>
    <w:rsid w:val="00DD1944"/>
    <w:rsid w:val="00DD1978"/>
    <w:rsid w:val="00DD2E7C"/>
    <w:rsid w:val="00DD4636"/>
    <w:rsid w:val="00DD4A74"/>
    <w:rsid w:val="00DD5C6B"/>
    <w:rsid w:val="00DE08C7"/>
    <w:rsid w:val="00DE0FF8"/>
    <w:rsid w:val="00DE2384"/>
    <w:rsid w:val="00DE46B7"/>
    <w:rsid w:val="00DE61AC"/>
    <w:rsid w:val="00DE6C43"/>
    <w:rsid w:val="00DE77FF"/>
    <w:rsid w:val="00DF08C5"/>
    <w:rsid w:val="00DF4B17"/>
    <w:rsid w:val="00DF5DA1"/>
    <w:rsid w:val="00DF66F8"/>
    <w:rsid w:val="00DF7904"/>
    <w:rsid w:val="00DF7B16"/>
    <w:rsid w:val="00E0121E"/>
    <w:rsid w:val="00E0143F"/>
    <w:rsid w:val="00E01B3C"/>
    <w:rsid w:val="00E03237"/>
    <w:rsid w:val="00E036B1"/>
    <w:rsid w:val="00E064C1"/>
    <w:rsid w:val="00E10E73"/>
    <w:rsid w:val="00E12543"/>
    <w:rsid w:val="00E125E5"/>
    <w:rsid w:val="00E1546F"/>
    <w:rsid w:val="00E15506"/>
    <w:rsid w:val="00E15EC6"/>
    <w:rsid w:val="00E209C2"/>
    <w:rsid w:val="00E238F4"/>
    <w:rsid w:val="00E25084"/>
    <w:rsid w:val="00E25DFF"/>
    <w:rsid w:val="00E3121F"/>
    <w:rsid w:val="00E31737"/>
    <w:rsid w:val="00E31C7D"/>
    <w:rsid w:val="00E31CCC"/>
    <w:rsid w:val="00E32CF4"/>
    <w:rsid w:val="00E35340"/>
    <w:rsid w:val="00E367C5"/>
    <w:rsid w:val="00E37A10"/>
    <w:rsid w:val="00E42AC2"/>
    <w:rsid w:val="00E44D55"/>
    <w:rsid w:val="00E455B3"/>
    <w:rsid w:val="00E45680"/>
    <w:rsid w:val="00E46ED7"/>
    <w:rsid w:val="00E50D28"/>
    <w:rsid w:val="00E50F05"/>
    <w:rsid w:val="00E5305A"/>
    <w:rsid w:val="00E544C2"/>
    <w:rsid w:val="00E554B8"/>
    <w:rsid w:val="00E57311"/>
    <w:rsid w:val="00E62325"/>
    <w:rsid w:val="00E62EA3"/>
    <w:rsid w:val="00E63A05"/>
    <w:rsid w:val="00E63FBD"/>
    <w:rsid w:val="00E64380"/>
    <w:rsid w:val="00E66173"/>
    <w:rsid w:val="00E666B4"/>
    <w:rsid w:val="00E666C2"/>
    <w:rsid w:val="00E7224D"/>
    <w:rsid w:val="00E72A72"/>
    <w:rsid w:val="00E72E70"/>
    <w:rsid w:val="00E73BC4"/>
    <w:rsid w:val="00E74BDF"/>
    <w:rsid w:val="00E74DE4"/>
    <w:rsid w:val="00E75200"/>
    <w:rsid w:val="00E75EDD"/>
    <w:rsid w:val="00E8094C"/>
    <w:rsid w:val="00E811E3"/>
    <w:rsid w:val="00E8237E"/>
    <w:rsid w:val="00E828D8"/>
    <w:rsid w:val="00E8659B"/>
    <w:rsid w:val="00E86F6A"/>
    <w:rsid w:val="00E908E9"/>
    <w:rsid w:val="00E90A03"/>
    <w:rsid w:val="00E916C2"/>
    <w:rsid w:val="00E96C1A"/>
    <w:rsid w:val="00EA0D99"/>
    <w:rsid w:val="00EA1B26"/>
    <w:rsid w:val="00EA70A6"/>
    <w:rsid w:val="00EA7130"/>
    <w:rsid w:val="00EA7B11"/>
    <w:rsid w:val="00EB0C49"/>
    <w:rsid w:val="00EB0DF4"/>
    <w:rsid w:val="00EB362B"/>
    <w:rsid w:val="00EB3D47"/>
    <w:rsid w:val="00EB43AA"/>
    <w:rsid w:val="00EB4679"/>
    <w:rsid w:val="00EB6112"/>
    <w:rsid w:val="00EB7585"/>
    <w:rsid w:val="00EC0374"/>
    <w:rsid w:val="00EC124A"/>
    <w:rsid w:val="00EC1965"/>
    <w:rsid w:val="00EC1CEC"/>
    <w:rsid w:val="00EC2875"/>
    <w:rsid w:val="00EC3489"/>
    <w:rsid w:val="00EC4D48"/>
    <w:rsid w:val="00EC623B"/>
    <w:rsid w:val="00EC680D"/>
    <w:rsid w:val="00ED0008"/>
    <w:rsid w:val="00ED0270"/>
    <w:rsid w:val="00ED277D"/>
    <w:rsid w:val="00ED38E6"/>
    <w:rsid w:val="00ED46C4"/>
    <w:rsid w:val="00ED5106"/>
    <w:rsid w:val="00ED5267"/>
    <w:rsid w:val="00ED5A72"/>
    <w:rsid w:val="00EE0CAA"/>
    <w:rsid w:val="00EE2AE2"/>
    <w:rsid w:val="00EE3D81"/>
    <w:rsid w:val="00EE3DBA"/>
    <w:rsid w:val="00EE4D45"/>
    <w:rsid w:val="00EE5860"/>
    <w:rsid w:val="00EE5BDA"/>
    <w:rsid w:val="00EE5E13"/>
    <w:rsid w:val="00EE6633"/>
    <w:rsid w:val="00EE6AF1"/>
    <w:rsid w:val="00EF1975"/>
    <w:rsid w:val="00EF2DDB"/>
    <w:rsid w:val="00EF37A8"/>
    <w:rsid w:val="00EF3ACF"/>
    <w:rsid w:val="00EF54F8"/>
    <w:rsid w:val="00F0109E"/>
    <w:rsid w:val="00F0220E"/>
    <w:rsid w:val="00F044C8"/>
    <w:rsid w:val="00F05F92"/>
    <w:rsid w:val="00F068F0"/>
    <w:rsid w:val="00F06A00"/>
    <w:rsid w:val="00F06F66"/>
    <w:rsid w:val="00F07ACE"/>
    <w:rsid w:val="00F07EE7"/>
    <w:rsid w:val="00F10984"/>
    <w:rsid w:val="00F11890"/>
    <w:rsid w:val="00F12555"/>
    <w:rsid w:val="00F138C5"/>
    <w:rsid w:val="00F15412"/>
    <w:rsid w:val="00F15CE1"/>
    <w:rsid w:val="00F173D0"/>
    <w:rsid w:val="00F20C00"/>
    <w:rsid w:val="00F21236"/>
    <w:rsid w:val="00F22A06"/>
    <w:rsid w:val="00F23303"/>
    <w:rsid w:val="00F23959"/>
    <w:rsid w:val="00F239F1"/>
    <w:rsid w:val="00F23E0E"/>
    <w:rsid w:val="00F248E7"/>
    <w:rsid w:val="00F24B96"/>
    <w:rsid w:val="00F25EFD"/>
    <w:rsid w:val="00F30309"/>
    <w:rsid w:val="00F319D9"/>
    <w:rsid w:val="00F31ABB"/>
    <w:rsid w:val="00F33194"/>
    <w:rsid w:val="00F43599"/>
    <w:rsid w:val="00F43FD8"/>
    <w:rsid w:val="00F44408"/>
    <w:rsid w:val="00F45B35"/>
    <w:rsid w:val="00F463DC"/>
    <w:rsid w:val="00F46E6C"/>
    <w:rsid w:val="00F47EC6"/>
    <w:rsid w:val="00F5223C"/>
    <w:rsid w:val="00F548BF"/>
    <w:rsid w:val="00F563B7"/>
    <w:rsid w:val="00F56F9A"/>
    <w:rsid w:val="00F60330"/>
    <w:rsid w:val="00F60BE0"/>
    <w:rsid w:val="00F613DF"/>
    <w:rsid w:val="00F62B73"/>
    <w:rsid w:val="00F63335"/>
    <w:rsid w:val="00F64CB1"/>
    <w:rsid w:val="00F64DA8"/>
    <w:rsid w:val="00F67612"/>
    <w:rsid w:val="00F738DE"/>
    <w:rsid w:val="00F73F82"/>
    <w:rsid w:val="00F748EF"/>
    <w:rsid w:val="00F74CD4"/>
    <w:rsid w:val="00F75326"/>
    <w:rsid w:val="00F76F54"/>
    <w:rsid w:val="00F77467"/>
    <w:rsid w:val="00F808C0"/>
    <w:rsid w:val="00F80B3C"/>
    <w:rsid w:val="00F80FD7"/>
    <w:rsid w:val="00F8100D"/>
    <w:rsid w:val="00F812F5"/>
    <w:rsid w:val="00F81A9E"/>
    <w:rsid w:val="00F81E73"/>
    <w:rsid w:val="00F82713"/>
    <w:rsid w:val="00F829AA"/>
    <w:rsid w:val="00F82A5C"/>
    <w:rsid w:val="00F82B4F"/>
    <w:rsid w:val="00F8346A"/>
    <w:rsid w:val="00F83598"/>
    <w:rsid w:val="00F83E35"/>
    <w:rsid w:val="00F849C8"/>
    <w:rsid w:val="00F86062"/>
    <w:rsid w:val="00F86F64"/>
    <w:rsid w:val="00F86FB1"/>
    <w:rsid w:val="00F9040F"/>
    <w:rsid w:val="00F912DD"/>
    <w:rsid w:val="00F915D9"/>
    <w:rsid w:val="00F937B6"/>
    <w:rsid w:val="00F93C96"/>
    <w:rsid w:val="00F94B17"/>
    <w:rsid w:val="00F966AB"/>
    <w:rsid w:val="00F97646"/>
    <w:rsid w:val="00F97B2A"/>
    <w:rsid w:val="00FA1617"/>
    <w:rsid w:val="00FA1FD6"/>
    <w:rsid w:val="00FA50EA"/>
    <w:rsid w:val="00FA56C4"/>
    <w:rsid w:val="00FA57AA"/>
    <w:rsid w:val="00FA7585"/>
    <w:rsid w:val="00FB0C0F"/>
    <w:rsid w:val="00FB1007"/>
    <w:rsid w:val="00FB1474"/>
    <w:rsid w:val="00FB1C4A"/>
    <w:rsid w:val="00FB2BCD"/>
    <w:rsid w:val="00FB38F6"/>
    <w:rsid w:val="00FB57BF"/>
    <w:rsid w:val="00FB5901"/>
    <w:rsid w:val="00FB5B59"/>
    <w:rsid w:val="00FB7D1E"/>
    <w:rsid w:val="00FC1530"/>
    <w:rsid w:val="00FC310E"/>
    <w:rsid w:val="00FC46FD"/>
    <w:rsid w:val="00FD15F7"/>
    <w:rsid w:val="00FD1939"/>
    <w:rsid w:val="00FD2331"/>
    <w:rsid w:val="00FD606E"/>
    <w:rsid w:val="00FD7EA3"/>
    <w:rsid w:val="00FE0159"/>
    <w:rsid w:val="00FE0796"/>
    <w:rsid w:val="00FE11D4"/>
    <w:rsid w:val="00FE1529"/>
    <w:rsid w:val="00FE2D57"/>
    <w:rsid w:val="00FE2DAE"/>
    <w:rsid w:val="00FE3236"/>
    <w:rsid w:val="00FE695E"/>
    <w:rsid w:val="00FE6C1B"/>
    <w:rsid w:val="00FF1B5A"/>
    <w:rsid w:val="00FF2FD7"/>
    <w:rsid w:val="00FF3369"/>
    <w:rsid w:val="00FF39A3"/>
    <w:rsid w:val="00FF3CD4"/>
    <w:rsid w:val="00FF4256"/>
    <w:rsid w:val="00FF4AFD"/>
    <w:rsid w:val="00FF4D79"/>
    <w:rsid w:val="00FF5ADB"/>
    <w:rsid w:val="00FF6663"/>
    <w:rsid w:val="00FF712D"/>
    <w:rsid w:val="00FF789B"/>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B10F2F7"/>
  <w15:docId w15:val="{ADFD16BB-C741-4CA8-97C9-D95304A9AE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FB1007"/>
  </w:style>
  <w:style w:type="paragraph" w:styleId="Nagwek1">
    <w:name w:val="heading 1"/>
    <w:basedOn w:val="Normalny"/>
    <w:next w:val="Normalny"/>
    <w:link w:val="Nagwek1Znak"/>
    <w:uiPriority w:val="9"/>
    <w:qFormat/>
    <w:rsid w:val="00A20E77"/>
    <w:pPr>
      <w:spacing w:after="0" w:line="276" w:lineRule="auto"/>
      <w:jc w:val="center"/>
      <w:outlineLvl w:val="0"/>
    </w:pPr>
    <w:rPr>
      <w:rFonts w:ascii="Arial" w:hAnsi="Arial" w:cs="Arial"/>
      <w:b/>
    </w:rPr>
  </w:style>
  <w:style w:type="paragraph" w:styleId="Nagwek2">
    <w:name w:val="heading 2"/>
    <w:basedOn w:val="Par"/>
    <w:next w:val="Normalny"/>
    <w:link w:val="Nagwek2Znak"/>
    <w:uiPriority w:val="9"/>
    <w:unhideWhenUsed/>
    <w:qFormat/>
    <w:rsid w:val="00A20E77"/>
    <w:pPr>
      <w:outlineLvl w:val="1"/>
    </w:pPr>
  </w:style>
  <w:style w:type="paragraph" w:styleId="Nagwek3">
    <w:name w:val="heading 3"/>
    <w:basedOn w:val="Normalny"/>
    <w:next w:val="Normalny"/>
    <w:link w:val="Nagwek3Znak"/>
    <w:uiPriority w:val="9"/>
    <w:unhideWhenUsed/>
    <w:qFormat/>
    <w:rsid w:val="00783E7E"/>
    <w:pPr>
      <w:keepNext/>
      <w:keepLines/>
      <w:numPr>
        <w:ilvl w:val="2"/>
        <w:numId w:val="2"/>
      </w:numPr>
      <w:spacing w:before="200" w:after="0"/>
      <w:outlineLvl w:val="2"/>
    </w:pPr>
    <w:rPr>
      <w:rFonts w:asciiTheme="majorHAnsi" w:eastAsiaTheme="majorEastAsia" w:hAnsiTheme="majorHAnsi" w:cstheme="majorBidi"/>
      <w:b/>
      <w:bCs/>
      <w:color w:val="000000" w:themeColor="text1"/>
    </w:rPr>
  </w:style>
  <w:style w:type="paragraph" w:styleId="Nagwek4">
    <w:name w:val="heading 4"/>
    <w:basedOn w:val="Normalny"/>
    <w:next w:val="Normalny"/>
    <w:link w:val="Nagwek4Znak"/>
    <w:uiPriority w:val="9"/>
    <w:unhideWhenUsed/>
    <w:qFormat/>
    <w:rsid w:val="00783E7E"/>
    <w:pPr>
      <w:keepNext/>
      <w:keepLines/>
      <w:numPr>
        <w:ilvl w:val="3"/>
        <w:numId w:val="2"/>
      </w:numPr>
      <w:spacing w:before="200" w:after="0"/>
      <w:outlineLvl w:val="3"/>
    </w:pPr>
    <w:rPr>
      <w:rFonts w:asciiTheme="majorHAnsi" w:eastAsiaTheme="majorEastAsia" w:hAnsiTheme="majorHAnsi" w:cstheme="majorBidi"/>
      <w:b/>
      <w:bCs/>
      <w:i/>
      <w:iCs/>
      <w:color w:val="000000" w:themeColor="text1"/>
    </w:rPr>
  </w:style>
  <w:style w:type="paragraph" w:styleId="Nagwek5">
    <w:name w:val="heading 5"/>
    <w:basedOn w:val="Normalny"/>
    <w:next w:val="Normalny"/>
    <w:link w:val="Nagwek5Znak"/>
    <w:uiPriority w:val="9"/>
    <w:unhideWhenUsed/>
    <w:qFormat/>
    <w:rsid w:val="00783E7E"/>
    <w:pPr>
      <w:keepNext/>
      <w:keepLines/>
      <w:numPr>
        <w:ilvl w:val="4"/>
        <w:numId w:val="2"/>
      </w:numPr>
      <w:spacing w:before="200" w:after="0"/>
      <w:outlineLvl w:val="4"/>
    </w:pPr>
    <w:rPr>
      <w:rFonts w:asciiTheme="majorHAnsi" w:eastAsiaTheme="majorEastAsia" w:hAnsiTheme="majorHAnsi" w:cstheme="majorBidi"/>
      <w:color w:val="323E4F" w:themeColor="text2" w:themeShade="BF"/>
    </w:rPr>
  </w:style>
  <w:style w:type="paragraph" w:styleId="Nagwek6">
    <w:name w:val="heading 6"/>
    <w:basedOn w:val="Normalny"/>
    <w:next w:val="Normalny"/>
    <w:link w:val="Nagwek6Znak"/>
    <w:uiPriority w:val="9"/>
    <w:unhideWhenUsed/>
    <w:qFormat/>
    <w:rsid w:val="00783E7E"/>
    <w:pPr>
      <w:keepNext/>
      <w:keepLines/>
      <w:numPr>
        <w:ilvl w:val="5"/>
        <w:numId w:val="2"/>
      </w:numPr>
      <w:spacing w:before="200" w:after="0"/>
      <w:outlineLvl w:val="5"/>
    </w:pPr>
    <w:rPr>
      <w:rFonts w:asciiTheme="majorHAnsi" w:eastAsiaTheme="majorEastAsia" w:hAnsiTheme="majorHAnsi" w:cstheme="majorBidi"/>
      <w:i/>
      <w:iCs/>
      <w:color w:val="323E4F" w:themeColor="text2" w:themeShade="BF"/>
    </w:rPr>
  </w:style>
  <w:style w:type="paragraph" w:styleId="Nagwek7">
    <w:name w:val="heading 7"/>
    <w:basedOn w:val="Normalny"/>
    <w:next w:val="Normalny"/>
    <w:link w:val="Nagwek7Znak"/>
    <w:uiPriority w:val="9"/>
    <w:unhideWhenUsed/>
    <w:qFormat/>
    <w:rsid w:val="00783E7E"/>
    <w:pPr>
      <w:keepNext/>
      <w:keepLines/>
      <w:numPr>
        <w:ilvl w:val="6"/>
        <w:numId w:val="2"/>
      </w:numPr>
      <w:spacing w:before="200" w:after="0"/>
      <w:outlineLvl w:val="6"/>
    </w:pPr>
    <w:rPr>
      <w:rFonts w:asciiTheme="majorHAnsi" w:eastAsiaTheme="majorEastAsia" w:hAnsiTheme="majorHAnsi" w:cstheme="majorBidi"/>
      <w:i/>
      <w:iCs/>
      <w:color w:val="404040" w:themeColor="text1" w:themeTint="BF"/>
    </w:rPr>
  </w:style>
  <w:style w:type="paragraph" w:styleId="Nagwek8">
    <w:name w:val="heading 8"/>
    <w:basedOn w:val="Normalny"/>
    <w:next w:val="Normalny"/>
    <w:link w:val="Nagwek8Znak"/>
    <w:uiPriority w:val="9"/>
    <w:unhideWhenUsed/>
    <w:qFormat/>
    <w:rsid w:val="00783E7E"/>
    <w:pPr>
      <w:keepNext/>
      <w:keepLines/>
      <w:numPr>
        <w:ilvl w:val="7"/>
        <w:numId w:val="2"/>
      </w:numPr>
      <w:spacing w:before="200" w:after="0"/>
      <w:outlineLvl w:val="7"/>
    </w:pPr>
    <w:rPr>
      <w:rFonts w:asciiTheme="majorHAnsi" w:eastAsiaTheme="majorEastAsia" w:hAnsiTheme="majorHAnsi" w:cstheme="majorBidi"/>
      <w:color w:val="404040" w:themeColor="text1" w:themeTint="BF"/>
      <w:sz w:val="20"/>
      <w:szCs w:val="20"/>
    </w:rPr>
  </w:style>
  <w:style w:type="paragraph" w:styleId="Nagwek9">
    <w:name w:val="heading 9"/>
    <w:basedOn w:val="Normalny"/>
    <w:next w:val="Normalny"/>
    <w:link w:val="Nagwek9Znak"/>
    <w:uiPriority w:val="9"/>
    <w:unhideWhenUsed/>
    <w:qFormat/>
    <w:rsid w:val="00783E7E"/>
    <w:pPr>
      <w:keepNext/>
      <w:keepLines/>
      <w:numPr>
        <w:ilvl w:val="8"/>
        <w:numId w:val="2"/>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nhideWhenUsed/>
    <w:rsid w:val="003226B0"/>
    <w:pPr>
      <w:tabs>
        <w:tab w:val="center" w:pos="4536"/>
        <w:tab w:val="right" w:pos="9072"/>
      </w:tabs>
    </w:pPr>
  </w:style>
  <w:style w:type="character" w:customStyle="1" w:styleId="NagwekZnak">
    <w:name w:val="Nagłówek Znak"/>
    <w:basedOn w:val="Domylnaczcionkaakapitu"/>
    <w:link w:val="Nagwek"/>
    <w:rsid w:val="003226B0"/>
  </w:style>
  <w:style w:type="paragraph" w:styleId="Stopka">
    <w:name w:val="footer"/>
    <w:basedOn w:val="Normalny"/>
    <w:link w:val="StopkaZnak"/>
    <w:uiPriority w:val="99"/>
    <w:unhideWhenUsed/>
    <w:rsid w:val="003226B0"/>
    <w:pPr>
      <w:tabs>
        <w:tab w:val="center" w:pos="4536"/>
        <w:tab w:val="right" w:pos="9072"/>
      </w:tabs>
    </w:pPr>
  </w:style>
  <w:style w:type="character" w:customStyle="1" w:styleId="StopkaZnak">
    <w:name w:val="Stopka Znak"/>
    <w:basedOn w:val="Domylnaczcionkaakapitu"/>
    <w:link w:val="Stopka"/>
    <w:uiPriority w:val="99"/>
    <w:rsid w:val="003226B0"/>
  </w:style>
  <w:style w:type="character" w:customStyle="1" w:styleId="Nagwek1Znak">
    <w:name w:val="Nagłówek 1 Znak"/>
    <w:basedOn w:val="Domylnaczcionkaakapitu"/>
    <w:link w:val="Nagwek1"/>
    <w:uiPriority w:val="9"/>
    <w:rsid w:val="00A20E77"/>
    <w:rPr>
      <w:rFonts w:ascii="Arial" w:hAnsi="Arial" w:cs="Arial"/>
      <w:b/>
    </w:rPr>
  </w:style>
  <w:style w:type="character" w:customStyle="1" w:styleId="Nagwek2Znak">
    <w:name w:val="Nagłówek 2 Znak"/>
    <w:basedOn w:val="Domylnaczcionkaakapitu"/>
    <w:link w:val="Nagwek2"/>
    <w:uiPriority w:val="9"/>
    <w:rsid w:val="00A20E77"/>
    <w:rPr>
      <w:rFonts w:ascii="Arial" w:eastAsiaTheme="minorHAnsi" w:hAnsi="Arial" w:cs="Arial"/>
      <w:b/>
    </w:rPr>
  </w:style>
  <w:style w:type="character" w:customStyle="1" w:styleId="Nagwek3Znak">
    <w:name w:val="Nagłówek 3 Znak"/>
    <w:basedOn w:val="Domylnaczcionkaakapitu"/>
    <w:link w:val="Nagwek3"/>
    <w:uiPriority w:val="9"/>
    <w:rsid w:val="00783E7E"/>
    <w:rPr>
      <w:rFonts w:asciiTheme="majorHAnsi" w:eastAsiaTheme="majorEastAsia" w:hAnsiTheme="majorHAnsi" w:cstheme="majorBidi"/>
      <w:b/>
      <w:bCs/>
      <w:color w:val="000000" w:themeColor="text1"/>
    </w:rPr>
  </w:style>
  <w:style w:type="character" w:customStyle="1" w:styleId="Nagwek4Znak">
    <w:name w:val="Nagłówek 4 Znak"/>
    <w:basedOn w:val="Domylnaczcionkaakapitu"/>
    <w:link w:val="Nagwek4"/>
    <w:uiPriority w:val="9"/>
    <w:rsid w:val="00783E7E"/>
    <w:rPr>
      <w:rFonts w:asciiTheme="majorHAnsi" w:eastAsiaTheme="majorEastAsia" w:hAnsiTheme="majorHAnsi" w:cstheme="majorBidi"/>
      <w:b/>
      <w:bCs/>
      <w:i/>
      <w:iCs/>
      <w:color w:val="000000" w:themeColor="text1"/>
    </w:rPr>
  </w:style>
  <w:style w:type="character" w:customStyle="1" w:styleId="Nagwek5Znak">
    <w:name w:val="Nagłówek 5 Znak"/>
    <w:basedOn w:val="Domylnaczcionkaakapitu"/>
    <w:link w:val="Nagwek5"/>
    <w:uiPriority w:val="9"/>
    <w:rsid w:val="00783E7E"/>
    <w:rPr>
      <w:rFonts w:asciiTheme="majorHAnsi" w:eastAsiaTheme="majorEastAsia" w:hAnsiTheme="majorHAnsi" w:cstheme="majorBidi"/>
      <w:color w:val="323E4F" w:themeColor="text2" w:themeShade="BF"/>
    </w:rPr>
  </w:style>
  <w:style w:type="character" w:customStyle="1" w:styleId="Nagwek6Znak">
    <w:name w:val="Nagłówek 6 Znak"/>
    <w:basedOn w:val="Domylnaczcionkaakapitu"/>
    <w:link w:val="Nagwek6"/>
    <w:uiPriority w:val="9"/>
    <w:rsid w:val="00783E7E"/>
    <w:rPr>
      <w:rFonts w:asciiTheme="majorHAnsi" w:eastAsiaTheme="majorEastAsia" w:hAnsiTheme="majorHAnsi" w:cstheme="majorBidi"/>
      <w:i/>
      <w:iCs/>
      <w:color w:val="323E4F" w:themeColor="text2" w:themeShade="BF"/>
    </w:rPr>
  </w:style>
  <w:style w:type="character" w:customStyle="1" w:styleId="Nagwek7Znak">
    <w:name w:val="Nagłówek 7 Znak"/>
    <w:basedOn w:val="Domylnaczcionkaakapitu"/>
    <w:link w:val="Nagwek7"/>
    <w:uiPriority w:val="9"/>
    <w:rsid w:val="00783E7E"/>
    <w:rPr>
      <w:rFonts w:asciiTheme="majorHAnsi" w:eastAsiaTheme="majorEastAsia" w:hAnsiTheme="majorHAnsi" w:cstheme="majorBidi"/>
      <w:i/>
      <w:iCs/>
      <w:color w:val="404040" w:themeColor="text1" w:themeTint="BF"/>
    </w:rPr>
  </w:style>
  <w:style w:type="character" w:customStyle="1" w:styleId="Nagwek8Znak">
    <w:name w:val="Nagłówek 8 Znak"/>
    <w:basedOn w:val="Domylnaczcionkaakapitu"/>
    <w:link w:val="Nagwek8"/>
    <w:uiPriority w:val="9"/>
    <w:rsid w:val="00783E7E"/>
    <w:rPr>
      <w:rFonts w:asciiTheme="majorHAnsi" w:eastAsiaTheme="majorEastAsia" w:hAnsiTheme="majorHAnsi" w:cstheme="majorBidi"/>
      <w:color w:val="404040" w:themeColor="text1" w:themeTint="BF"/>
      <w:sz w:val="20"/>
      <w:szCs w:val="20"/>
    </w:rPr>
  </w:style>
  <w:style w:type="character" w:customStyle="1" w:styleId="Nagwek9Znak">
    <w:name w:val="Nagłówek 9 Znak"/>
    <w:basedOn w:val="Domylnaczcionkaakapitu"/>
    <w:link w:val="Nagwek9"/>
    <w:uiPriority w:val="9"/>
    <w:rsid w:val="00783E7E"/>
    <w:rPr>
      <w:rFonts w:asciiTheme="majorHAnsi" w:eastAsiaTheme="majorEastAsia" w:hAnsiTheme="majorHAnsi" w:cstheme="majorBidi"/>
      <w:i/>
      <w:iCs/>
      <w:color w:val="404040" w:themeColor="text1" w:themeTint="BF"/>
      <w:sz w:val="20"/>
      <w:szCs w:val="20"/>
    </w:rPr>
  </w:style>
  <w:style w:type="paragraph" w:customStyle="1" w:styleId="Adresatdokumentu">
    <w:name w:val="Adresat dokumentu"/>
    <w:basedOn w:val="Normalny"/>
    <w:autoRedefine/>
    <w:uiPriority w:val="99"/>
    <w:rsid w:val="007C4250"/>
    <w:pPr>
      <w:ind w:left="5103"/>
    </w:pPr>
    <w:rPr>
      <w:b/>
    </w:rPr>
  </w:style>
  <w:style w:type="paragraph" w:customStyle="1" w:styleId="Podstawaprawna">
    <w:name w:val="Podstawa prawna"/>
    <w:basedOn w:val="Normalny"/>
    <w:next w:val="Normalny"/>
    <w:uiPriority w:val="99"/>
    <w:rsid w:val="007C4250"/>
    <w:pPr>
      <w:ind w:left="425" w:hanging="425"/>
    </w:pPr>
  </w:style>
  <w:style w:type="paragraph" w:customStyle="1" w:styleId="Aduzasadnienie">
    <w:name w:val="Ad_uzasadnienie"/>
    <w:basedOn w:val="Normalny"/>
    <w:autoRedefine/>
    <w:uiPriority w:val="99"/>
    <w:rsid w:val="007C4250"/>
    <w:pPr>
      <w:ind w:left="425"/>
    </w:pPr>
  </w:style>
  <w:style w:type="paragraph" w:customStyle="1" w:styleId="Kod">
    <w:name w:val="Kod"/>
    <w:next w:val="Normalny"/>
    <w:autoRedefine/>
    <w:uiPriority w:val="99"/>
    <w:rsid w:val="007C4250"/>
    <w:pPr>
      <w:keepNext/>
      <w:spacing w:after="0" w:line="240" w:lineRule="auto"/>
    </w:pPr>
    <w:rPr>
      <w:rFonts w:ascii="Arial" w:eastAsia="Times New Roman" w:hAnsi="Arial" w:cs="Times New Roman"/>
      <w:b/>
      <w:caps/>
      <w:noProof/>
      <w:szCs w:val="20"/>
      <w:lang w:eastAsia="pl-PL"/>
    </w:rPr>
  </w:style>
  <w:style w:type="paragraph" w:customStyle="1" w:styleId="Trescpunktu">
    <w:name w:val="Tresc punktu"/>
    <w:basedOn w:val="Normalny"/>
    <w:uiPriority w:val="99"/>
    <w:rsid w:val="007C4250"/>
    <w:pPr>
      <w:ind w:left="425" w:hanging="425"/>
    </w:pPr>
  </w:style>
  <w:style w:type="paragraph" w:customStyle="1" w:styleId="Tresczarzutu">
    <w:name w:val="Tresc zarzutu"/>
    <w:basedOn w:val="Normalny"/>
    <w:autoRedefine/>
    <w:uiPriority w:val="99"/>
    <w:rsid w:val="007C4250"/>
    <w:pPr>
      <w:tabs>
        <w:tab w:val="left" w:leader="dot" w:pos="9781"/>
      </w:tabs>
      <w:ind w:left="425"/>
    </w:pPr>
    <w:rPr>
      <w:b/>
    </w:rPr>
  </w:style>
  <w:style w:type="paragraph" w:customStyle="1" w:styleId="Przepisykolegium">
    <w:name w:val="Przepisy kolegium"/>
    <w:basedOn w:val="Normalny"/>
    <w:autoRedefine/>
    <w:uiPriority w:val="99"/>
    <w:rsid w:val="007C4250"/>
    <w:pPr>
      <w:ind w:left="425" w:hanging="425"/>
    </w:pPr>
  </w:style>
  <w:style w:type="paragraph" w:styleId="Tekstpodstawowy">
    <w:name w:val="Body Text"/>
    <w:basedOn w:val="Normalny"/>
    <w:next w:val="Normalny"/>
    <w:link w:val="TekstpodstawowyZnak"/>
    <w:rsid w:val="007C4250"/>
  </w:style>
  <w:style w:type="character" w:customStyle="1" w:styleId="TekstpodstawowyZnak">
    <w:name w:val="Tekst podstawowy Znak"/>
    <w:basedOn w:val="Domylnaczcionkaakapitu"/>
    <w:link w:val="Tekstpodstawowy"/>
    <w:rsid w:val="007C4250"/>
    <w:rPr>
      <w:rFonts w:ascii="Arial" w:eastAsia="Times New Roman" w:hAnsi="Arial" w:cs="Times New Roman"/>
      <w:szCs w:val="20"/>
      <w:lang w:eastAsia="pl-PL"/>
    </w:rPr>
  </w:style>
  <w:style w:type="character" w:styleId="Numerstrony">
    <w:name w:val="page number"/>
    <w:rsid w:val="007C4250"/>
    <w:rPr>
      <w:rFonts w:cs="Times New Roman"/>
    </w:rPr>
  </w:style>
  <w:style w:type="character" w:customStyle="1" w:styleId="Teksttreci2">
    <w:name w:val="Tekst treści (2)_"/>
    <w:link w:val="Teksttreci20"/>
    <w:locked/>
    <w:rsid w:val="007C4250"/>
    <w:rPr>
      <w:rFonts w:ascii="Arial" w:eastAsia="Times New Roman" w:hAnsi="Arial"/>
      <w:shd w:val="clear" w:color="auto" w:fill="FFFFFF"/>
    </w:rPr>
  </w:style>
  <w:style w:type="paragraph" w:customStyle="1" w:styleId="Teksttreci20">
    <w:name w:val="Tekst treści (2)"/>
    <w:basedOn w:val="Normalny"/>
    <w:link w:val="Teksttreci2"/>
    <w:rsid w:val="007C4250"/>
    <w:pPr>
      <w:widowControl w:val="0"/>
      <w:shd w:val="clear" w:color="auto" w:fill="FFFFFF"/>
      <w:spacing w:before="360" w:after="360" w:line="240" w:lineRule="atLeast"/>
      <w:ind w:hanging="720"/>
      <w:jc w:val="right"/>
    </w:pPr>
  </w:style>
  <w:style w:type="paragraph" w:styleId="Tekstdymka">
    <w:name w:val="Balloon Text"/>
    <w:basedOn w:val="Normalny"/>
    <w:link w:val="TekstdymkaZnak"/>
    <w:rsid w:val="007C4250"/>
    <w:rPr>
      <w:rFonts w:ascii="Segoe UI" w:hAnsi="Segoe UI"/>
      <w:sz w:val="18"/>
      <w:szCs w:val="18"/>
    </w:rPr>
  </w:style>
  <w:style w:type="character" w:customStyle="1" w:styleId="TekstdymkaZnak">
    <w:name w:val="Tekst dymka Znak"/>
    <w:basedOn w:val="Domylnaczcionkaakapitu"/>
    <w:link w:val="Tekstdymka"/>
    <w:rsid w:val="007C4250"/>
    <w:rPr>
      <w:rFonts w:ascii="Segoe UI" w:eastAsia="Times New Roman" w:hAnsi="Segoe UI" w:cs="Times New Roman"/>
      <w:sz w:val="18"/>
      <w:szCs w:val="18"/>
      <w:lang w:eastAsia="pl-PL"/>
    </w:rPr>
  </w:style>
  <w:style w:type="paragraph" w:styleId="Akapitzlist">
    <w:name w:val="List Paragraph"/>
    <w:basedOn w:val="Normalny"/>
    <w:uiPriority w:val="34"/>
    <w:qFormat/>
    <w:rsid w:val="007C4250"/>
    <w:pPr>
      <w:ind w:left="720"/>
      <w:contextualSpacing/>
    </w:pPr>
  </w:style>
  <w:style w:type="character" w:styleId="Hipercze">
    <w:name w:val="Hyperlink"/>
    <w:uiPriority w:val="99"/>
    <w:rsid w:val="007C4250"/>
    <w:rPr>
      <w:rFonts w:cs="Times New Roman"/>
      <w:color w:val="0563C1"/>
      <w:u w:val="single"/>
    </w:rPr>
  </w:style>
  <w:style w:type="paragraph" w:customStyle="1" w:styleId="ZnakZnak1">
    <w:name w:val="Znak Znak1"/>
    <w:basedOn w:val="Normalny"/>
    <w:rsid w:val="007C4250"/>
    <w:rPr>
      <w:rFonts w:cs="Arial"/>
      <w:sz w:val="24"/>
      <w:szCs w:val="24"/>
    </w:rPr>
  </w:style>
  <w:style w:type="character" w:styleId="Uwydatnienie">
    <w:name w:val="Emphasis"/>
    <w:basedOn w:val="Domylnaczcionkaakapitu"/>
    <w:uiPriority w:val="20"/>
    <w:qFormat/>
    <w:rsid w:val="00783E7E"/>
    <w:rPr>
      <w:i/>
      <w:iCs/>
      <w:color w:val="auto"/>
    </w:rPr>
  </w:style>
  <w:style w:type="character" w:customStyle="1" w:styleId="Nierozpoznanawzmianka1">
    <w:name w:val="Nierozpoznana wzmianka1"/>
    <w:uiPriority w:val="99"/>
    <w:semiHidden/>
    <w:unhideWhenUsed/>
    <w:rsid w:val="007C4250"/>
    <w:rPr>
      <w:color w:val="605E5C"/>
      <w:shd w:val="clear" w:color="auto" w:fill="E1DFDD"/>
    </w:rPr>
  </w:style>
  <w:style w:type="character" w:customStyle="1" w:styleId="Nierozpoznanawzmianka2">
    <w:name w:val="Nierozpoznana wzmianka2"/>
    <w:uiPriority w:val="99"/>
    <w:semiHidden/>
    <w:unhideWhenUsed/>
    <w:rsid w:val="007C4250"/>
    <w:rPr>
      <w:color w:val="605E5C"/>
      <w:shd w:val="clear" w:color="auto" w:fill="E1DFDD"/>
    </w:rPr>
  </w:style>
  <w:style w:type="character" w:customStyle="1" w:styleId="Nierozpoznanawzmianka3">
    <w:name w:val="Nierozpoznana wzmianka3"/>
    <w:uiPriority w:val="99"/>
    <w:semiHidden/>
    <w:unhideWhenUsed/>
    <w:rsid w:val="007C4250"/>
    <w:rPr>
      <w:color w:val="605E5C"/>
      <w:shd w:val="clear" w:color="auto" w:fill="E1DFDD"/>
    </w:rPr>
  </w:style>
  <w:style w:type="table" w:styleId="Tabela-Siatka">
    <w:name w:val="Table Grid"/>
    <w:basedOn w:val="Standardowy"/>
    <w:uiPriority w:val="59"/>
    <w:rsid w:val="007C4250"/>
    <w:pPr>
      <w:spacing w:after="0" w:line="240" w:lineRule="auto"/>
    </w:pPr>
    <w:rPr>
      <w:rFonts w:ascii="Calibri" w:eastAsia="Calibri" w:hAnsi="Calibri" w:cs="Times New Roman"/>
      <w:sz w:val="20"/>
      <w:szCs w:val="20"/>
      <w:lang w:eastAsia="pl-P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Style2">
    <w:name w:val="Style2"/>
    <w:basedOn w:val="Normalny"/>
    <w:rsid w:val="007C4250"/>
    <w:pPr>
      <w:widowControl w:val="0"/>
      <w:autoSpaceDE w:val="0"/>
      <w:autoSpaceDN w:val="0"/>
      <w:adjustRightInd w:val="0"/>
      <w:spacing w:line="408" w:lineRule="exact"/>
      <w:ind w:hanging="355"/>
    </w:pPr>
    <w:rPr>
      <w:sz w:val="24"/>
      <w:szCs w:val="24"/>
    </w:rPr>
  </w:style>
  <w:style w:type="character" w:customStyle="1" w:styleId="FontStyle12">
    <w:name w:val="Font Style12"/>
    <w:rsid w:val="007C4250"/>
    <w:rPr>
      <w:rFonts w:ascii="Arial" w:hAnsi="Arial" w:cs="Arial"/>
      <w:sz w:val="24"/>
      <w:szCs w:val="24"/>
    </w:rPr>
  </w:style>
  <w:style w:type="paragraph" w:customStyle="1" w:styleId="Style3">
    <w:name w:val="Style3"/>
    <w:basedOn w:val="Normalny"/>
    <w:uiPriority w:val="99"/>
    <w:rsid w:val="007C4250"/>
    <w:pPr>
      <w:widowControl w:val="0"/>
      <w:autoSpaceDE w:val="0"/>
      <w:autoSpaceDN w:val="0"/>
      <w:adjustRightInd w:val="0"/>
      <w:spacing w:line="278" w:lineRule="exact"/>
      <w:jc w:val="center"/>
    </w:pPr>
    <w:rPr>
      <w:rFonts w:ascii="Impact" w:hAnsi="Impact"/>
      <w:sz w:val="24"/>
      <w:szCs w:val="24"/>
    </w:rPr>
  </w:style>
  <w:style w:type="paragraph" w:customStyle="1" w:styleId="Style4">
    <w:name w:val="Style4"/>
    <w:basedOn w:val="Normalny"/>
    <w:uiPriority w:val="99"/>
    <w:rsid w:val="007C4250"/>
    <w:pPr>
      <w:widowControl w:val="0"/>
      <w:autoSpaceDE w:val="0"/>
      <w:autoSpaceDN w:val="0"/>
      <w:adjustRightInd w:val="0"/>
      <w:spacing w:line="274" w:lineRule="exact"/>
    </w:pPr>
    <w:rPr>
      <w:rFonts w:ascii="Impact" w:hAnsi="Impact"/>
      <w:sz w:val="24"/>
      <w:szCs w:val="24"/>
    </w:rPr>
  </w:style>
  <w:style w:type="paragraph" w:customStyle="1" w:styleId="Style5">
    <w:name w:val="Style5"/>
    <w:basedOn w:val="Normalny"/>
    <w:uiPriority w:val="99"/>
    <w:rsid w:val="007C4250"/>
    <w:pPr>
      <w:widowControl w:val="0"/>
      <w:autoSpaceDE w:val="0"/>
      <w:autoSpaceDN w:val="0"/>
      <w:adjustRightInd w:val="0"/>
    </w:pPr>
    <w:rPr>
      <w:rFonts w:ascii="Impact" w:hAnsi="Impact"/>
      <w:sz w:val="24"/>
      <w:szCs w:val="24"/>
    </w:rPr>
  </w:style>
  <w:style w:type="paragraph" w:customStyle="1" w:styleId="Style6">
    <w:name w:val="Style6"/>
    <w:basedOn w:val="Normalny"/>
    <w:uiPriority w:val="99"/>
    <w:rsid w:val="007C4250"/>
    <w:pPr>
      <w:widowControl w:val="0"/>
      <w:autoSpaceDE w:val="0"/>
      <w:autoSpaceDN w:val="0"/>
      <w:adjustRightInd w:val="0"/>
      <w:spacing w:line="274" w:lineRule="exact"/>
      <w:jc w:val="center"/>
    </w:pPr>
    <w:rPr>
      <w:rFonts w:ascii="Impact" w:hAnsi="Impact"/>
      <w:sz w:val="24"/>
      <w:szCs w:val="24"/>
    </w:rPr>
  </w:style>
  <w:style w:type="character" w:customStyle="1" w:styleId="FontStyle15">
    <w:name w:val="Font Style15"/>
    <w:uiPriority w:val="99"/>
    <w:rsid w:val="007C4250"/>
    <w:rPr>
      <w:rFonts w:ascii="Franklin Gothic Medium Cond" w:hAnsi="Franklin Gothic Medium Cond" w:cs="Franklin Gothic Medium Cond"/>
      <w:b/>
      <w:bCs/>
      <w:sz w:val="24"/>
      <w:szCs w:val="24"/>
    </w:rPr>
  </w:style>
  <w:style w:type="character" w:customStyle="1" w:styleId="FontStyle16">
    <w:name w:val="Font Style16"/>
    <w:uiPriority w:val="99"/>
    <w:rsid w:val="007C4250"/>
    <w:rPr>
      <w:rFonts w:ascii="Franklin Gothic Medium Cond" w:hAnsi="Franklin Gothic Medium Cond" w:cs="Franklin Gothic Medium Cond"/>
      <w:sz w:val="24"/>
      <w:szCs w:val="24"/>
    </w:rPr>
  </w:style>
  <w:style w:type="character" w:customStyle="1" w:styleId="FontStyle17">
    <w:name w:val="Font Style17"/>
    <w:uiPriority w:val="99"/>
    <w:rsid w:val="007C4250"/>
    <w:rPr>
      <w:rFonts w:ascii="Franklin Gothic Medium Cond" w:hAnsi="Franklin Gothic Medium Cond" w:cs="Franklin Gothic Medium Cond"/>
      <w:i/>
      <w:iCs/>
      <w:w w:val="70"/>
      <w:sz w:val="32"/>
      <w:szCs w:val="32"/>
    </w:rPr>
  </w:style>
  <w:style w:type="character" w:customStyle="1" w:styleId="FontStyle18">
    <w:name w:val="Font Style18"/>
    <w:uiPriority w:val="99"/>
    <w:rsid w:val="007C4250"/>
    <w:rPr>
      <w:rFonts w:ascii="Franklin Gothic Medium Cond" w:hAnsi="Franklin Gothic Medium Cond" w:cs="Franklin Gothic Medium Cond"/>
      <w:b/>
      <w:bCs/>
      <w:i/>
      <w:iCs/>
      <w:spacing w:val="20"/>
      <w:sz w:val="20"/>
      <w:szCs w:val="20"/>
    </w:rPr>
  </w:style>
  <w:style w:type="character" w:customStyle="1" w:styleId="FontStyle21">
    <w:name w:val="Font Style21"/>
    <w:uiPriority w:val="99"/>
    <w:rsid w:val="007C4250"/>
    <w:rPr>
      <w:rFonts w:ascii="Franklin Gothic Medium Cond" w:hAnsi="Franklin Gothic Medium Cond" w:cs="Franklin Gothic Medium Cond"/>
      <w:sz w:val="24"/>
      <w:szCs w:val="24"/>
    </w:rPr>
  </w:style>
  <w:style w:type="paragraph" w:styleId="Tekstpodstawowy2">
    <w:name w:val="Body Text 2"/>
    <w:basedOn w:val="Normalny"/>
    <w:link w:val="Tekstpodstawowy2Znak"/>
    <w:rsid w:val="007C4250"/>
    <w:pPr>
      <w:jc w:val="center"/>
    </w:pPr>
    <w:rPr>
      <w:rFonts w:ascii="Times New Roman" w:hAnsi="Times New Roman"/>
      <w:b/>
      <w:sz w:val="28"/>
      <w:lang w:val="x-none" w:eastAsia="x-none"/>
    </w:rPr>
  </w:style>
  <w:style w:type="character" w:customStyle="1" w:styleId="Tekstpodstawowy2Znak">
    <w:name w:val="Tekst podstawowy 2 Znak"/>
    <w:basedOn w:val="Domylnaczcionkaakapitu"/>
    <w:link w:val="Tekstpodstawowy2"/>
    <w:rsid w:val="007C4250"/>
    <w:rPr>
      <w:rFonts w:ascii="Times New Roman" w:eastAsia="Times New Roman" w:hAnsi="Times New Roman" w:cs="Times New Roman"/>
      <w:b/>
      <w:sz w:val="28"/>
      <w:szCs w:val="20"/>
      <w:lang w:val="x-none" w:eastAsia="x-none"/>
    </w:rPr>
  </w:style>
  <w:style w:type="paragraph" w:styleId="Tekstpodstawowywcity">
    <w:name w:val="Body Text Indent"/>
    <w:basedOn w:val="Normalny"/>
    <w:link w:val="TekstpodstawowywcityZnak"/>
    <w:rsid w:val="007C4250"/>
    <w:pPr>
      <w:spacing w:after="120"/>
      <w:ind w:left="283"/>
    </w:pPr>
    <w:rPr>
      <w:rFonts w:ascii="Times New Roman" w:hAnsi="Times New Roman"/>
      <w:sz w:val="24"/>
      <w:lang w:val="x-none" w:eastAsia="x-none"/>
    </w:rPr>
  </w:style>
  <w:style w:type="character" w:customStyle="1" w:styleId="TekstpodstawowywcityZnak">
    <w:name w:val="Tekst podstawowy wcięty Znak"/>
    <w:basedOn w:val="Domylnaczcionkaakapitu"/>
    <w:link w:val="Tekstpodstawowywcity"/>
    <w:rsid w:val="007C4250"/>
    <w:rPr>
      <w:rFonts w:ascii="Times New Roman" w:eastAsia="Times New Roman" w:hAnsi="Times New Roman" w:cs="Times New Roman"/>
      <w:sz w:val="24"/>
      <w:szCs w:val="20"/>
      <w:lang w:val="x-none" w:eastAsia="x-none"/>
    </w:rPr>
  </w:style>
  <w:style w:type="paragraph" w:customStyle="1" w:styleId="pkt">
    <w:name w:val="pkt"/>
    <w:basedOn w:val="Normalny"/>
    <w:rsid w:val="007C4250"/>
    <w:pPr>
      <w:spacing w:before="60" w:after="60"/>
      <w:ind w:left="851" w:hanging="295"/>
    </w:pPr>
    <w:rPr>
      <w:rFonts w:ascii="Times New Roman" w:hAnsi="Times New Roman"/>
      <w:sz w:val="24"/>
    </w:rPr>
  </w:style>
  <w:style w:type="paragraph" w:customStyle="1" w:styleId="ust">
    <w:name w:val="ust"/>
    <w:rsid w:val="007C4250"/>
    <w:pPr>
      <w:spacing w:before="60" w:after="60" w:line="240" w:lineRule="auto"/>
      <w:ind w:left="426" w:hanging="284"/>
      <w:jc w:val="both"/>
    </w:pPr>
    <w:rPr>
      <w:rFonts w:ascii="Times New Roman" w:eastAsia="Times New Roman" w:hAnsi="Times New Roman" w:cs="Times New Roman"/>
      <w:sz w:val="24"/>
      <w:szCs w:val="20"/>
      <w:lang w:eastAsia="pl-PL"/>
    </w:rPr>
  </w:style>
  <w:style w:type="table" w:customStyle="1" w:styleId="Tabela-Siatka1">
    <w:name w:val="Tabela - Siatka1"/>
    <w:basedOn w:val="Standardowy"/>
    <w:next w:val="Tabela-Siatka"/>
    <w:rsid w:val="007C4250"/>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R1">
    <w:name w:val="FR1"/>
    <w:rsid w:val="007C4250"/>
    <w:pPr>
      <w:widowControl w:val="0"/>
      <w:spacing w:after="0" w:line="240" w:lineRule="auto"/>
    </w:pPr>
    <w:rPr>
      <w:rFonts w:ascii="Times New Roman" w:eastAsia="Times New Roman" w:hAnsi="Times New Roman" w:cs="Times New Roman"/>
      <w:snapToGrid w:val="0"/>
      <w:szCs w:val="20"/>
      <w:lang w:eastAsia="pl-PL"/>
    </w:rPr>
  </w:style>
  <w:style w:type="paragraph" w:customStyle="1" w:styleId="Tekstpodstawowy21">
    <w:name w:val="Tekst podstawowy 21"/>
    <w:basedOn w:val="Normalny"/>
    <w:rsid w:val="007C4250"/>
    <w:pPr>
      <w:suppressAutoHyphens/>
    </w:pPr>
    <w:rPr>
      <w:rFonts w:ascii="Tahoma" w:hAnsi="Tahoma" w:cs="Tahoma"/>
      <w:sz w:val="18"/>
      <w:szCs w:val="24"/>
      <w:lang w:eastAsia="ar-SA"/>
    </w:rPr>
  </w:style>
  <w:style w:type="character" w:customStyle="1" w:styleId="txt-new">
    <w:name w:val="txt-new"/>
    <w:basedOn w:val="Domylnaczcionkaakapitu"/>
    <w:rsid w:val="007C4250"/>
  </w:style>
  <w:style w:type="character" w:customStyle="1" w:styleId="tabulatory">
    <w:name w:val="tabulatory"/>
    <w:basedOn w:val="Domylnaczcionkaakapitu"/>
    <w:rsid w:val="007C4250"/>
  </w:style>
  <w:style w:type="paragraph" w:customStyle="1" w:styleId="Styl">
    <w:name w:val="Styl"/>
    <w:rsid w:val="007C4250"/>
    <w:pPr>
      <w:widowControl w:val="0"/>
      <w:autoSpaceDE w:val="0"/>
      <w:autoSpaceDN w:val="0"/>
      <w:adjustRightInd w:val="0"/>
      <w:spacing w:after="0" w:line="240" w:lineRule="auto"/>
    </w:pPr>
    <w:rPr>
      <w:rFonts w:ascii="Times New Roman" w:eastAsia="Times New Roman" w:hAnsi="Times New Roman" w:cs="Times New Roman"/>
      <w:sz w:val="24"/>
      <w:szCs w:val="24"/>
      <w:lang w:eastAsia="pl-PL"/>
    </w:rPr>
  </w:style>
  <w:style w:type="character" w:styleId="Odwoaniedokomentarza">
    <w:name w:val="annotation reference"/>
    <w:uiPriority w:val="99"/>
    <w:semiHidden/>
    <w:rsid w:val="007C4250"/>
    <w:rPr>
      <w:sz w:val="16"/>
      <w:szCs w:val="16"/>
    </w:rPr>
  </w:style>
  <w:style w:type="paragraph" w:styleId="Tekstkomentarza">
    <w:name w:val="annotation text"/>
    <w:basedOn w:val="Normalny"/>
    <w:link w:val="TekstkomentarzaZnak"/>
    <w:uiPriority w:val="99"/>
    <w:semiHidden/>
    <w:rsid w:val="007C4250"/>
    <w:rPr>
      <w:rFonts w:ascii="Times New Roman" w:hAnsi="Times New Roman"/>
      <w:sz w:val="20"/>
      <w:lang w:val="x-none" w:eastAsia="x-none"/>
    </w:rPr>
  </w:style>
  <w:style w:type="character" w:customStyle="1" w:styleId="TekstkomentarzaZnak">
    <w:name w:val="Tekst komentarza Znak"/>
    <w:basedOn w:val="Domylnaczcionkaakapitu"/>
    <w:link w:val="Tekstkomentarza"/>
    <w:uiPriority w:val="99"/>
    <w:semiHidden/>
    <w:rsid w:val="007C4250"/>
    <w:rPr>
      <w:rFonts w:ascii="Times New Roman" w:eastAsia="Times New Roman" w:hAnsi="Times New Roman" w:cs="Times New Roman"/>
      <w:sz w:val="20"/>
      <w:szCs w:val="20"/>
      <w:lang w:val="x-none" w:eastAsia="x-none"/>
    </w:rPr>
  </w:style>
  <w:style w:type="paragraph" w:styleId="Tematkomentarza">
    <w:name w:val="annotation subject"/>
    <w:basedOn w:val="Tekstkomentarza"/>
    <w:next w:val="Tekstkomentarza"/>
    <w:link w:val="TematkomentarzaZnak"/>
    <w:rsid w:val="007C4250"/>
    <w:rPr>
      <w:b/>
      <w:bCs/>
    </w:rPr>
  </w:style>
  <w:style w:type="character" w:customStyle="1" w:styleId="TematkomentarzaZnak">
    <w:name w:val="Temat komentarza Znak"/>
    <w:basedOn w:val="TekstkomentarzaZnak"/>
    <w:link w:val="Tematkomentarza"/>
    <w:rsid w:val="007C4250"/>
    <w:rPr>
      <w:rFonts w:ascii="Times New Roman" w:eastAsia="Times New Roman" w:hAnsi="Times New Roman" w:cs="Times New Roman"/>
      <w:b/>
      <w:bCs/>
      <w:sz w:val="20"/>
      <w:szCs w:val="20"/>
      <w:lang w:val="x-none" w:eastAsia="x-none"/>
    </w:rPr>
  </w:style>
  <w:style w:type="paragraph" w:styleId="NormalnyWeb">
    <w:name w:val="Normal (Web)"/>
    <w:basedOn w:val="Normalny"/>
    <w:unhideWhenUsed/>
    <w:rsid w:val="007C4250"/>
    <w:pPr>
      <w:spacing w:before="100" w:beforeAutospacing="1" w:after="100" w:afterAutospacing="1"/>
    </w:pPr>
    <w:rPr>
      <w:rFonts w:ascii="Times New Roman" w:hAnsi="Times New Roman"/>
      <w:sz w:val="24"/>
      <w:szCs w:val="24"/>
    </w:rPr>
  </w:style>
  <w:style w:type="paragraph" w:styleId="Tekstpodstawowywcity2">
    <w:name w:val="Body Text Indent 2"/>
    <w:basedOn w:val="Normalny"/>
    <w:link w:val="Tekstpodstawowywcity2Znak"/>
    <w:unhideWhenUsed/>
    <w:rsid w:val="007C4250"/>
    <w:pPr>
      <w:spacing w:after="120" w:line="480" w:lineRule="auto"/>
      <w:ind w:left="283"/>
    </w:pPr>
    <w:rPr>
      <w:rFonts w:ascii="Times New Roman" w:eastAsia="Calibri" w:hAnsi="Times New Roman"/>
      <w:sz w:val="24"/>
      <w:szCs w:val="24"/>
      <w:lang w:val="x-none" w:eastAsia="x-none"/>
    </w:rPr>
  </w:style>
  <w:style w:type="character" w:customStyle="1" w:styleId="Tekstpodstawowywcity2Znak">
    <w:name w:val="Tekst podstawowy wcięty 2 Znak"/>
    <w:basedOn w:val="Domylnaczcionkaakapitu"/>
    <w:link w:val="Tekstpodstawowywcity2"/>
    <w:rsid w:val="007C4250"/>
    <w:rPr>
      <w:rFonts w:ascii="Times New Roman" w:eastAsia="Calibri" w:hAnsi="Times New Roman" w:cs="Times New Roman"/>
      <w:sz w:val="24"/>
      <w:szCs w:val="24"/>
      <w:lang w:val="x-none" w:eastAsia="x-none"/>
    </w:rPr>
  </w:style>
  <w:style w:type="paragraph" w:styleId="Zwykytekst">
    <w:name w:val="Plain Text"/>
    <w:basedOn w:val="Normalny"/>
    <w:link w:val="ZwykytekstZnak"/>
    <w:unhideWhenUsed/>
    <w:rsid w:val="007C4250"/>
    <w:rPr>
      <w:rFonts w:ascii="Consolas" w:eastAsia="Calibri" w:hAnsi="Consolas"/>
      <w:sz w:val="21"/>
      <w:szCs w:val="21"/>
      <w:lang w:val="x-none"/>
    </w:rPr>
  </w:style>
  <w:style w:type="character" w:customStyle="1" w:styleId="ZwykytekstZnak">
    <w:name w:val="Zwykły tekst Znak"/>
    <w:basedOn w:val="Domylnaczcionkaakapitu"/>
    <w:link w:val="Zwykytekst"/>
    <w:rsid w:val="007C4250"/>
    <w:rPr>
      <w:rFonts w:ascii="Consolas" w:eastAsia="Calibri" w:hAnsi="Consolas" w:cs="Times New Roman"/>
      <w:sz w:val="21"/>
      <w:szCs w:val="21"/>
      <w:lang w:val="x-none"/>
    </w:rPr>
  </w:style>
  <w:style w:type="paragraph" w:styleId="Tekstpodstawowy3">
    <w:name w:val="Body Text 3"/>
    <w:basedOn w:val="Normalny"/>
    <w:link w:val="Tekstpodstawowy3Znak"/>
    <w:rsid w:val="007C4250"/>
    <w:pPr>
      <w:spacing w:after="120"/>
    </w:pPr>
    <w:rPr>
      <w:rFonts w:ascii="Times New Roman" w:hAnsi="Times New Roman"/>
      <w:sz w:val="16"/>
      <w:szCs w:val="16"/>
      <w:lang w:val="x-none" w:eastAsia="x-none"/>
    </w:rPr>
  </w:style>
  <w:style w:type="character" w:customStyle="1" w:styleId="Tekstpodstawowy3Znak">
    <w:name w:val="Tekst podstawowy 3 Znak"/>
    <w:basedOn w:val="Domylnaczcionkaakapitu"/>
    <w:link w:val="Tekstpodstawowy3"/>
    <w:rsid w:val="007C4250"/>
    <w:rPr>
      <w:rFonts w:ascii="Times New Roman" w:eastAsia="Times New Roman" w:hAnsi="Times New Roman" w:cs="Times New Roman"/>
      <w:sz w:val="16"/>
      <w:szCs w:val="16"/>
      <w:lang w:val="x-none" w:eastAsia="x-none"/>
    </w:rPr>
  </w:style>
  <w:style w:type="paragraph" w:customStyle="1" w:styleId="NormalnyArial">
    <w:name w:val="Normalny + Arial"/>
    <w:aliases w:val="10 pt,Wyjustowany"/>
    <w:basedOn w:val="Normalny"/>
    <w:rsid w:val="007C4250"/>
    <w:pPr>
      <w:numPr>
        <w:numId w:val="1"/>
      </w:numPr>
    </w:pPr>
    <w:rPr>
      <w:rFonts w:cs="Arial"/>
      <w:sz w:val="20"/>
    </w:rPr>
  </w:style>
  <w:style w:type="paragraph" w:customStyle="1" w:styleId="Default">
    <w:name w:val="Default"/>
    <w:rsid w:val="007C4250"/>
    <w:pPr>
      <w:autoSpaceDE w:val="0"/>
      <w:autoSpaceDN w:val="0"/>
      <w:adjustRightInd w:val="0"/>
      <w:spacing w:after="0" w:line="240" w:lineRule="auto"/>
    </w:pPr>
    <w:rPr>
      <w:rFonts w:ascii="Arial" w:eastAsia="Times New Roman" w:hAnsi="Arial" w:cs="Arial"/>
      <w:color w:val="000000"/>
      <w:sz w:val="24"/>
      <w:szCs w:val="24"/>
      <w:lang w:eastAsia="pl-PL"/>
    </w:rPr>
  </w:style>
  <w:style w:type="paragraph" w:styleId="Tekstpodstawowywcity3">
    <w:name w:val="Body Text Indent 3"/>
    <w:basedOn w:val="Normalny"/>
    <w:link w:val="Tekstpodstawowywcity3Znak"/>
    <w:uiPriority w:val="99"/>
    <w:semiHidden/>
    <w:unhideWhenUsed/>
    <w:rsid w:val="007C4250"/>
    <w:pPr>
      <w:spacing w:after="120" w:line="276" w:lineRule="auto"/>
      <w:ind w:left="283"/>
    </w:pPr>
    <w:rPr>
      <w:rFonts w:ascii="Calibri" w:eastAsia="Calibri" w:hAnsi="Calibri"/>
      <w:sz w:val="16"/>
      <w:szCs w:val="16"/>
      <w:lang w:val="x-none"/>
    </w:rPr>
  </w:style>
  <w:style w:type="character" w:customStyle="1" w:styleId="Tekstpodstawowywcity3Znak">
    <w:name w:val="Tekst podstawowy wcięty 3 Znak"/>
    <w:basedOn w:val="Domylnaczcionkaakapitu"/>
    <w:link w:val="Tekstpodstawowywcity3"/>
    <w:uiPriority w:val="99"/>
    <w:semiHidden/>
    <w:rsid w:val="007C4250"/>
    <w:rPr>
      <w:rFonts w:ascii="Calibri" w:eastAsia="Calibri" w:hAnsi="Calibri" w:cs="Times New Roman"/>
      <w:sz w:val="16"/>
      <w:szCs w:val="16"/>
      <w:lang w:val="x-none"/>
    </w:rPr>
  </w:style>
  <w:style w:type="paragraph" w:styleId="Tekstprzypisudolnego">
    <w:name w:val="footnote text"/>
    <w:basedOn w:val="Normalny"/>
    <w:link w:val="TekstprzypisudolnegoZnak"/>
    <w:semiHidden/>
    <w:rsid w:val="007C4250"/>
    <w:rPr>
      <w:rFonts w:ascii="Times New Roman" w:hAnsi="Times New Roman"/>
      <w:sz w:val="20"/>
      <w:lang w:val="x-none" w:eastAsia="x-none"/>
    </w:rPr>
  </w:style>
  <w:style w:type="character" w:customStyle="1" w:styleId="TekstprzypisudolnegoZnak">
    <w:name w:val="Tekst przypisu dolnego Znak"/>
    <w:basedOn w:val="Domylnaczcionkaakapitu"/>
    <w:link w:val="Tekstprzypisudolnego"/>
    <w:semiHidden/>
    <w:rsid w:val="007C4250"/>
    <w:rPr>
      <w:rFonts w:ascii="Times New Roman" w:eastAsia="Times New Roman" w:hAnsi="Times New Roman" w:cs="Times New Roman"/>
      <w:sz w:val="20"/>
      <w:szCs w:val="20"/>
      <w:lang w:val="x-none" w:eastAsia="x-none"/>
    </w:rPr>
  </w:style>
  <w:style w:type="character" w:customStyle="1" w:styleId="WW8Num1z0">
    <w:name w:val="WW8Num1z0"/>
    <w:rsid w:val="007C4250"/>
    <w:rPr>
      <w:rFonts w:ascii="Wingdings" w:hAnsi="Wingdings" w:cs="StarSymbol"/>
      <w:sz w:val="18"/>
      <w:szCs w:val="18"/>
    </w:rPr>
  </w:style>
  <w:style w:type="character" w:customStyle="1" w:styleId="WW8Num1z1">
    <w:name w:val="WW8Num1z1"/>
    <w:rsid w:val="007C4250"/>
    <w:rPr>
      <w:rFonts w:ascii="Wingdings 2" w:hAnsi="Wingdings 2" w:cs="StarSymbol"/>
      <w:sz w:val="18"/>
      <w:szCs w:val="18"/>
    </w:rPr>
  </w:style>
  <w:style w:type="character" w:customStyle="1" w:styleId="WW8Num1z2">
    <w:name w:val="WW8Num1z2"/>
    <w:rsid w:val="007C4250"/>
    <w:rPr>
      <w:rFonts w:ascii="StarSymbol" w:hAnsi="StarSymbol" w:cs="StarSymbol"/>
      <w:sz w:val="18"/>
      <w:szCs w:val="18"/>
    </w:rPr>
  </w:style>
  <w:style w:type="character" w:customStyle="1" w:styleId="WW8Num2z0">
    <w:name w:val="WW8Num2z0"/>
    <w:rsid w:val="007C4250"/>
    <w:rPr>
      <w:rFonts w:ascii="Times New Roman" w:eastAsia="Times New Roman" w:hAnsi="Times New Roman" w:cs="Times New Roman"/>
    </w:rPr>
  </w:style>
  <w:style w:type="character" w:customStyle="1" w:styleId="WW8Num3z0">
    <w:name w:val="WW8Num3z0"/>
    <w:rsid w:val="007C4250"/>
    <w:rPr>
      <w:b/>
    </w:rPr>
  </w:style>
  <w:style w:type="character" w:customStyle="1" w:styleId="WW8Num3z1">
    <w:name w:val="WW8Num3z1"/>
    <w:rsid w:val="007C4250"/>
    <w:rPr>
      <w:b/>
      <w:color w:val="auto"/>
    </w:rPr>
  </w:style>
  <w:style w:type="character" w:customStyle="1" w:styleId="WW8Num4z0">
    <w:name w:val="WW8Num4z0"/>
    <w:rsid w:val="007C4250"/>
    <w:rPr>
      <w:color w:val="auto"/>
    </w:rPr>
  </w:style>
  <w:style w:type="character" w:customStyle="1" w:styleId="WW8Num7z0">
    <w:name w:val="WW8Num7z0"/>
    <w:rsid w:val="007C4250"/>
    <w:rPr>
      <w:rFonts w:ascii="Tahoma" w:eastAsia="Times New Roman" w:hAnsi="Tahoma" w:cs="Tahoma"/>
    </w:rPr>
  </w:style>
  <w:style w:type="character" w:customStyle="1" w:styleId="WW8Num11z0">
    <w:name w:val="WW8Num11z0"/>
    <w:rsid w:val="007C4250"/>
    <w:rPr>
      <w:b/>
    </w:rPr>
  </w:style>
  <w:style w:type="character" w:customStyle="1" w:styleId="WW8Num11z1">
    <w:name w:val="WW8Num11z1"/>
    <w:rsid w:val="007C4250"/>
    <w:rPr>
      <w:b w:val="0"/>
    </w:rPr>
  </w:style>
  <w:style w:type="character" w:customStyle="1" w:styleId="WW8Num12z0">
    <w:name w:val="WW8Num12z0"/>
    <w:rsid w:val="007C4250"/>
    <w:rPr>
      <w:color w:val="auto"/>
    </w:rPr>
  </w:style>
  <w:style w:type="character" w:customStyle="1" w:styleId="WW8Num13z0">
    <w:name w:val="WW8Num13z0"/>
    <w:rsid w:val="007C4250"/>
    <w:rPr>
      <w:color w:val="auto"/>
    </w:rPr>
  </w:style>
  <w:style w:type="character" w:customStyle="1" w:styleId="WW8Num14z1">
    <w:name w:val="WW8Num14z1"/>
    <w:rsid w:val="007C4250"/>
    <w:rPr>
      <w:strike w:val="0"/>
      <w:dstrike w:val="0"/>
    </w:rPr>
  </w:style>
  <w:style w:type="character" w:customStyle="1" w:styleId="WW8Num16z0">
    <w:name w:val="WW8Num16z0"/>
    <w:rsid w:val="007C4250"/>
    <w:rPr>
      <w:color w:val="auto"/>
    </w:rPr>
  </w:style>
  <w:style w:type="character" w:customStyle="1" w:styleId="WW8Num17z0">
    <w:name w:val="WW8Num17z0"/>
    <w:rsid w:val="007C4250"/>
    <w:rPr>
      <w:b w:val="0"/>
      <w:color w:val="auto"/>
    </w:rPr>
  </w:style>
  <w:style w:type="character" w:customStyle="1" w:styleId="WW8Num24z1">
    <w:name w:val="WW8Num24z1"/>
    <w:rsid w:val="007C4250"/>
    <w:rPr>
      <w:b w:val="0"/>
      <w:color w:val="auto"/>
      <w:sz w:val="20"/>
      <w:szCs w:val="20"/>
    </w:rPr>
  </w:style>
  <w:style w:type="character" w:customStyle="1" w:styleId="WW8Num24z2">
    <w:name w:val="WW8Num24z2"/>
    <w:rsid w:val="007C4250"/>
    <w:rPr>
      <w:color w:val="auto"/>
    </w:rPr>
  </w:style>
  <w:style w:type="character" w:customStyle="1" w:styleId="WW8Num25z0">
    <w:name w:val="WW8Num25z0"/>
    <w:rsid w:val="007C4250"/>
    <w:rPr>
      <w:b w:val="0"/>
    </w:rPr>
  </w:style>
  <w:style w:type="character" w:customStyle="1" w:styleId="WW8Num25z2">
    <w:name w:val="WW8Num25z2"/>
    <w:rsid w:val="007C4250"/>
    <w:rPr>
      <w:rFonts w:ascii="Wingdings" w:hAnsi="Wingdings" w:cs="Wingdings"/>
    </w:rPr>
  </w:style>
  <w:style w:type="character" w:customStyle="1" w:styleId="WW8Num29z1">
    <w:name w:val="WW8Num29z1"/>
    <w:rsid w:val="007C4250"/>
    <w:rPr>
      <w:b w:val="0"/>
      <w:color w:val="auto"/>
    </w:rPr>
  </w:style>
  <w:style w:type="character" w:customStyle="1" w:styleId="WW8Num30z0">
    <w:name w:val="WW8Num30z0"/>
    <w:rsid w:val="007C4250"/>
    <w:rPr>
      <w:i w:val="0"/>
    </w:rPr>
  </w:style>
  <w:style w:type="character" w:customStyle="1" w:styleId="WW8Num32z0">
    <w:name w:val="WW8Num32z0"/>
    <w:rsid w:val="007C4250"/>
    <w:rPr>
      <w:rFonts w:ascii="Tahoma" w:eastAsia="Times New Roman" w:hAnsi="Tahoma" w:cs="Tahoma"/>
      <w:sz w:val="20"/>
      <w:szCs w:val="20"/>
    </w:rPr>
  </w:style>
  <w:style w:type="character" w:customStyle="1" w:styleId="WW8Num32z1">
    <w:name w:val="WW8Num32z1"/>
    <w:rsid w:val="007C4250"/>
    <w:rPr>
      <w:rFonts w:ascii="Wingdings" w:hAnsi="Wingdings" w:cs="Wingdings"/>
      <w:sz w:val="20"/>
      <w:szCs w:val="20"/>
    </w:rPr>
  </w:style>
  <w:style w:type="character" w:customStyle="1" w:styleId="WW8Num32z2">
    <w:name w:val="WW8Num32z2"/>
    <w:rsid w:val="007C4250"/>
    <w:rPr>
      <w:rFonts w:ascii="Wingdings" w:hAnsi="Wingdings" w:cs="Wingdings"/>
    </w:rPr>
  </w:style>
  <w:style w:type="character" w:customStyle="1" w:styleId="WW8Num32z3">
    <w:name w:val="WW8Num32z3"/>
    <w:rsid w:val="007C4250"/>
    <w:rPr>
      <w:rFonts w:ascii="Symbol" w:hAnsi="Symbol" w:cs="Symbol"/>
    </w:rPr>
  </w:style>
  <w:style w:type="character" w:customStyle="1" w:styleId="WW8Num32z4">
    <w:name w:val="WW8Num32z4"/>
    <w:rsid w:val="007C4250"/>
    <w:rPr>
      <w:rFonts w:ascii="Courier New" w:hAnsi="Courier New" w:cs="Courier New"/>
    </w:rPr>
  </w:style>
  <w:style w:type="character" w:customStyle="1" w:styleId="WW8Num37z0">
    <w:name w:val="WW8Num37z0"/>
    <w:rsid w:val="007C4250"/>
    <w:rPr>
      <w:rFonts w:ascii="Symbol" w:hAnsi="Symbol" w:cs="Symbol"/>
      <w:color w:val="auto"/>
    </w:rPr>
  </w:style>
  <w:style w:type="character" w:customStyle="1" w:styleId="WW8Num37z1">
    <w:name w:val="WW8Num37z1"/>
    <w:rsid w:val="007C4250"/>
    <w:rPr>
      <w:b w:val="0"/>
      <w:color w:val="auto"/>
    </w:rPr>
  </w:style>
  <w:style w:type="character" w:customStyle="1" w:styleId="WW8Num40z0">
    <w:name w:val="WW8Num40z0"/>
    <w:rsid w:val="007C4250"/>
    <w:rPr>
      <w:color w:val="auto"/>
    </w:rPr>
  </w:style>
  <w:style w:type="character" w:customStyle="1" w:styleId="WW8Num44z0">
    <w:name w:val="WW8Num44z0"/>
    <w:rsid w:val="007C4250"/>
    <w:rPr>
      <w:color w:val="auto"/>
    </w:rPr>
  </w:style>
  <w:style w:type="character" w:customStyle="1" w:styleId="WW8Num45z0">
    <w:name w:val="WW8Num45z0"/>
    <w:rsid w:val="007C4250"/>
    <w:rPr>
      <w:rFonts w:ascii="Symbol" w:hAnsi="Symbol" w:cs="Symbol"/>
    </w:rPr>
  </w:style>
  <w:style w:type="character" w:customStyle="1" w:styleId="WW8Num45z1">
    <w:name w:val="WW8Num45z1"/>
    <w:rsid w:val="007C4250"/>
    <w:rPr>
      <w:b w:val="0"/>
      <w:color w:val="auto"/>
    </w:rPr>
  </w:style>
  <w:style w:type="character" w:customStyle="1" w:styleId="WW8Num45z2">
    <w:name w:val="WW8Num45z2"/>
    <w:rsid w:val="007C4250"/>
    <w:rPr>
      <w:color w:val="auto"/>
    </w:rPr>
  </w:style>
  <w:style w:type="character" w:customStyle="1" w:styleId="WW8Num46z0">
    <w:name w:val="WW8Num46z0"/>
    <w:rsid w:val="007C4250"/>
    <w:rPr>
      <w:i w:val="0"/>
    </w:rPr>
  </w:style>
  <w:style w:type="character" w:customStyle="1" w:styleId="WW8Num47z0">
    <w:name w:val="WW8Num47z0"/>
    <w:rsid w:val="007C4250"/>
    <w:rPr>
      <w:b w:val="0"/>
    </w:rPr>
  </w:style>
  <w:style w:type="character" w:customStyle="1" w:styleId="WW8Num48z0">
    <w:name w:val="WW8Num48z0"/>
    <w:rsid w:val="007C4250"/>
    <w:rPr>
      <w:i w:val="0"/>
    </w:rPr>
  </w:style>
  <w:style w:type="character" w:customStyle="1" w:styleId="WW8Num49z0">
    <w:name w:val="WW8Num49z0"/>
    <w:rsid w:val="007C4250"/>
    <w:rPr>
      <w:rFonts w:ascii="Symbol" w:hAnsi="Symbol" w:cs="Symbol"/>
      <w:color w:val="auto"/>
    </w:rPr>
  </w:style>
  <w:style w:type="character" w:customStyle="1" w:styleId="WW8Num49z1">
    <w:name w:val="WW8Num49z1"/>
    <w:rsid w:val="007C4250"/>
    <w:rPr>
      <w:b w:val="0"/>
      <w:color w:val="auto"/>
    </w:rPr>
  </w:style>
  <w:style w:type="character" w:customStyle="1" w:styleId="WW8Num50z1">
    <w:name w:val="WW8Num50z1"/>
    <w:rsid w:val="007C4250"/>
    <w:rPr>
      <w:b w:val="0"/>
      <w:color w:val="auto"/>
    </w:rPr>
  </w:style>
  <w:style w:type="character" w:customStyle="1" w:styleId="WW8Num52z0">
    <w:name w:val="WW8Num52z0"/>
    <w:rsid w:val="007C4250"/>
    <w:rPr>
      <w:b w:val="0"/>
    </w:rPr>
  </w:style>
  <w:style w:type="character" w:customStyle="1" w:styleId="WW8Num52z1">
    <w:name w:val="WW8Num52z1"/>
    <w:rsid w:val="007C4250"/>
    <w:rPr>
      <w:b w:val="0"/>
      <w:color w:val="auto"/>
    </w:rPr>
  </w:style>
  <w:style w:type="character" w:customStyle="1" w:styleId="WW8Num54z0">
    <w:name w:val="WW8Num54z0"/>
    <w:rsid w:val="007C4250"/>
    <w:rPr>
      <w:b w:val="0"/>
    </w:rPr>
  </w:style>
  <w:style w:type="character" w:customStyle="1" w:styleId="WW8Num55z0">
    <w:name w:val="WW8Num55z0"/>
    <w:rsid w:val="007C4250"/>
    <w:rPr>
      <w:i w:val="0"/>
    </w:rPr>
  </w:style>
  <w:style w:type="character" w:customStyle="1" w:styleId="WW8Num56z0">
    <w:name w:val="WW8Num56z0"/>
    <w:rsid w:val="007C4250"/>
    <w:rPr>
      <w:rFonts w:ascii="Palatino" w:hAnsi="Palatino" w:cs="Palatino"/>
      <w:sz w:val="28"/>
      <w:szCs w:val="28"/>
    </w:rPr>
  </w:style>
  <w:style w:type="character" w:customStyle="1" w:styleId="WW8Num56z1">
    <w:name w:val="WW8Num56z1"/>
    <w:rsid w:val="007C4250"/>
    <w:rPr>
      <w:rFonts w:ascii="Courier New" w:hAnsi="Courier New" w:cs="Courier New"/>
    </w:rPr>
  </w:style>
  <w:style w:type="character" w:customStyle="1" w:styleId="WW8Num56z2">
    <w:name w:val="WW8Num56z2"/>
    <w:rsid w:val="007C4250"/>
    <w:rPr>
      <w:rFonts w:ascii="Wingdings" w:hAnsi="Wingdings" w:cs="Wingdings"/>
    </w:rPr>
  </w:style>
  <w:style w:type="character" w:customStyle="1" w:styleId="WW8Num56z3">
    <w:name w:val="WW8Num56z3"/>
    <w:rsid w:val="007C4250"/>
    <w:rPr>
      <w:rFonts w:ascii="Symbol" w:hAnsi="Symbol" w:cs="Symbol"/>
    </w:rPr>
  </w:style>
  <w:style w:type="character" w:customStyle="1" w:styleId="WW8Num60z0">
    <w:name w:val="WW8Num60z0"/>
    <w:rsid w:val="007C4250"/>
    <w:rPr>
      <w:color w:val="auto"/>
    </w:rPr>
  </w:style>
  <w:style w:type="character" w:customStyle="1" w:styleId="WW8Num62z0">
    <w:name w:val="WW8Num62z0"/>
    <w:rsid w:val="007C4250"/>
    <w:rPr>
      <w:rFonts w:ascii="Times New Roman" w:eastAsia="Times New Roman" w:hAnsi="Times New Roman" w:cs="Times New Roman"/>
    </w:rPr>
  </w:style>
  <w:style w:type="character" w:customStyle="1" w:styleId="WW8Num63z0">
    <w:name w:val="WW8Num63z0"/>
    <w:rsid w:val="007C4250"/>
    <w:rPr>
      <w:b/>
    </w:rPr>
  </w:style>
  <w:style w:type="character" w:customStyle="1" w:styleId="WW8Num64z1">
    <w:name w:val="WW8Num64z1"/>
    <w:rsid w:val="007C4250"/>
    <w:rPr>
      <w:b w:val="0"/>
      <w:color w:val="auto"/>
    </w:rPr>
  </w:style>
  <w:style w:type="character" w:customStyle="1" w:styleId="WW8Num65z0">
    <w:name w:val="WW8Num65z0"/>
    <w:rsid w:val="007C4250"/>
    <w:rPr>
      <w:color w:val="auto"/>
    </w:rPr>
  </w:style>
  <w:style w:type="character" w:customStyle="1" w:styleId="WW8Num67z0">
    <w:name w:val="WW8Num67z0"/>
    <w:rsid w:val="007C4250"/>
    <w:rPr>
      <w:b/>
    </w:rPr>
  </w:style>
  <w:style w:type="character" w:customStyle="1" w:styleId="WW8Num67z1">
    <w:name w:val="WW8Num67z1"/>
    <w:rsid w:val="007C4250"/>
    <w:rPr>
      <w:b w:val="0"/>
    </w:rPr>
  </w:style>
  <w:style w:type="character" w:customStyle="1" w:styleId="WW8Num69z0">
    <w:name w:val="WW8Num69z0"/>
    <w:rsid w:val="007C4250"/>
    <w:rPr>
      <w:i w:val="0"/>
    </w:rPr>
  </w:style>
  <w:style w:type="character" w:customStyle="1" w:styleId="WW8Num70z1">
    <w:name w:val="WW8Num70z1"/>
    <w:rsid w:val="007C4250"/>
    <w:rPr>
      <w:b w:val="0"/>
      <w:color w:val="auto"/>
    </w:rPr>
  </w:style>
  <w:style w:type="character" w:customStyle="1" w:styleId="WW8Num72z0">
    <w:name w:val="WW8Num72z0"/>
    <w:rsid w:val="007C4250"/>
    <w:rPr>
      <w:i w:val="0"/>
    </w:rPr>
  </w:style>
  <w:style w:type="character" w:customStyle="1" w:styleId="WW8Num74z0">
    <w:name w:val="WW8Num74z0"/>
    <w:rsid w:val="007C4250"/>
    <w:rPr>
      <w:color w:val="auto"/>
    </w:rPr>
  </w:style>
  <w:style w:type="character" w:customStyle="1" w:styleId="WW8Num77z0">
    <w:name w:val="WW8Num77z0"/>
    <w:rsid w:val="007C4250"/>
    <w:rPr>
      <w:rFonts w:ascii="Symbol" w:hAnsi="Symbol" w:cs="Symbol"/>
    </w:rPr>
  </w:style>
  <w:style w:type="character" w:customStyle="1" w:styleId="WW8Num77z1">
    <w:name w:val="WW8Num77z1"/>
    <w:rsid w:val="007C4250"/>
    <w:rPr>
      <w:rFonts w:ascii="Courier New" w:hAnsi="Courier New" w:cs="Courier New"/>
    </w:rPr>
  </w:style>
  <w:style w:type="character" w:customStyle="1" w:styleId="WW8Num77z2">
    <w:name w:val="WW8Num77z2"/>
    <w:rsid w:val="007C4250"/>
    <w:rPr>
      <w:rFonts w:ascii="Wingdings" w:hAnsi="Wingdings" w:cs="Wingdings"/>
    </w:rPr>
  </w:style>
  <w:style w:type="character" w:customStyle="1" w:styleId="WW8Num78z0">
    <w:name w:val="WW8Num78z0"/>
    <w:rsid w:val="007C4250"/>
    <w:rPr>
      <w:color w:val="auto"/>
    </w:rPr>
  </w:style>
  <w:style w:type="character" w:customStyle="1" w:styleId="WW8Num79z0">
    <w:name w:val="WW8Num79z0"/>
    <w:rsid w:val="007C4250"/>
    <w:rPr>
      <w:rFonts w:ascii="Symbol" w:hAnsi="Symbol" w:cs="Symbol"/>
      <w:color w:val="auto"/>
    </w:rPr>
  </w:style>
  <w:style w:type="character" w:customStyle="1" w:styleId="WW8Num79z1">
    <w:name w:val="WW8Num79z1"/>
    <w:rsid w:val="007C4250"/>
    <w:rPr>
      <w:rFonts w:ascii="Courier New" w:hAnsi="Courier New" w:cs="Courier New"/>
    </w:rPr>
  </w:style>
  <w:style w:type="character" w:customStyle="1" w:styleId="WW8Num79z2">
    <w:name w:val="WW8Num79z2"/>
    <w:rsid w:val="007C4250"/>
    <w:rPr>
      <w:rFonts w:ascii="Wingdings" w:hAnsi="Wingdings" w:cs="Wingdings"/>
    </w:rPr>
  </w:style>
  <w:style w:type="character" w:customStyle="1" w:styleId="WW8Num79z3">
    <w:name w:val="WW8Num79z3"/>
    <w:rsid w:val="007C4250"/>
    <w:rPr>
      <w:rFonts w:ascii="Symbol" w:hAnsi="Symbol" w:cs="Symbol"/>
    </w:rPr>
  </w:style>
  <w:style w:type="character" w:customStyle="1" w:styleId="WW8Num80z0">
    <w:name w:val="WW8Num80z0"/>
    <w:rsid w:val="007C4250"/>
    <w:rPr>
      <w:color w:val="auto"/>
    </w:rPr>
  </w:style>
  <w:style w:type="character" w:customStyle="1" w:styleId="WW8Num82z0">
    <w:name w:val="WW8Num82z0"/>
    <w:rsid w:val="007C4250"/>
    <w:rPr>
      <w:rFonts w:ascii="Symbol" w:hAnsi="Symbol" w:cs="Symbol"/>
      <w:color w:val="auto"/>
    </w:rPr>
  </w:style>
  <w:style w:type="character" w:customStyle="1" w:styleId="WW8Num82z1">
    <w:name w:val="WW8Num82z1"/>
    <w:rsid w:val="007C4250"/>
    <w:rPr>
      <w:b w:val="0"/>
      <w:color w:val="auto"/>
    </w:rPr>
  </w:style>
  <w:style w:type="character" w:customStyle="1" w:styleId="WW8Num86z0">
    <w:name w:val="WW8Num86z0"/>
    <w:rsid w:val="007C4250"/>
    <w:rPr>
      <w:color w:val="auto"/>
    </w:rPr>
  </w:style>
  <w:style w:type="character" w:customStyle="1" w:styleId="WW8Num87z0">
    <w:name w:val="WW8Num87z0"/>
    <w:rsid w:val="007C4250"/>
    <w:rPr>
      <w:color w:val="auto"/>
    </w:rPr>
  </w:style>
  <w:style w:type="character" w:customStyle="1" w:styleId="WW8Num88z0">
    <w:name w:val="WW8Num88z0"/>
    <w:rsid w:val="007C4250"/>
    <w:rPr>
      <w:color w:val="auto"/>
    </w:rPr>
  </w:style>
  <w:style w:type="character" w:customStyle="1" w:styleId="WW8Num95z0">
    <w:name w:val="WW8Num95z0"/>
    <w:rsid w:val="007C4250"/>
    <w:rPr>
      <w:color w:val="auto"/>
    </w:rPr>
  </w:style>
  <w:style w:type="character" w:customStyle="1" w:styleId="WW8Num96z0">
    <w:name w:val="WW8Num96z0"/>
    <w:rsid w:val="007C4250"/>
    <w:rPr>
      <w:i w:val="0"/>
    </w:rPr>
  </w:style>
  <w:style w:type="character" w:customStyle="1" w:styleId="WW8Num97z0">
    <w:name w:val="WW8Num97z0"/>
    <w:rsid w:val="007C4250"/>
    <w:rPr>
      <w:color w:val="auto"/>
    </w:rPr>
  </w:style>
  <w:style w:type="character" w:customStyle="1" w:styleId="WW8Num98z0">
    <w:name w:val="WW8Num98z0"/>
    <w:rsid w:val="007C4250"/>
    <w:rPr>
      <w:b w:val="0"/>
      <w:color w:val="auto"/>
    </w:rPr>
  </w:style>
  <w:style w:type="character" w:customStyle="1" w:styleId="WW8Num101z0">
    <w:name w:val="WW8Num101z0"/>
    <w:rsid w:val="007C4250"/>
    <w:rPr>
      <w:i w:val="0"/>
    </w:rPr>
  </w:style>
  <w:style w:type="character" w:customStyle="1" w:styleId="WW8Num104z0">
    <w:name w:val="WW8Num104z0"/>
    <w:rsid w:val="007C4250"/>
    <w:rPr>
      <w:b w:val="0"/>
    </w:rPr>
  </w:style>
  <w:style w:type="character" w:customStyle="1" w:styleId="WW8Num107z1">
    <w:name w:val="WW8Num107z1"/>
    <w:rsid w:val="007C4250"/>
    <w:rPr>
      <w:b w:val="0"/>
      <w:color w:val="auto"/>
      <w:sz w:val="20"/>
      <w:szCs w:val="20"/>
    </w:rPr>
  </w:style>
  <w:style w:type="character" w:customStyle="1" w:styleId="WW8Num107z2">
    <w:name w:val="WW8Num107z2"/>
    <w:rsid w:val="007C4250"/>
    <w:rPr>
      <w:color w:val="auto"/>
    </w:rPr>
  </w:style>
  <w:style w:type="character" w:customStyle="1" w:styleId="Domylnaczcionkaakapitu1">
    <w:name w:val="Domyślna czcionka akapitu1"/>
    <w:rsid w:val="007C4250"/>
  </w:style>
  <w:style w:type="character" w:customStyle="1" w:styleId="ZnakZnak">
    <w:name w:val="Znak Znak"/>
    <w:rsid w:val="007C4250"/>
    <w:rPr>
      <w:sz w:val="28"/>
      <w:lang w:val="pl-PL" w:bidi="ar-SA"/>
    </w:rPr>
  </w:style>
  <w:style w:type="character" w:styleId="Pogrubienie">
    <w:name w:val="Strong"/>
    <w:basedOn w:val="Domylnaczcionkaakapitu"/>
    <w:uiPriority w:val="22"/>
    <w:qFormat/>
    <w:rsid w:val="00783E7E"/>
    <w:rPr>
      <w:b/>
      <w:bCs/>
      <w:color w:val="000000" w:themeColor="text1"/>
    </w:rPr>
  </w:style>
  <w:style w:type="paragraph" w:customStyle="1" w:styleId="Nagwek10">
    <w:name w:val="Nagłówek1"/>
    <w:basedOn w:val="Normalny"/>
    <w:next w:val="Tekstpodstawowy"/>
    <w:rsid w:val="007C4250"/>
    <w:pPr>
      <w:suppressAutoHyphens/>
      <w:jc w:val="center"/>
    </w:pPr>
    <w:rPr>
      <w:rFonts w:ascii="Times New Roman" w:hAnsi="Times New Roman"/>
      <w:b/>
      <w:sz w:val="24"/>
      <w:lang w:eastAsia="zh-CN"/>
    </w:rPr>
  </w:style>
  <w:style w:type="paragraph" w:styleId="Lista">
    <w:name w:val="List"/>
    <w:basedOn w:val="Tekstpodstawowy"/>
    <w:rsid w:val="007C4250"/>
    <w:pPr>
      <w:suppressAutoHyphens/>
    </w:pPr>
    <w:rPr>
      <w:rFonts w:ascii="Times New Roman" w:hAnsi="Times New Roman" w:cs="Mangal"/>
      <w:sz w:val="28"/>
      <w:lang w:val="x-none" w:eastAsia="zh-CN"/>
    </w:rPr>
  </w:style>
  <w:style w:type="paragraph" w:styleId="Legenda">
    <w:name w:val="caption"/>
    <w:basedOn w:val="Normalny"/>
    <w:next w:val="Normalny"/>
    <w:uiPriority w:val="35"/>
    <w:unhideWhenUsed/>
    <w:qFormat/>
    <w:rsid w:val="00783E7E"/>
    <w:pPr>
      <w:spacing w:after="200" w:line="240" w:lineRule="auto"/>
    </w:pPr>
    <w:rPr>
      <w:i/>
      <w:iCs/>
      <w:color w:val="44546A" w:themeColor="text2"/>
      <w:sz w:val="18"/>
      <w:szCs w:val="18"/>
    </w:rPr>
  </w:style>
  <w:style w:type="paragraph" w:customStyle="1" w:styleId="Indeks">
    <w:name w:val="Indeks"/>
    <w:basedOn w:val="Normalny"/>
    <w:rsid w:val="007C4250"/>
    <w:pPr>
      <w:suppressLineNumbers/>
      <w:suppressAutoHyphens/>
    </w:pPr>
    <w:rPr>
      <w:rFonts w:ascii="Times New Roman" w:hAnsi="Times New Roman" w:cs="Mangal"/>
      <w:sz w:val="24"/>
      <w:lang w:eastAsia="zh-CN"/>
    </w:rPr>
  </w:style>
  <w:style w:type="paragraph" w:customStyle="1" w:styleId="BodyText21">
    <w:name w:val="Body Text 21"/>
    <w:basedOn w:val="Normalny"/>
    <w:rsid w:val="007C4250"/>
    <w:pPr>
      <w:tabs>
        <w:tab w:val="left" w:pos="0"/>
      </w:tabs>
      <w:suppressAutoHyphens/>
    </w:pPr>
    <w:rPr>
      <w:rFonts w:ascii="Times New Roman" w:hAnsi="Times New Roman"/>
      <w:sz w:val="24"/>
      <w:lang w:eastAsia="zh-CN"/>
    </w:rPr>
  </w:style>
  <w:style w:type="paragraph" w:customStyle="1" w:styleId="BodyText22">
    <w:name w:val="Body Text 22"/>
    <w:basedOn w:val="Normalny"/>
    <w:rsid w:val="007C4250"/>
    <w:pPr>
      <w:suppressAutoHyphens/>
    </w:pPr>
    <w:rPr>
      <w:rFonts w:ascii="Times New Roman" w:hAnsi="Times New Roman"/>
      <w:b/>
      <w:i/>
      <w:sz w:val="28"/>
      <w:lang w:eastAsia="zh-CN"/>
    </w:rPr>
  </w:style>
  <w:style w:type="paragraph" w:customStyle="1" w:styleId="Tekstpodstawowy32">
    <w:name w:val="Tekst podstawowy 32"/>
    <w:basedOn w:val="Normalny"/>
    <w:rsid w:val="007C4250"/>
    <w:pPr>
      <w:suppressAutoHyphens/>
    </w:pPr>
    <w:rPr>
      <w:rFonts w:ascii="Times New Roman" w:hAnsi="Times New Roman"/>
      <w:b/>
      <w:i/>
      <w:sz w:val="24"/>
      <w:lang w:eastAsia="zh-CN"/>
    </w:rPr>
  </w:style>
  <w:style w:type="paragraph" w:customStyle="1" w:styleId="Tekstpodstawowywcity31">
    <w:name w:val="Tekst podstawowy wcięty 31"/>
    <w:basedOn w:val="Normalny"/>
    <w:rsid w:val="007C4250"/>
    <w:pPr>
      <w:suppressAutoHyphens/>
      <w:ind w:firstLine="708"/>
    </w:pPr>
    <w:rPr>
      <w:rFonts w:ascii="Times New Roman" w:hAnsi="Times New Roman"/>
      <w:sz w:val="24"/>
      <w:lang w:eastAsia="zh-CN"/>
    </w:rPr>
  </w:style>
  <w:style w:type="paragraph" w:customStyle="1" w:styleId="Zwykytekst2">
    <w:name w:val="Zwykły tekst2"/>
    <w:basedOn w:val="Normalny"/>
    <w:rsid w:val="007C4250"/>
    <w:pPr>
      <w:suppressAutoHyphens/>
    </w:pPr>
    <w:rPr>
      <w:rFonts w:ascii="Courier New" w:hAnsi="Courier New" w:cs="Courier New"/>
      <w:sz w:val="20"/>
      <w:lang w:eastAsia="zh-CN"/>
    </w:rPr>
  </w:style>
  <w:style w:type="paragraph" w:customStyle="1" w:styleId="Tekstpodstawowywcity22">
    <w:name w:val="Tekst podstawowy wcięty 22"/>
    <w:basedOn w:val="Normalny"/>
    <w:rsid w:val="007C4250"/>
    <w:pPr>
      <w:tabs>
        <w:tab w:val="left" w:pos="567"/>
      </w:tabs>
      <w:suppressAutoHyphens/>
      <w:ind w:left="567" w:hanging="567"/>
    </w:pPr>
    <w:rPr>
      <w:rFonts w:ascii="Times New Roman" w:hAnsi="Times New Roman"/>
      <w:sz w:val="24"/>
      <w:lang w:eastAsia="zh-CN"/>
    </w:rPr>
  </w:style>
  <w:style w:type="paragraph" w:customStyle="1" w:styleId="Tekstkomentarza1">
    <w:name w:val="Tekst komentarza1"/>
    <w:basedOn w:val="Normalny"/>
    <w:rsid w:val="007C4250"/>
    <w:pPr>
      <w:suppressAutoHyphens/>
    </w:pPr>
    <w:rPr>
      <w:rFonts w:ascii="Times New Roman" w:hAnsi="Times New Roman"/>
      <w:sz w:val="20"/>
      <w:lang w:val="en-GB" w:eastAsia="zh-CN"/>
    </w:rPr>
  </w:style>
  <w:style w:type="paragraph" w:customStyle="1" w:styleId="StandardowyStandardowy1">
    <w:name w:val="Standardowy.Standardowy1"/>
    <w:rsid w:val="007C4250"/>
    <w:pPr>
      <w:suppressAutoHyphens/>
      <w:spacing w:after="0" w:line="240" w:lineRule="auto"/>
    </w:pPr>
    <w:rPr>
      <w:rFonts w:ascii="Times New Roman" w:eastAsia="Times New Roman" w:hAnsi="Times New Roman" w:cs="Times New Roman"/>
      <w:sz w:val="24"/>
      <w:szCs w:val="20"/>
      <w:lang w:eastAsia="zh-CN"/>
    </w:rPr>
  </w:style>
  <w:style w:type="paragraph" w:customStyle="1" w:styleId="Standard">
    <w:name w:val="Standard"/>
    <w:rsid w:val="007C4250"/>
    <w:pPr>
      <w:suppressAutoHyphens/>
      <w:spacing w:after="0" w:line="240" w:lineRule="auto"/>
    </w:pPr>
    <w:rPr>
      <w:rFonts w:ascii="Times" w:eastAsia="Times New Roman" w:hAnsi="Times" w:cs="Times"/>
      <w:sz w:val="24"/>
      <w:szCs w:val="20"/>
      <w:lang w:eastAsia="zh-CN"/>
    </w:rPr>
  </w:style>
  <w:style w:type="paragraph" w:customStyle="1" w:styleId="Zawartotabeli">
    <w:name w:val="Zawarto?? tabeli"/>
    <w:basedOn w:val="Normalny"/>
    <w:rsid w:val="007C4250"/>
    <w:pPr>
      <w:suppressAutoHyphens/>
      <w:spacing w:after="120"/>
    </w:pPr>
    <w:rPr>
      <w:rFonts w:ascii="Times" w:hAnsi="Times" w:cs="Times"/>
      <w:sz w:val="24"/>
      <w:lang w:eastAsia="zh-CN"/>
    </w:rPr>
  </w:style>
  <w:style w:type="paragraph" w:customStyle="1" w:styleId="Tytutabeli">
    <w:name w:val="Tytu? tabeli"/>
    <w:basedOn w:val="Zawartotabeli"/>
    <w:rsid w:val="007C4250"/>
    <w:pPr>
      <w:jc w:val="center"/>
    </w:pPr>
    <w:rPr>
      <w:b/>
      <w:i/>
    </w:rPr>
  </w:style>
  <w:style w:type="paragraph" w:customStyle="1" w:styleId="xl36">
    <w:name w:val="xl36"/>
    <w:basedOn w:val="Normalny"/>
    <w:rsid w:val="007C4250"/>
    <w:pPr>
      <w:pBdr>
        <w:bottom w:val="single" w:sz="8" w:space="0" w:color="000000"/>
        <w:right w:val="single" w:sz="8" w:space="0" w:color="000000"/>
      </w:pBdr>
      <w:suppressAutoHyphens/>
      <w:spacing w:before="100" w:after="100"/>
      <w:jc w:val="center"/>
      <w:textAlignment w:val="top"/>
    </w:pPr>
    <w:rPr>
      <w:rFonts w:eastAsia="Arial Unicode MS" w:cs="Arial"/>
      <w:sz w:val="18"/>
      <w:szCs w:val="18"/>
      <w:lang w:eastAsia="zh-CN"/>
    </w:rPr>
  </w:style>
  <w:style w:type="paragraph" w:customStyle="1" w:styleId="WW-Domylnie">
    <w:name w:val="WW-Domyślnie"/>
    <w:rsid w:val="007C4250"/>
    <w:pPr>
      <w:suppressAutoHyphens/>
      <w:spacing w:after="0" w:line="240" w:lineRule="auto"/>
    </w:pPr>
    <w:rPr>
      <w:rFonts w:ascii="Times New Roman" w:eastAsia="Times New Roman" w:hAnsi="Times New Roman" w:cs="Times New Roman"/>
      <w:sz w:val="24"/>
      <w:szCs w:val="20"/>
      <w:lang w:eastAsia="zh-CN"/>
    </w:rPr>
  </w:style>
  <w:style w:type="paragraph" w:customStyle="1" w:styleId="Tekstpodstawowy31">
    <w:name w:val="Tekst podstawowy 31"/>
    <w:basedOn w:val="Normalny"/>
    <w:rsid w:val="007C4250"/>
    <w:pPr>
      <w:suppressAutoHyphens/>
    </w:pPr>
    <w:rPr>
      <w:rFonts w:ascii="Times New Roman" w:hAnsi="Times New Roman"/>
      <w:b/>
      <w:i/>
      <w:sz w:val="24"/>
      <w:lang w:eastAsia="zh-CN"/>
    </w:rPr>
  </w:style>
  <w:style w:type="paragraph" w:customStyle="1" w:styleId="Tekstpodstawowywcity21">
    <w:name w:val="Tekst podstawowy wcięty 21"/>
    <w:basedOn w:val="Normalny"/>
    <w:rsid w:val="007C4250"/>
    <w:pPr>
      <w:tabs>
        <w:tab w:val="left" w:pos="567"/>
      </w:tabs>
      <w:suppressAutoHyphens/>
      <w:ind w:left="567" w:hanging="567"/>
    </w:pPr>
    <w:rPr>
      <w:rFonts w:ascii="Times New Roman" w:hAnsi="Times New Roman"/>
      <w:sz w:val="24"/>
      <w:lang w:eastAsia="zh-CN"/>
    </w:rPr>
  </w:style>
  <w:style w:type="paragraph" w:customStyle="1" w:styleId="Zwykytekst1">
    <w:name w:val="Zwykły tekst1"/>
    <w:basedOn w:val="Normalny"/>
    <w:rsid w:val="007C4250"/>
    <w:pPr>
      <w:suppressAutoHyphens/>
    </w:pPr>
    <w:rPr>
      <w:rFonts w:ascii="Courier New" w:hAnsi="Courier New" w:cs="Courier New"/>
      <w:sz w:val="20"/>
      <w:lang w:eastAsia="zh-CN"/>
    </w:rPr>
  </w:style>
  <w:style w:type="paragraph" w:customStyle="1" w:styleId="Zawartotabeli0">
    <w:name w:val="Zawartość tabeli"/>
    <w:basedOn w:val="Normalny"/>
    <w:rsid w:val="007C4250"/>
    <w:pPr>
      <w:suppressLineNumbers/>
      <w:suppressAutoHyphens/>
    </w:pPr>
    <w:rPr>
      <w:rFonts w:ascii="Times New Roman" w:hAnsi="Times New Roman"/>
      <w:sz w:val="24"/>
      <w:lang w:eastAsia="zh-CN"/>
    </w:rPr>
  </w:style>
  <w:style w:type="paragraph" w:customStyle="1" w:styleId="Nagwektabeli">
    <w:name w:val="Nagłówek tabeli"/>
    <w:basedOn w:val="Zawartotabeli0"/>
    <w:rsid w:val="007C4250"/>
    <w:pPr>
      <w:jc w:val="center"/>
    </w:pPr>
    <w:rPr>
      <w:b/>
      <w:bCs/>
    </w:rPr>
  </w:style>
  <w:style w:type="paragraph" w:customStyle="1" w:styleId="Zawartoramki">
    <w:name w:val="Zawartość ramki"/>
    <w:basedOn w:val="Tekstpodstawowy"/>
    <w:rsid w:val="007C4250"/>
    <w:pPr>
      <w:suppressAutoHyphens/>
    </w:pPr>
    <w:rPr>
      <w:rFonts w:ascii="Times New Roman" w:hAnsi="Times New Roman"/>
      <w:sz w:val="28"/>
      <w:lang w:val="x-none" w:eastAsia="zh-CN"/>
    </w:rPr>
  </w:style>
  <w:style w:type="paragraph" w:styleId="Tekstprzypisukocowego">
    <w:name w:val="endnote text"/>
    <w:basedOn w:val="Normalny"/>
    <w:link w:val="TekstprzypisukocowegoZnak"/>
    <w:uiPriority w:val="99"/>
    <w:semiHidden/>
    <w:unhideWhenUsed/>
    <w:rsid w:val="007C4250"/>
    <w:pPr>
      <w:spacing w:after="200" w:line="276" w:lineRule="auto"/>
    </w:pPr>
    <w:rPr>
      <w:rFonts w:ascii="Calibri" w:eastAsia="Calibri" w:hAnsi="Calibri"/>
      <w:sz w:val="20"/>
      <w:lang w:val="x-none"/>
    </w:rPr>
  </w:style>
  <w:style w:type="character" w:customStyle="1" w:styleId="TekstprzypisukocowegoZnak">
    <w:name w:val="Tekst przypisu końcowego Znak"/>
    <w:basedOn w:val="Domylnaczcionkaakapitu"/>
    <w:link w:val="Tekstprzypisukocowego"/>
    <w:uiPriority w:val="99"/>
    <w:semiHidden/>
    <w:rsid w:val="007C4250"/>
    <w:rPr>
      <w:rFonts w:ascii="Calibri" w:eastAsia="Calibri" w:hAnsi="Calibri" w:cs="Times New Roman"/>
      <w:sz w:val="20"/>
      <w:szCs w:val="20"/>
      <w:lang w:val="x-none"/>
    </w:rPr>
  </w:style>
  <w:style w:type="character" w:styleId="Odwoanieprzypisukocowego">
    <w:name w:val="endnote reference"/>
    <w:uiPriority w:val="99"/>
    <w:semiHidden/>
    <w:unhideWhenUsed/>
    <w:rsid w:val="007C4250"/>
    <w:rPr>
      <w:vertAlign w:val="superscript"/>
    </w:rPr>
  </w:style>
  <w:style w:type="character" w:styleId="Odwoanieprzypisudolnego">
    <w:name w:val="footnote reference"/>
    <w:uiPriority w:val="99"/>
    <w:semiHidden/>
    <w:unhideWhenUsed/>
    <w:rsid w:val="007C4250"/>
    <w:rPr>
      <w:vertAlign w:val="superscript"/>
    </w:rPr>
  </w:style>
  <w:style w:type="character" w:customStyle="1" w:styleId="Heading4Char">
    <w:name w:val="Heading 4 Char"/>
    <w:uiPriority w:val="99"/>
    <w:semiHidden/>
    <w:locked/>
    <w:rsid w:val="007C4250"/>
    <w:rPr>
      <w:rFonts w:ascii="Calibri" w:hAnsi="Calibri" w:cs="Times New Roman"/>
      <w:b/>
      <w:bCs/>
      <w:sz w:val="28"/>
      <w:szCs w:val="28"/>
    </w:rPr>
  </w:style>
  <w:style w:type="character" w:customStyle="1" w:styleId="Heading6Char">
    <w:name w:val="Heading 6 Char"/>
    <w:uiPriority w:val="99"/>
    <w:semiHidden/>
    <w:locked/>
    <w:rsid w:val="007C4250"/>
    <w:rPr>
      <w:rFonts w:ascii="Calibri" w:hAnsi="Calibri" w:cs="Times New Roman"/>
      <w:b/>
      <w:bCs/>
    </w:rPr>
  </w:style>
  <w:style w:type="table" w:customStyle="1" w:styleId="Tabela-Siatka2">
    <w:name w:val="Tabela - Siatka2"/>
    <w:basedOn w:val="Standardowy"/>
    <w:next w:val="Tabela-Siatka"/>
    <w:uiPriority w:val="59"/>
    <w:rsid w:val="007C4250"/>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odyText2Char">
    <w:name w:val="Body Text 2 Char"/>
    <w:uiPriority w:val="99"/>
    <w:semiHidden/>
    <w:locked/>
    <w:rsid w:val="007C4250"/>
    <w:rPr>
      <w:rFonts w:ascii="Arial" w:hAnsi="Arial" w:cs="Times New Roman"/>
      <w:sz w:val="20"/>
      <w:szCs w:val="20"/>
    </w:rPr>
  </w:style>
  <w:style w:type="paragraph" w:styleId="Podtytu">
    <w:name w:val="Subtitle"/>
    <w:basedOn w:val="Normalny"/>
    <w:next w:val="Normalny"/>
    <w:link w:val="PodtytuZnak"/>
    <w:uiPriority w:val="11"/>
    <w:qFormat/>
    <w:rsid w:val="00783E7E"/>
    <w:pPr>
      <w:numPr>
        <w:ilvl w:val="1"/>
      </w:numPr>
    </w:pPr>
    <w:rPr>
      <w:color w:val="5A5A5A" w:themeColor="text1" w:themeTint="A5"/>
      <w:spacing w:val="10"/>
    </w:rPr>
  </w:style>
  <w:style w:type="character" w:customStyle="1" w:styleId="PodtytuZnak">
    <w:name w:val="Podtytuł Znak"/>
    <w:basedOn w:val="Domylnaczcionkaakapitu"/>
    <w:link w:val="Podtytu"/>
    <w:uiPriority w:val="11"/>
    <w:rsid w:val="00783E7E"/>
    <w:rPr>
      <w:color w:val="5A5A5A" w:themeColor="text1" w:themeTint="A5"/>
      <w:spacing w:val="10"/>
    </w:rPr>
  </w:style>
  <w:style w:type="paragraph" w:styleId="Tytu">
    <w:name w:val="Title"/>
    <w:basedOn w:val="Normalny"/>
    <w:next w:val="Normalny"/>
    <w:link w:val="TytuZnak"/>
    <w:uiPriority w:val="10"/>
    <w:qFormat/>
    <w:rsid w:val="00783E7E"/>
    <w:pPr>
      <w:spacing w:after="0" w:line="240" w:lineRule="auto"/>
      <w:contextualSpacing/>
    </w:pPr>
    <w:rPr>
      <w:rFonts w:asciiTheme="majorHAnsi" w:eastAsiaTheme="majorEastAsia" w:hAnsiTheme="majorHAnsi" w:cstheme="majorBidi"/>
      <w:color w:val="000000" w:themeColor="text1"/>
      <w:sz w:val="56"/>
      <w:szCs w:val="56"/>
    </w:rPr>
  </w:style>
  <w:style w:type="character" w:customStyle="1" w:styleId="TytuZnak">
    <w:name w:val="Tytuł Znak"/>
    <w:basedOn w:val="Domylnaczcionkaakapitu"/>
    <w:link w:val="Tytu"/>
    <w:uiPriority w:val="10"/>
    <w:rsid w:val="00783E7E"/>
    <w:rPr>
      <w:rFonts w:asciiTheme="majorHAnsi" w:eastAsiaTheme="majorEastAsia" w:hAnsiTheme="majorHAnsi" w:cstheme="majorBidi"/>
      <w:color w:val="000000" w:themeColor="text1"/>
      <w:sz w:val="56"/>
      <w:szCs w:val="56"/>
    </w:rPr>
  </w:style>
  <w:style w:type="character" w:customStyle="1" w:styleId="alb">
    <w:name w:val="a_lb"/>
    <w:basedOn w:val="Domylnaczcionkaakapitu"/>
    <w:rsid w:val="007C4250"/>
  </w:style>
  <w:style w:type="character" w:customStyle="1" w:styleId="fn-ref">
    <w:name w:val="fn-ref"/>
    <w:basedOn w:val="Domylnaczcionkaakapitu"/>
    <w:rsid w:val="007C4250"/>
  </w:style>
  <w:style w:type="character" w:customStyle="1" w:styleId="UyteHipercze1">
    <w:name w:val="UżyteHiperłącze1"/>
    <w:uiPriority w:val="99"/>
    <w:semiHidden/>
    <w:unhideWhenUsed/>
    <w:rsid w:val="007C4250"/>
    <w:rPr>
      <w:color w:val="954F72"/>
      <w:u w:val="single"/>
    </w:rPr>
  </w:style>
  <w:style w:type="character" w:customStyle="1" w:styleId="UyteHipercze2">
    <w:name w:val="UżyteHiperłącze2"/>
    <w:uiPriority w:val="99"/>
    <w:semiHidden/>
    <w:unhideWhenUsed/>
    <w:rsid w:val="007C4250"/>
    <w:rPr>
      <w:color w:val="800080"/>
      <w:u w:val="single"/>
    </w:rPr>
  </w:style>
  <w:style w:type="character" w:styleId="UyteHipercze">
    <w:name w:val="FollowedHyperlink"/>
    <w:uiPriority w:val="99"/>
    <w:semiHidden/>
    <w:unhideWhenUsed/>
    <w:rsid w:val="007C4250"/>
    <w:rPr>
      <w:color w:val="800080"/>
      <w:u w:val="single"/>
    </w:rPr>
  </w:style>
  <w:style w:type="table" w:customStyle="1" w:styleId="Tabela-Siatka11">
    <w:name w:val="Tabela - Siatka11"/>
    <w:basedOn w:val="Standardowy"/>
    <w:next w:val="Tabela-Siatka"/>
    <w:rsid w:val="007C4250"/>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3">
    <w:name w:val="Tabela - Siatka3"/>
    <w:basedOn w:val="Standardowy"/>
    <w:next w:val="Tabela-Siatka"/>
    <w:uiPriority w:val="59"/>
    <w:rsid w:val="007C4250"/>
    <w:pPr>
      <w:spacing w:after="0" w:line="240" w:lineRule="auto"/>
    </w:pPr>
    <w:rPr>
      <w:rFonts w:ascii="Calibri" w:eastAsia="Calibri" w:hAnsi="Calibri" w:cs="Times New Roman"/>
      <w:sz w:val="20"/>
      <w:szCs w:val="20"/>
      <w:lang w:eastAsia="pl-P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ela-Siatka12">
    <w:name w:val="Tabela - Siatka12"/>
    <w:basedOn w:val="Standardowy"/>
    <w:next w:val="Tabela-Siatka"/>
    <w:rsid w:val="007C4250"/>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21">
    <w:name w:val="Tabela - Siatka21"/>
    <w:basedOn w:val="Standardowy"/>
    <w:next w:val="Tabela-Siatka"/>
    <w:uiPriority w:val="59"/>
    <w:rsid w:val="007C4250"/>
    <w:pPr>
      <w:spacing w:after="0" w:line="240" w:lineRule="auto"/>
    </w:pPr>
    <w:rPr>
      <w:rFonts w:ascii="Calibri" w:eastAsia="Calibri" w:hAnsi="Calibri" w:cs="Times New Roman"/>
      <w:sz w:val="20"/>
      <w:szCs w:val="20"/>
      <w:lang w:eastAsia="pl-P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ela-Siatka111">
    <w:name w:val="Tabela - Siatka111"/>
    <w:basedOn w:val="Standardowy"/>
    <w:next w:val="Tabela-Siatka"/>
    <w:rsid w:val="007C4250"/>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uchili">
    <w:name w:val="luc_hili"/>
    <w:rsid w:val="007C4250"/>
  </w:style>
  <w:style w:type="character" w:customStyle="1" w:styleId="h1">
    <w:name w:val="h1"/>
    <w:rsid w:val="007C4250"/>
  </w:style>
  <w:style w:type="paragraph" w:customStyle="1" w:styleId="Akapitzlist1">
    <w:name w:val="Akapit z listą1"/>
    <w:basedOn w:val="Normalny"/>
    <w:rsid w:val="007C4250"/>
    <w:pPr>
      <w:ind w:left="720"/>
      <w:contextualSpacing/>
    </w:pPr>
    <w:rPr>
      <w:rFonts w:ascii="Times New Roman" w:hAnsi="Times New Roman"/>
      <w:b/>
      <w:sz w:val="20"/>
    </w:rPr>
  </w:style>
  <w:style w:type="character" w:styleId="Tekstzastpczy">
    <w:name w:val="Placeholder Text"/>
    <w:uiPriority w:val="99"/>
    <w:semiHidden/>
    <w:rsid w:val="007C4250"/>
    <w:rPr>
      <w:color w:val="808080"/>
    </w:rPr>
  </w:style>
  <w:style w:type="table" w:customStyle="1" w:styleId="Tabela-Siatka4">
    <w:name w:val="Tabela - Siatka4"/>
    <w:basedOn w:val="Standardowy"/>
    <w:next w:val="Tabela-Siatka"/>
    <w:uiPriority w:val="59"/>
    <w:rsid w:val="007C4250"/>
    <w:pPr>
      <w:spacing w:after="0" w:line="240" w:lineRule="auto"/>
    </w:pPr>
    <w:rPr>
      <w:rFonts w:ascii="Calibri" w:eastAsia="Calibri" w:hAnsi="Calibri" w:cs="Times New Roman"/>
      <w:sz w:val="20"/>
      <w:szCs w:val="20"/>
      <w:lang w:eastAsia="pl-P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ela-Siatka5">
    <w:name w:val="Tabela - Siatka5"/>
    <w:basedOn w:val="Standardowy"/>
    <w:next w:val="Tabela-Siatka"/>
    <w:uiPriority w:val="59"/>
    <w:rsid w:val="007C4250"/>
    <w:pPr>
      <w:spacing w:after="0" w:line="240" w:lineRule="auto"/>
    </w:pPr>
    <w:rPr>
      <w:rFonts w:ascii="Calibri" w:eastAsia="Calibri" w:hAnsi="Calibri" w:cs="Times New Roman"/>
      <w:sz w:val="20"/>
      <w:szCs w:val="20"/>
      <w:lang w:eastAsia="pl-P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ela-Siatka13">
    <w:name w:val="Tabela - Siatka13"/>
    <w:basedOn w:val="Standardowy"/>
    <w:next w:val="Tabela-Siatka"/>
    <w:rsid w:val="007C4250"/>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22">
    <w:name w:val="Tabela - Siatka22"/>
    <w:basedOn w:val="Standardowy"/>
    <w:next w:val="Tabela-Siatka"/>
    <w:uiPriority w:val="59"/>
    <w:rsid w:val="007C4250"/>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2">
    <w:name w:val="Tabela - Siatka112"/>
    <w:basedOn w:val="Standardowy"/>
    <w:next w:val="Tabela-Siatka"/>
    <w:rsid w:val="007C4250"/>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31">
    <w:name w:val="Tabela - Siatka31"/>
    <w:basedOn w:val="Standardowy"/>
    <w:next w:val="Tabela-Siatka"/>
    <w:uiPriority w:val="59"/>
    <w:rsid w:val="007C4250"/>
    <w:pPr>
      <w:spacing w:after="0" w:line="240" w:lineRule="auto"/>
    </w:pPr>
    <w:rPr>
      <w:rFonts w:ascii="Calibri" w:eastAsia="Calibri" w:hAnsi="Calibri" w:cs="Times New Roman"/>
      <w:sz w:val="20"/>
      <w:szCs w:val="20"/>
      <w:lang w:eastAsia="pl-P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ela-Siatka121">
    <w:name w:val="Tabela - Siatka121"/>
    <w:basedOn w:val="Standardowy"/>
    <w:next w:val="Tabela-Siatka"/>
    <w:rsid w:val="007C4250"/>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211">
    <w:name w:val="Tabela - Siatka211"/>
    <w:basedOn w:val="Standardowy"/>
    <w:next w:val="Tabela-Siatka"/>
    <w:uiPriority w:val="59"/>
    <w:rsid w:val="007C4250"/>
    <w:pPr>
      <w:spacing w:after="0" w:line="240" w:lineRule="auto"/>
    </w:pPr>
    <w:rPr>
      <w:rFonts w:ascii="Calibri" w:eastAsia="Calibri" w:hAnsi="Calibri" w:cs="Times New Roman"/>
      <w:sz w:val="20"/>
      <w:szCs w:val="20"/>
      <w:lang w:eastAsia="pl-P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ela-Siatka1111">
    <w:name w:val="Tabela - Siatka1111"/>
    <w:basedOn w:val="Standardowy"/>
    <w:next w:val="Tabela-Siatka"/>
    <w:rsid w:val="007C4250"/>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41">
    <w:name w:val="Tabela - Siatka41"/>
    <w:basedOn w:val="Standardowy"/>
    <w:next w:val="Tabela-Siatka"/>
    <w:uiPriority w:val="59"/>
    <w:rsid w:val="007C4250"/>
    <w:pPr>
      <w:spacing w:after="0" w:line="240" w:lineRule="auto"/>
    </w:pPr>
    <w:rPr>
      <w:rFonts w:ascii="Calibri" w:eastAsia="Calibri" w:hAnsi="Calibri" w:cs="Times New Roman"/>
      <w:sz w:val="20"/>
      <w:szCs w:val="20"/>
      <w:lang w:eastAsia="pl-P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Nagwekspisutreci">
    <w:name w:val="TOC Heading"/>
    <w:basedOn w:val="Nagwek1"/>
    <w:next w:val="Normalny"/>
    <w:uiPriority w:val="39"/>
    <w:unhideWhenUsed/>
    <w:qFormat/>
    <w:rsid w:val="00783E7E"/>
    <w:pPr>
      <w:outlineLvl w:val="9"/>
    </w:pPr>
  </w:style>
  <w:style w:type="paragraph" w:styleId="Spistreci2">
    <w:name w:val="toc 2"/>
    <w:basedOn w:val="Normalny"/>
    <w:next w:val="Normalny"/>
    <w:autoRedefine/>
    <w:uiPriority w:val="39"/>
    <w:unhideWhenUsed/>
    <w:rsid w:val="009261B8"/>
    <w:pPr>
      <w:spacing w:after="100"/>
      <w:ind w:left="220"/>
    </w:pPr>
  </w:style>
  <w:style w:type="paragraph" w:styleId="Spistreci1">
    <w:name w:val="toc 1"/>
    <w:basedOn w:val="Normalny"/>
    <w:next w:val="Normalny"/>
    <w:autoRedefine/>
    <w:uiPriority w:val="39"/>
    <w:unhideWhenUsed/>
    <w:rsid w:val="009261B8"/>
    <w:pPr>
      <w:spacing w:after="100"/>
    </w:pPr>
  </w:style>
  <w:style w:type="character" w:customStyle="1" w:styleId="Nierozpoznanawzmianka4">
    <w:name w:val="Nierozpoznana wzmianka4"/>
    <w:basedOn w:val="Domylnaczcionkaakapitu"/>
    <w:uiPriority w:val="99"/>
    <w:semiHidden/>
    <w:unhideWhenUsed/>
    <w:rsid w:val="00021F8A"/>
    <w:rPr>
      <w:color w:val="605E5C"/>
      <w:shd w:val="clear" w:color="auto" w:fill="E1DFDD"/>
    </w:rPr>
  </w:style>
  <w:style w:type="paragraph" w:styleId="Bezodstpw">
    <w:name w:val="No Spacing"/>
    <w:uiPriority w:val="1"/>
    <w:qFormat/>
    <w:rsid w:val="00783E7E"/>
    <w:pPr>
      <w:spacing w:after="0" w:line="240" w:lineRule="auto"/>
    </w:pPr>
  </w:style>
  <w:style w:type="paragraph" w:styleId="Cytat">
    <w:name w:val="Quote"/>
    <w:basedOn w:val="Normalny"/>
    <w:next w:val="Normalny"/>
    <w:link w:val="CytatZnak"/>
    <w:uiPriority w:val="29"/>
    <w:qFormat/>
    <w:rsid w:val="00783E7E"/>
    <w:pPr>
      <w:spacing w:before="160"/>
      <w:ind w:left="720" w:right="720"/>
    </w:pPr>
    <w:rPr>
      <w:i/>
      <w:iCs/>
      <w:color w:val="000000" w:themeColor="text1"/>
    </w:rPr>
  </w:style>
  <w:style w:type="character" w:customStyle="1" w:styleId="CytatZnak">
    <w:name w:val="Cytat Znak"/>
    <w:basedOn w:val="Domylnaczcionkaakapitu"/>
    <w:link w:val="Cytat"/>
    <w:uiPriority w:val="29"/>
    <w:rsid w:val="00783E7E"/>
    <w:rPr>
      <w:i/>
      <w:iCs/>
      <w:color w:val="000000" w:themeColor="text1"/>
    </w:rPr>
  </w:style>
  <w:style w:type="paragraph" w:styleId="Cytatintensywny">
    <w:name w:val="Intense Quote"/>
    <w:basedOn w:val="Normalny"/>
    <w:next w:val="Normalny"/>
    <w:link w:val="CytatintensywnyZnak"/>
    <w:uiPriority w:val="30"/>
    <w:qFormat/>
    <w:rsid w:val="00783E7E"/>
    <w:pPr>
      <w:pBdr>
        <w:top w:val="single" w:sz="24" w:space="1" w:color="F2F2F2" w:themeColor="background1" w:themeShade="F2"/>
        <w:bottom w:val="single" w:sz="24" w:space="1" w:color="F2F2F2" w:themeColor="background1" w:themeShade="F2"/>
      </w:pBdr>
      <w:shd w:val="clear" w:color="auto" w:fill="F2F2F2" w:themeFill="background1" w:themeFillShade="F2"/>
      <w:spacing w:before="240" w:after="240"/>
      <w:ind w:left="936" w:right="936"/>
      <w:jc w:val="center"/>
    </w:pPr>
    <w:rPr>
      <w:color w:val="000000" w:themeColor="text1"/>
    </w:rPr>
  </w:style>
  <w:style w:type="character" w:customStyle="1" w:styleId="CytatintensywnyZnak">
    <w:name w:val="Cytat intensywny Znak"/>
    <w:basedOn w:val="Domylnaczcionkaakapitu"/>
    <w:link w:val="Cytatintensywny"/>
    <w:uiPriority w:val="30"/>
    <w:rsid w:val="00783E7E"/>
    <w:rPr>
      <w:color w:val="000000" w:themeColor="text1"/>
      <w:shd w:val="clear" w:color="auto" w:fill="F2F2F2" w:themeFill="background1" w:themeFillShade="F2"/>
    </w:rPr>
  </w:style>
  <w:style w:type="character" w:styleId="Wyrnieniedelikatne">
    <w:name w:val="Subtle Emphasis"/>
    <w:basedOn w:val="Domylnaczcionkaakapitu"/>
    <w:uiPriority w:val="19"/>
    <w:qFormat/>
    <w:rsid w:val="00783E7E"/>
    <w:rPr>
      <w:i/>
      <w:iCs/>
      <w:color w:val="404040" w:themeColor="text1" w:themeTint="BF"/>
    </w:rPr>
  </w:style>
  <w:style w:type="character" w:styleId="Wyrnienieintensywne">
    <w:name w:val="Intense Emphasis"/>
    <w:basedOn w:val="Domylnaczcionkaakapitu"/>
    <w:uiPriority w:val="21"/>
    <w:qFormat/>
    <w:rsid w:val="00783E7E"/>
    <w:rPr>
      <w:b/>
      <w:bCs/>
      <w:i/>
      <w:iCs/>
      <w:caps/>
    </w:rPr>
  </w:style>
  <w:style w:type="character" w:styleId="Odwoaniedelikatne">
    <w:name w:val="Subtle Reference"/>
    <w:basedOn w:val="Domylnaczcionkaakapitu"/>
    <w:uiPriority w:val="31"/>
    <w:qFormat/>
    <w:rsid w:val="00783E7E"/>
    <w:rPr>
      <w:smallCaps/>
      <w:color w:val="404040" w:themeColor="text1" w:themeTint="BF"/>
      <w:u w:val="single" w:color="7F7F7F" w:themeColor="text1" w:themeTint="80"/>
    </w:rPr>
  </w:style>
  <w:style w:type="character" w:styleId="Odwoanieintensywne">
    <w:name w:val="Intense Reference"/>
    <w:basedOn w:val="Domylnaczcionkaakapitu"/>
    <w:uiPriority w:val="32"/>
    <w:qFormat/>
    <w:rsid w:val="00783E7E"/>
    <w:rPr>
      <w:b/>
      <w:bCs/>
      <w:smallCaps/>
      <w:u w:val="single"/>
    </w:rPr>
  </w:style>
  <w:style w:type="character" w:styleId="Tytuksiki">
    <w:name w:val="Book Title"/>
    <w:basedOn w:val="Domylnaczcionkaakapitu"/>
    <w:uiPriority w:val="33"/>
    <w:qFormat/>
    <w:rsid w:val="00783E7E"/>
    <w:rPr>
      <w:b w:val="0"/>
      <w:bCs w:val="0"/>
      <w:smallCaps/>
      <w:spacing w:val="5"/>
    </w:rPr>
  </w:style>
  <w:style w:type="character" w:customStyle="1" w:styleId="markedcontent">
    <w:name w:val="markedcontent"/>
    <w:basedOn w:val="Domylnaczcionkaakapitu"/>
    <w:rsid w:val="00740426"/>
  </w:style>
  <w:style w:type="paragraph" w:customStyle="1" w:styleId="Par">
    <w:name w:val="Par"/>
    <w:basedOn w:val="Normalny"/>
    <w:link w:val="ParZnak"/>
    <w:qFormat/>
    <w:rsid w:val="000D56E0"/>
    <w:pPr>
      <w:spacing w:after="120" w:line="276" w:lineRule="auto"/>
      <w:jc w:val="center"/>
    </w:pPr>
    <w:rPr>
      <w:rFonts w:ascii="Arial" w:eastAsiaTheme="minorHAnsi" w:hAnsi="Arial" w:cs="Arial"/>
      <w:b/>
    </w:rPr>
  </w:style>
  <w:style w:type="character" w:customStyle="1" w:styleId="ParZnak">
    <w:name w:val="Par Znak"/>
    <w:basedOn w:val="Domylnaczcionkaakapitu"/>
    <w:link w:val="Par"/>
    <w:rsid w:val="000D56E0"/>
    <w:rPr>
      <w:rFonts w:ascii="Arial" w:eastAsiaTheme="minorHAnsi" w:hAnsi="Arial" w:cs="Arial"/>
      <w:b/>
    </w:rPr>
  </w:style>
  <w:style w:type="character" w:customStyle="1" w:styleId="Nagwek20">
    <w:name w:val="Nagłówek #2_"/>
    <w:basedOn w:val="Domylnaczcionkaakapitu"/>
    <w:link w:val="Nagwek21"/>
    <w:rsid w:val="00DD4A74"/>
    <w:rPr>
      <w:rFonts w:ascii="Arial" w:eastAsia="Arial" w:hAnsi="Arial" w:cs="Arial"/>
      <w:b/>
      <w:bCs/>
      <w:shd w:val="clear" w:color="auto" w:fill="FFFFFF"/>
    </w:rPr>
  </w:style>
  <w:style w:type="character" w:customStyle="1" w:styleId="Teksttreci2Pogrubienie">
    <w:name w:val="Tekst treści (2) + Pogrubienie"/>
    <w:basedOn w:val="Teksttreci2"/>
    <w:rsid w:val="00DD4A74"/>
    <w:rPr>
      <w:rFonts w:ascii="Arial" w:eastAsia="Arial" w:hAnsi="Arial" w:cs="Arial"/>
      <w:b/>
      <w:bCs/>
      <w:i w:val="0"/>
      <w:iCs w:val="0"/>
      <w:smallCaps w:val="0"/>
      <w:strike w:val="0"/>
      <w:color w:val="000000"/>
      <w:spacing w:val="0"/>
      <w:w w:val="100"/>
      <w:position w:val="0"/>
      <w:sz w:val="22"/>
      <w:szCs w:val="22"/>
      <w:u w:val="none"/>
      <w:shd w:val="clear" w:color="auto" w:fill="FFFFFF"/>
      <w:lang w:val="pl-PL" w:eastAsia="pl-PL" w:bidi="pl-PL"/>
    </w:rPr>
  </w:style>
  <w:style w:type="character" w:customStyle="1" w:styleId="Teksttreci2Kursywa">
    <w:name w:val="Tekst treści (2) + Kursywa"/>
    <w:basedOn w:val="Teksttreci2"/>
    <w:rsid w:val="00DD4A74"/>
    <w:rPr>
      <w:rFonts w:ascii="Arial" w:eastAsia="Arial" w:hAnsi="Arial" w:cs="Arial"/>
      <w:b w:val="0"/>
      <w:bCs w:val="0"/>
      <w:i/>
      <w:iCs/>
      <w:smallCaps w:val="0"/>
      <w:strike w:val="0"/>
      <w:color w:val="000000"/>
      <w:spacing w:val="0"/>
      <w:w w:val="100"/>
      <w:position w:val="0"/>
      <w:sz w:val="22"/>
      <w:szCs w:val="22"/>
      <w:u w:val="none"/>
      <w:shd w:val="clear" w:color="auto" w:fill="FFFFFF"/>
      <w:lang w:val="pl-PL" w:eastAsia="pl-PL" w:bidi="pl-PL"/>
    </w:rPr>
  </w:style>
  <w:style w:type="character" w:customStyle="1" w:styleId="Nagwek2Bezpogrubienia">
    <w:name w:val="Nagłówek #2 + Bez pogrubienia"/>
    <w:basedOn w:val="Nagwek20"/>
    <w:rsid w:val="00DD4A74"/>
    <w:rPr>
      <w:rFonts w:ascii="Arial" w:eastAsia="Arial" w:hAnsi="Arial" w:cs="Arial"/>
      <w:b/>
      <w:bCs/>
      <w:color w:val="000000"/>
      <w:spacing w:val="0"/>
      <w:w w:val="100"/>
      <w:position w:val="0"/>
      <w:shd w:val="clear" w:color="auto" w:fill="FFFFFF"/>
      <w:lang w:val="pl-PL" w:eastAsia="pl-PL" w:bidi="pl-PL"/>
    </w:rPr>
  </w:style>
  <w:style w:type="paragraph" w:customStyle="1" w:styleId="Nagwek21">
    <w:name w:val="Nagłówek #2"/>
    <w:basedOn w:val="Normalny"/>
    <w:link w:val="Nagwek20"/>
    <w:rsid w:val="00DD4A74"/>
    <w:pPr>
      <w:widowControl w:val="0"/>
      <w:shd w:val="clear" w:color="auto" w:fill="FFFFFF"/>
      <w:spacing w:after="0" w:line="0" w:lineRule="atLeast"/>
      <w:ind w:hanging="1760"/>
      <w:jc w:val="both"/>
      <w:outlineLvl w:val="1"/>
    </w:pPr>
    <w:rPr>
      <w:rFonts w:ascii="Arial" w:eastAsia="Arial" w:hAnsi="Arial" w:cs="Arial"/>
      <w:b/>
      <w:bCs/>
    </w:rPr>
  </w:style>
  <w:style w:type="character" w:customStyle="1" w:styleId="Teksttreci3">
    <w:name w:val="Tekst treści (3)_"/>
    <w:basedOn w:val="Domylnaczcionkaakapitu"/>
    <w:link w:val="Teksttreci30"/>
    <w:rsid w:val="00DD4A74"/>
    <w:rPr>
      <w:rFonts w:ascii="Arial" w:eastAsia="Arial" w:hAnsi="Arial" w:cs="Arial"/>
      <w:b/>
      <w:bCs/>
      <w:shd w:val="clear" w:color="auto" w:fill="FFFFFF"/>
    </w:rPr>
  </w:style>
  <w:style w:type="character" w:customStyle="1" w:styleId="Teksttreci3Bezpogrubienia">
    <w:name w:val="Tekst treści (3) + Bez pogrubienia"/>
    <w:basedOn w:val="Teksttreci3"/>
    <w:rsid w:val="00DD4A74"/>
    <w:rPr>
      <w:rFonts w:ascii="Arial" w:eastAsia="Arial" w:hAnsi="Arial" w:cs="Arial"/>
      <w:b/>
      <w:bCs/>
      <w:color w:val="000000"/>
      <w:spacing w:val="0"/>
      <w:w w:val="100"/>
      <w:position w:val="0"/>
      <w:shd w:val="clear" w:color="auto" w:fill="FFFFFF"/>
      <w:lang w:val="pl-PL" w:eastAsia="pl-PL" w:bidi="pl-PL"/>
    </w:rPr>
  </w:style>
  <w:style w:type="paragraph" w:customStyle="1" w:styleId="Teksttreci30">
    <w:name w:val="Tekst treści (3)"/>
    <w:basedOn w:val="Normalny"/>
    <w:link w:val="Teksttreci3"/>
    <w:rsid w:val="00DD4A74"/>
    <w:pPr>
      <w:widowControl w:val="0"/>
      <w:shd w:val="clear" w:color="auto" w:fill="FFFFFF"/>
      <w:spacing w:after="0" w:line="250" w:lineRule="exact"/>
      <w:ind w:hanging="1820"/>
      <w:jc w:val="both"/>
    </w:pPr>
    <w:rPr>
      <w:rFonts w:ascii="Arial" w:eastAsia="Arial" w:hAnsi="Arial" w:cs="Arial"/>
      <w:b/>
      <w:bCs/>
    </w:rPr>
  </w:style>
  <w:style w:type="paragraph" w:styleId="Listapunktowana">
    <w:name w:val="List Bullet"/>
    <w:basedOn w:val="Normalny"/>
    <w:uiPriority w:val="99"/>
    <w:unhideWhenUsed/>
    <w:rsid w:val="00025497"/>
    <w:pPr>
      <w:numPr>
        <w:numId w:val="7"/>
      </w:numPr>
      <w:contextualSpacing/>
    </w:pPr>
  </w:style>
  <w:style w:type="character" w:customStyle="1" w:styleId="Nagweklubstopka">
    <w:name w:val="Nagłówek lub stopka_"/>
    <w:basedOn w:val="Domylnaczcionkaakapitu"/>
    <w:rsid w:val="005105B9"/>
    <w:rPr>
      <w:rFonts w:ascii="Arial" w:eastAsia="Arial" w:hAnsi="Arial" w:cs="Arial"/>
      <w:b/>
      <w:bCs/>
      <w:i w:val="0"/>
      <w:iCs w:val="0"/>
      <w:smallCaps w:val="0"/>
      <w:strike w:val="0"/>
      <w:sz w:val="19"/>
      <w:szCs w:val="19"/>
      <w:u w:val="none"/>
    </w:rPr>
  </w:style>
  <w:style w:type="character" w:customStyle="1" w:styleId="Nagweklubstopka0">
    <w:name w:val="Nagłówek lub stopka"/>
    <w:basedOn w:val="Nagweklubstopka"/>
    <w:rsid w:val="005105B9"/>
    <w:rPr>
      <w:rFonts w:ascii="Arial" w:eastAsia="Arial" w:hAnsi="Arial" w:cs="Arial"/>
      <w:b/>
      <w:bCs/>
      <w:i w:val="0"/>
      <w:iCs w:val="0"/>
      <w:smallCaps w:val="0"/>
      <w:strike w:val="0"/>
      <w:color w:val="000000"/>
      <w:spacing w:val="0"/>
      <w:w w:val="100"/>
      <w:position w:val="0"/>
      <w:sz w:val="19"/>
      <w:szCs w:val="19"/>
      <w:u w:val="none"/>
      <w:lang w:val="pl-PL" w:eastAsia="pl-PL" w:bidi="pl-PL"/>
    </w:rPr>
  </w:style>
  <w:style w:type="character" w:customStyle="1" w:styleId="Teksttreci4">
    <w:name w:val="Tekst treści (4)_"/>
    <w:basedOn w:val="Domylnaczcionkaakapitu"/>
    <w:link w:val="Teksttreci40"/>
    <w:rsid w:val="005105B9"/>
    <w:rPr>
      <w:rFonts w:ascii="Arial" w:eastAsia="Arial" w:hAnsi="Arial" w:cs="Arial"/>
      <w:i/>
      <w:iCs/>
      <w:shd w:val="clear" w:color="auto" w:fill="FFFFFF"/>
    </w:rPr>
  </w:style>
  <w:style w:type="paragraph" w:customStyle="1" w:styleId="Teksttreci40">
    <w:name w:val="Tekst treści (4)"/>
    <w:basedOn w:val="Normalny"/>
    <w:link w:val="Teksttreci4"/>
    <w:rsid w:val="005105B9"/>
    <w:pPr>
      <w:widowControl w:val="0"/>
      <w:shd w:val="clear" w:color="auto" w:fill="FFFFFF"/>
      <w:spacing w:after="180" w:line="250" w:lineRule="exact"/>
      <w:ind w:hanging="380"/>
      <w:jc w:val="both"/>
    </w:pPr>
    <w:rPr>
      <w:rFonts w:ascii="Arial" w:eastAsia="Arial" w:hAnsi="Arial" w:cs="Arial"/>
      <w:i/>
      <w:iCs/>
    </w:rPr>
  </w:style>
  <w:style w:type="character" w:customStyle="1" w:styleId="welcome">
    <w:name w:val="welcome"/>
    <w:basedOn w:val="Domylnaczcionkaakapitu"/>
    <w:rsid w:val="00AB0006"/>
  </w:style>
  <w:style w:type="character" w:customStyle="1" w:styleId="Nierozpoznanawzmianka5">
    <w:name w:val="Nierozpoznana wzmianka5"/>
    <w:basedOn w:val="Domylnaczcionkaakapitu"/>
    <w:uiPriority w:val="99"/>
    <w:semiHidden/>
    <w:unhideWhenUsed/>
    <w:rsid w:val="00AB0006"/>
    <w:rPr>
      <w:color w:val="605E5C"/>
      <w:shd w:val="clear" w:color="auto" w:fill="E1DFDD"/>
    </w:rPr>
  </w:style>
  <w:style w:type="paragraph" w:styleId="Poprawka">
    <w:name w:val="Revision"/>
    <w:hidden/>
    <w:uiPriority w:val="99"/>
    <w:semiHidden/>
    <w:rsid w:val="00EC1965"/>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4460827">
      <w:bodyDiv w:val="1"/>
      <w:marLeft w:val="0"/>
      <w:marRight w:val="0"/>
      <w:marTop w:val="0"/>
      <w:marBottom w:val="0"/>
      <w:divBdr>
        <w:top w:val="none" w:sz="0" w:space="0" w:color="auto"/>
        <w:left w:val="none" w:sz="0" w:space="0" w:color="auto"/>
        <w:bottom w:val="none" w:sz="0" w:space="0" w:color="auto"/>
        <w:right w:val="none" w:sz="0" w:space="0" w:color="auto"/>
      </w:divBdr>
    </w:div>
    <w:div w:id="301472944">
      <w:bodyDiv w:val="1"/>
      <w:marLeft w:val="0"/>
      <w:marRight w:val="0"/>
      <w:marTop w:val="0"/>
      <w:marBottom w:val="0"/>
      <w:divBdr>
        <w:top w:val="none" w:sz="0" w:space="0" w:color="auto"/>
        <w:left w:val="none" w:sz="0" w:space="0" w:color="auto"/>
        <w:bottom w:val="none" w:sz="0" w:space="0" w:color="auto"/>
        <w:right w:val="none" w:sz="0" w:space="0" w:color="auto"/>
      </w:divBdr>
      <w:divsChild>
        <w:div w:id="235287816">
          <w:marLeft w:val="0"/>
          <w:marRight w:val="0"/>
          <w:marTop w:val="0"/>
          <w:marBottom w:val="0"/>
          <w:divBdr>
            <w:top w:val="none" w:sz="0" w:space="0" w:color="auto"/>
            <w:left w:val="none" w:sz="0" w:space="0" w:color="auto"/>
            <w:bottom w:val="none" w:sz="0" w:space="0" w:color="auto"/>
            <w:right w:val="none" w:sz="0" w:space="0" w:color="auto"/>
          </w:divBdr>
          <w:divsChild>
            <w:div w:id="480198528">
              <w:marLeft w:val="0"/>
              <w:marRight w:val="0"/>
              <w:marTop w:val="0"/>
              <w:marBottom w:val="0"/>
              <w:divBdr>
                <w:top w:val="none" w:sz="0" w:space="0" w:color="auto"/>
                <w:left w:val="none" w:sz="0" w:space="0" w:color="auto"/>
                <w:bottom w:val="none" w:sz="0" w:space="0" w:color="auto"/>
                <w:right w:val="none" w:sz="0" w:space="0" w:color="auto"/>
              </w:divBdr>
            </w:div>
            <w:div w:id="784350170">
              <w:marLeft w:val="0"/>
              <w:marRight w:val="0"/>
              <w:marTop w:val="0"/>
              <w:marBottom w:val="0"/>
              <w:divBdr>
                <w:top w:val="none" w:sz="0" w:space="0" w:color="auto"/>
                <w:left w:val="none" w:sz="0" w:space="0" w:color="auto"/>
                <w:bottom w:val="none" w:sz="0" w:space="0" w:color="auto"/>
                <w:right w:val="none" w:sz="0" w:space="0" w:color="auto"/>
              </w:divBdr>
            </w:div>
            <w:div w:id="787504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7361845">
      <w:bodyDiv w:val="1"/>
      <w:marLeft w:val="0"/>
      <w:marRight w:val="0"/>
      <w:marTop w:val="0"/>
      <w:marBottom w:val="0"/>
      <w:divBdr>
        <w:top w:val="none" w:sz="0" w:space="0" w:color="auto"/>
        <w:left w:val="none" w:sz="0" w:space="0" w:color="auto"/>
        <w:bottom w:val="none" w:sz="0" w:space="0" w:color="auto"/>
        <w:right w:val="none" w:sz="0" w:space="0" w:color="auto"/>
      </w:divBdr>
    </w:div>
    <w:div w:id="645093028">
      <w:bodyDiv w:val="1"/>
      <w:marLeft w:val="0"/>
      <w:marRight w:val="0"/>
      <w:marTop w:val="0"/>
      <w:marBottom w:val="0"/>
      <w:divBdr>
        <w:top w:val="none" w:sz="0" w:space="0" w:color="auto"/>
        <w:left w:val="none" w:sz="0" w:space="0" w:color="auto"/>
        <w:bottom w:val="none" w:sz="0" w:space="0" w:color="auto"/>
        <w:right w:val="none" w:sz="0" w:space="0" w:color="auto"/>
      </w:divBdr>
      <w:divsChild>
        <w:div w:id="425538217">
          <w:marLeft w:val="0"/>
          <w:marRight w:val="0"/>
          <w:marTop w:val="0"/>
          <w:marBottom w:val="0"/>
          <w:divBdr>
            <w:top w:val="none" w:sz="0" w:space="0" w:color="auto"/>
            <w:left w:val="none" w:sz="0" w:space="0" w:color="auto"/>
            <w:bottom w:val="none" w:sz="0" w:space="0" w:color="auto"/>
            <w:right w:val="none" w:sz="0" w:space="0" w:color="auto"/>
          </w:divBdr>
        </w:div>
        <w:div w:id="1000936063">
          <w:marLeft w:val="0"/>
          <w:marRight w:val="0"/>
          <w:marTop w:val="0"/>
          <w:marBottom w:val="0"/>
          <w:divBdr>
            <w:top w:val="none" w:sz="0" w:space="0" w:color="auto"/>
            <w:left w:val="none" w:sz="0" w:space="0" w:color="auto"/>
            <w:bottom w:val="none" w:sz="0" w:space="0" w:color="auto"/>
            <w:right w:val="none" w:sz="0" w:space="0" w:color="auto"/>
          </w:divBdr>
          <w:divsChild>
            <w:div w:id="575945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8244678">
      <w:bodyDiv w:val="1"/>
      <w:marLeft w:val="0"/>
      <w:marRight w:val="0"/>
      <w:marTop w:val="0"/>
      <w:marBottom w:val="0"/>
      <w:divBdr>
        <w:top w:val="none" w:sz="0" w:space="0" w:color="auto"/>
        <w:left w:val="none" w:sz="0" w:space="0" w:color="auto"/>
        <w:bottom w:val="none" w:sz="0" w:space="0" w:color="auto"/>
        <w:right w:val="none" w:sz="0" w:space="0" w:color="auto"/>
      </w:divBdr>
    </w:div>
    <w:div w:id="1014957608">
      <w:bodyDiv w:val="1"/>
      <w:marLeft w:val="0"/>
      <w:marRight w:val="0"/>
      <w:marTop w:val="0"/>
      <w:marBottom w:val="0"/>
      <w:divBdr>
        <w:top w:val="none" w:sz="0" w:space="0" w:color="auto"/>
        <w:left w:val="none" w:sz="0" w:space="0" w:color="auto"/>
        <w:bottom w:val="none" w:sz="0" w:space="0" w:color="auto"/>
        <w:right w:val="none" w:sz="0" w:space="0" w:color="auto"/>
      </w:divBdr>
      <w:divsChild>
        <w:div w:id="821774987">
          <w:marLeft w:val="0"/>
          <w:marRight w:val="0"/>
          <w:marTop w:val="0"/>
          <w:marBottom w:val="0"/>
          <w:divBdr>
            <w:top w:val="none" w:sz="0" w:space="0" w:color="auto"/>
            <w:left w:val="none" w:sz="0" w:space="0" w:color="auto"/>
            <w:bottom w:val="none" w:sz="0" w:space="0" w:color="auto"/>
            <w:right w:val="none" w:sz="0" w:space="0" w:color="auto"/>
          </w:divBdr>
        </w:div>
        <w:div w:id="1384713060">
          <w:marLeft w:val="0"/>
          <w:marRight w:val="0"/>
          <w:marTop w:val="0"/>
          <w:marBottom w:val="0"/>
          <w:divBdr>
            <w:top w:val="none" w:sz="0" w:space="0" w:color="auto"/>
            <w:left w:val="none" w:sz="0" w:space="0" w:color="auto"/>
            <w:bottom w:val="none" w:sz="0" w:space="0" w:color="auto"/>
            <w:right w:val="none" w:sz="0" w:space="0" w:color="auto"/>
          </w:divBdr>
          <w:divsChild>
            <w:div w:id="1510221652">
              <w:marLeft w:val="0"/>
              <w:marRight w:val="0"/>
              <w:marTop w:val="0"/>
              <w:marBottom w:val="0"/>
              <w:divBdr>
                <w:top w:val="none" w:sz="0" w:space="0" w:color="auto"/>
                <w:left w:val="none" w:sz="0" w:space="0" w:color="auto"/>
                <w:bottom w:val="none" w:sz="0" w:space="0" w:color="auto"/>
                <w:right w:val="none" w:sz="0" w:space="0" w:color="auto"/>
              </w:divBdr>
            </w:div>
          </w:divsChild>
        </w:div>
        <w:div w:id="911041906">
          <w:marLeft w:val="0"/>
          <w:marRight w:val="0"/>
          <w:marTop w:val="0"/>
          <w:marBottom w:val="0"/>
          <w:divBdr>
            <w:top w:val="none" w:sz="0" w:space="0" w:color="auto"/>
            <w:left w:val="none" w:sz="0" w:space="0" w:color="auto"/>
            <w:bottom w:val="none" w:sz="0" w:space="0" w:color="auto"/>
            <w:right w:val="none" w:sz="0" w:space="0" w:color="auto"/>
          </w:divBdr>
          <w:divsChild>
            <w:div w:id="2100368560">
              <w:marLeft w:val="0"/>
              <w:marRight w:val="0"/>
              <w:marTop w:val="0"/>
              <w:marBottom w:val="0"/>
              <w:divBdr>
                <w:top w:val="none" w:sz="0" w:space="0" w:color="auto"/>
                <w:left w:val="none" w:sz="0" w:space="0" w:color="auto"/>
                <w:bottom w:val="none" w:sz="0" w:space="0" w:color="auto"/>
                <w:right w:val="none" w:sz="0" w:space="0" w:color="auto"/>
              </w:divBdr>
            </w:div>
          </w:divsChild>
        </w:div>
        <w:div w:id="1069382729">
          <w:marLeft w:val="0"/>
          <w:marRight w:val="0"/>
          <w:marTop w:val="0"/>
          <w:marBottom w:val="0"/>
          <w:divBdr>
            <w:top w:val="none" w:sz="0" w:space="0" w:color="auto"/>
            <w:left w:val="none" w:sz="0" w:space="0" w:color="auto"/>
            <w:bottom w:val="none" w:sz="0" w:space="0" w:color="auto"/>
            <w:right w:val="none" w:sz="0" w:space="0" w:color="auto"/>
          </w:divBdr>
          <w:divsChild>
            <w:div w:id="2071269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6526983">
      <w:bodyDiv w:val="1"/>
      <w:marLeft w:val="0"/>
      <w:marRight w:val="0"/>
      <w:marTop w:val="0"/>
      <w:marBottom w:val="0"/>
      <w:divBdr>
        <w:top w:val="none" w:sz="0" w:space="0" w:color="auto"/>
        <w:left w:val="none" w:sz="0" w:space="0" w:color="auto"/>
        <w:bottom w:val="none" w:sz="0" w:space="0" w:color="auto"/>
        <w:right w:val="none" w:sz="0" w:space="0" w:color="auto"/>
      </w:divBdr>
    </w:div>
    <w:div w:id="1661498971">
      <w:bodyDiv w:val="1"/>
      <w:marLeft w:val="0"/>
      <w:marRight w:val="0"/>
      <w:marTop w:val="0"/>
      <w:marBottom w:val="0"/>
      <w:divBdr>
        <w:top w:val="none" w:sz="0" w:space="0" w:color="auto"/>
        <w:left w:val="none" w:sz="0" w:space="0" w:color="auto"/>
        <w:bottom w:val="none" w:sz="0" w:space="0" w:color="auto"/>
        <w:right w:val="none" w:sz="0" w:space="0" w:color="auto"/>
      </w:divBdr>
    </w:div>
    <w:div w:id="193574595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iod@szczecin.pip.gov.pl"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mailto:organizacja@szczecin.pip.gov.pl" TargetMode="External"/><Relationship Id="rId4" Type="http://schemas.openxmlformats.org/officeDocument/2006/relationships/styles" Target="styles.xml"/><Relationship Id="rId9" Type="http://schemas.openxmlformats.org/officeDocument/2006/relationships/hyperlink" Target="mailto:organizacja@szczecin.pip.gov.pl" TargetMode="External"/><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8003FDA22374C9A9E9EEFDD9A0EACC0"/>
        <w:category>
          <w:name w:val="Ogólne"/>
          <w:gallery w:val="placeholder"/>
        </w:category>
        <w:types>
          <w:type w:val="bbPlcHdr"/>
        </w:types>
        <w:behaviors>
          <w:behavior w:val="content"/>
        </w:behaviors>
        <w:guid w:val="{306DFCFB-6623-4790-80A0-920616A8930B}"/>
      </w:docPartPr>
      <w:docPartBody>
        <w:p w:rsidR="008807FB" w:rsidRDefault="00EF6E52" w:rsidP="00EF6E52">
          <w:pPr>
            <w:pStyle w:val="D8003FDA22374C9A9E9EEFDD9A0EACC0"/>
          </w:pPr>
          <w:r w:rsidRPr="005F194D">
            <w:rPr>
              <w:rStyle w:val="Tekstzastpczy"/>
              <w:rFonts w:asciiTheme="majorHAnsi" w:eastAsiaTheme="minorHAnsi" w:hAnsiTheme="majorHAnsi" w:cstheme="majorHAnsi"/>
            </w:rPr>
            <w:t>[</w:t>
          </w:r>
          <w:r w:rsidRPr="005F194D">
            <w:rPr>
              <w:rStyle w:val="Tekstzastpczy"/>
              <w:rFonts w:asciiTheme="majorHAnsi" w:eastAsiaTheme="minorHAnsi" w:hAnsiTheme="majorHAnsi" w:cstheme="majorHAnsi"/>
              <w:b/>
              <w:bCs/>
              <w:i/>
              <w:iCs/>
            </w:rPr>
            <w:t>Wstaw nr postępowania</w:t>
          </w:r>
          <w:r w:rsidRPr="005F194D">
            <w:rPr>
              <w:rStyle w:val="Tekstzastpczy"/>
              <w:rFonts w:asciiTheme="majorHAnsi" w:eastAsiaTheme="minorHAnsi" w:hAnsiTheme="majorHAnsi" w:cstheme="majorHAnsi"/>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w:panose1 w:val="020F0502020204030204"/>
    <w:charset w:val="EE"/>
    <w:family w:val="swiss"/>
    <w:pitch w:val="variable"/>
    <w:sig w:usb0="E4002EFF" w:usb1="C200247B" w:usb2="00000009" w:usb3="00000000" w:csb0="000001FF" w:csb1="00000000"/>
  </w:font>
  <w:font w:name="Impact">
    <w:panose1 w:val="020B0806030902050204"/>
    <w:charset w:val="EE"/>
    <w:family w:val="swiss"/>
    <w:pitch w:val="variable"/>
    <w:sig w:usb0="00000287" w:usb1="00000000" w:usb2="00000000" w:usb3="00000000" w:csb0="0000009F" w:csb1="00000000"/>
  </w:font>
  <w:font w:name="Franklin Gothic Medium Cond">
    <w:panose1 w:val="020B0606030402020204"/>
    <w:charset w:val="EE"/>
    <w:family w:val="swiss"/>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Consolas">
    <w:panose1 w:val="020B0609020204030204"/>
    <w:charset w:val="EE"/>
    <w:family w:val="modern"/>
    <w:pitch w:val="fixed"/>
    <w:sig w:usb0="E00006FF" w:usb1="0000FCFF" w:usb2="00000001" w:usb3="00000000" w:csb0="0000019F" w:csb1="00000000"/>
  </w:font>
  <w:font w:name="StarSymbol">
    <w:altName w:val="Yu Gothic"/>
    <w:charset w:val="80"/>
    <w:family w:val="auto"/>
    <w:pitch w:val="default"/>
  </w:font>
  <w:font w:name="Wingdings 2">
    <w:panose1 w:val="05020102010507070707"/>
    <w:charset w:val="02"/>
    <w:family w:val="roman"/>
    <w:pitch w:val="variable"/>
    <w:sig w:usb0="00000000" w:usb1="10000000" w:usb2="00000000" w:usb3="00000000" w:csb0="80000000" w:csb1="00000000"/>
  </w:font>
  <w:font w:name="Palatino">
    <w:charset w:val="00"/>
    <w:family w:val="roman"/>
    <w:pitch w:val="variable"/>
    <w:sig w:usb0="00000003" w:usb1="00000000" w:usb2="00000000" w:usb3="00000000" w:csb0="00000001" w:csb1="00000000"/>
  </w:font>
  <w:font w:name="Mangal">
    <w:panose1 w:val="00000400000000000000"/>
    <w:charset w:val="00"/>
    <w:family w:val="roman"/>
    <w:pitch w:val="variable"/>
    <w:sig w:usb0="00008003" w:usb1="00000000" w:usb2="00000000" w:usb3="00000000" w:csb0="00000001" w:csb1="00000000"/>
  </w:font>
  <w:font w:name="Times">
    <w:panose1 w:val="02020603050405020304"/>
    <w:charset w:val="EE"/>
    <w:family w:val="roman"/>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libri Light">
    <w:panose1 w:val="020F0302020204030204"/>
    <w:charset w:val="EE"/>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660822"/>
    <w:rsid w:val="00026ACA"/>
    <w:rsid w:val="000A5540"/>
    <w:rsid w:val="000D6642"/>
    <w:rsid w:val="000D6F5F"/>
    <w:rsid w:val="001048C3"/>
    <w:rsid w:val="00127D56"/>
    <w:rsid w:val="00130562"/>
    <w:rsid w:val="00235950"/>
    <w:rsid w:val="00245606"/>
    <w:rsid w:val="002478FC"/>
    <w:rsid w:val="002726B6"/>
    <w:rsid w:val="00290418"/>
    <w:rsid w:val="002A3CF1"/>
    <w:rsid w:val="002B2CC6"/>
    <w:rsid w:val="003F6F52"/>
    <w:rsid w:val="00407D59"/>
    <w:rsid w:val="00423AA9"/>
    <w:rsid w:val="00440476"/>
    <w:rsid w:val="004B357A"/>
    <w:rsid w:val="004E6658"/>
    <w:rsid w:val="004F0581"/>
    <w:rsid w:val="0050371D"/>
    <w:rsid w:val="00533DF7"/>
    <w:rsid w:val="005A7AE6"/>
    <w:rsid w:val="005E0671"/>
    <w:rsid w:val="005F379F"/>
    <w:rsid w:val="00660822"/>
    <w:rsid w:val="00676A64"/>
    <w:rsid w:val="006B1899"/>
    <w:rsid w:val="007243A8"/>
    <w:rsid w:val="00741F5A"/>
    <w:rsid w:val="007A53D5"/>
    <w:rsid w:val="007B7EBC"/>
    <w:rsid w:val="008223C6"/>
    <w:rsid w:val="0084370F"/>
    <w:rsid w:val="008445BB"/>
    <w:rsid w:val="00870B5C"/>
    <w:rsid w:val="008807FB"/>
    <w:rsid w:val="00896B95"/>
    <w:rsid w:val="00945409"/>
    <w:rsid w:val="0098248F"/>
    <w:rsid w:val="009C747A"/>
    <w:rsid w:val="00A22E5D"/>
    <w:rsid w:val="00A64205"/>
    <w:rsid w:val="00AC12B3"/>
    <w:rsid w:val="00AD49C0"/>
    <w:rsid w:val="00BD3240"/>
    <w:rsid w:val="00BF62D8"/>
    <w:rsid w:val="00C40FE0"/>
    <w:rsid w:val="00C61DDC"/>
    <w:rsid w:val="00C724C9"/>
    <w:rsid w:val="00C81BF5"/>
    <w:rsid w:val="00CA5D2E"/>
    <w:rsid w:val="00CA6E6D"/>
    <w:rsid w:val="00CA7591"/>
    <w:rsid w:val="00CC6665"/>
    <w:rsid w:val="00DF7904"/>
    <w:rsid w:val="00E44AB9"/>
    <w:rsid w:val="00E55DEA"/>
    <w:rsid w:val="00E80114"/>
    <w:rsid w:val="00EF6E52"/>
    <w:rsid w:val="00F27AF6"/>
    <w:rsid w:val="00F60CA3"/>
    <w:rsid w:val="00F70883"/>
    <w:rsid w:val="00F97183"/>
    <w:rsid w:val="00FA6258"/>
    <w:rsid w:val="00FD4B2A"/>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pl-PL" w:eastAsia="pl-PL"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Tekstzastpczy">
    <w:name w:val="Placeholder Text"/>
    <w:uiPriority w:val="99"/>
    <w:semiHidden/>
    <w:rsid w:val="00EF6E52"/>
    <w:rPr>
      <w:color w:val="808080"/>
    </w:rPr>
  </w:style>
  <w:style w:type="paragraph" w:customStyle="1" w:styleId="D8003FDA22374C9A9E9EEFDD9A0EACC0">
    <w:name w:val="D8003FDA22374C9A9E9EEFDD9A0EACC0"/>
    <w:rsid w:val="00EF6E5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przetargi@szczecin.pip.gov.pl</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5F7F818-B3AD-4FE6-85BC-89510469E9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TotalTime>
  <Pages>15</Pages>
  <Words>6203</Words>
  <Characters>37221</Characters>
  <Application>Microsoft Office Word</Application>
  <DocSecurity>0</DocSecurity>
  <Lines>310</Lines>
  <Paragraphs>86</Paragraphs>
  <ScaleCrop>false</ScaleCrop>
  <HeadingPairs>
    <vt:vector size="2" baseType="variant">
      <vt:variant>
        <vt:lpstr>Tytuł</vt:lpstr>
      </vt:variant>
      <vt:variant>
        <vt:i4>1</vt:i4>
      </vt:variant>
    </vt:vector>
  </HeadingPairs>
  <TitlesOfParts>
    <vt:vector size="1" baseType="lpstr">
      <vt:lpstr>„Remont fundamentów budynku siedziby Okręgowego Inspektoratu Pracy w Szczecinie”</vt:lpstr>
    </vt:vector>
  </TitlesOfParts>
  <Company/>
  <LinksUpToDate>false</LinksUpToDate>
  <CharactersWithSpaces>43338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„Remont fundamentów budynku siedziby Okręgowego Inspektoratu Pracy w Szczecinie”</dc:title>
  <dc:subject>https://ezamowienia.gov.pl/pl/</dc:subject>
  <dc:creator>Paweł Kaszuba</dc:creator>
  <cp:keywords>SZ-PORA.A.213.7.2026.2</cp:keywords>
  <cp:lastModifiedBy>Paweł Kaszuba</cp:lastModifiedBy>
  <cp:revision>9</cp:revision>
  <cp:lastPrinted>2022-06-20T10:22:00Z</cp:lastPrinted>
  <dcterms:created xsi:type="dcterms:W3CDTF">2026-02-10T07:42:00Z</dcterms:created>
  <dcterms:modified xsi:type="dcterms:W3CDTF">2026-02-12T11:07:00Z</dcterms:modified>
</cp:coreProperties>
</file>