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E33D5B" w14:textId="77777777" w:rsidR="003A6745" w:rsidRDefault="003A6745" w:rsidP="003A6745">
      <w:pPr>
        <w:pStyle w:val="Standard"/>
        <w:spacing w:after="0" w:line="240" w:lineRule="auto"/>
        <w:rPr>
          <w:rFonts w:cs="Tahoma"/>
          <w:b/>
          <w:sz w:val="2"/>
          <w:szCs w:val="2"/>
        </w:rPr>
      </w:pPr>
      <w:r>
        <w:rPr>
          <w:rFonts w:cs="Tahoma"/>
          <w:b/>
          <w:sz w:val="2"/>
          <w:szCs w:val="2"/>
        </w:rPr>
        <w:t>4</w:t>
      </w:r>
    </w:p>
    <w:p w14:paraId="61B571BF" w14:textId="62D30D95" w:rsidR="003A6745" w:rsidRPr="009A3D24" w:rsidRDefault="009A3D24" w:rsidP="003A6745">
      <w:pPr>
        <w:pStyle w:val="Standard"/>
        <w:spacing w:after="0" w:line="240" w:lineRule="auto"/>
        <w:rPr>
          <w:rFonts w:cs="Tahoma"/>
          <w:b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 w:rsidRPr="009A3D24">
        <w:rPr>
          <w:rFonts w:cs="Tahoma"/>
          <w:b/>
        </w:rPr>
        <w:t>Załącznik nr 4</w:t>
      </w:r>
      <w:r w:rsidR="003A6745" w:rsidRPr="009A3D24">
        <w:rPr>
          <w:rFonts w:cs="Tahoma"/>
          <w:b/>
        </w:rPr>
        <w:t xml:space="preserve"> do SWZ</w:t>
      </w:r>
    </w:p>
    <w:p w14:paraId="08D9943E" w14:textId="77777777" w:rsidR="003A6745" w:rsidRPr="00EE72BA" w:rsidRDefault="003A6745" w:rsidP="003A6745">
      <w:pPr>
        <w:pStyle w:val="Standard"/>
        <w:spacing w:after="0" w:line="240" w:lineRule="auto"/>
        <w:rPr>
          <w:rFonts w:cs="Tahoma"/>
        </w:rPr>
      </w:pPr>
    </w:p>
    <w:p w14:paraId="1100F2CC" w14:textId="0EE2C800" w:rsidR="00CD4202" w:rsidRDefault="00CF70A0" w:rsidP="009A3D24">
      <w:pPr>
        <w:rPr>
          <w:rFonts w:cs="Tahoma"/>
          <w:b/>
          <w:sz w:val="24"/>
          <w:szCs w:val="24"/>
        </w:rPr>
      </w:pPr>
      <w:r w:rsidRPr="00EE72BA">
        <w:t xml:space="preserve">ID postępowania </w:t>
      </w:r>
      <w:r w:rsidR="009A3D24">
        <w:t>: DKW.2232/1/26</w:t>
      </w:r>
      <w:r w:rsidR="00CD4202">
        <w:br/>
      </w:r>
      <w:r w:rsidR="009A3D24" w:rsidRPr="009A3D24">
        <w:rPr>
          <w:rFonts w:eastAsia="Calibri"/>
          <w:b/>
          <w:color w:val="000000"/>
          <w:kern w:val="2"/>
          <w:lang w:eastAsia="pl-PL"/>
        </w:rPr>
        <w:t>Dostawy mięsa wołowego, wieprzowego, drobiowego, podrobów wieprzowych i drobiowych oraz wędlin do Aresztu Śledczego w Sosnowcu</w:t>
      </w:r>
      <w:r w:rsidR="003A6745">
        <w:rPr>
          <w:rFonts w:cs="Tahoma"/>
          <w:b/>
          <w:sz w:val="24"/>
          <w:szCs w:val="24"/>
        </w:rPr>
        <w:t xml:space="preserve">          </w:t>
      </w:r>
      <w:r w:rsidR="003A6745">
        <w:rPr>
          <w:rFonts w:cs="Tahoma"/>
          <w:b/>
          <w:sz w:val="24"/>
          <w:szCs w:val="24"/>
        </w:rPr>
        <w:tab/>
      </w:r>
      <w:r w:rsidR="003A6745">
        <w:rPr>
          <w:rFonts w:cs="Tahoma"/>
          <w:b/>
          <w:sz w:val="24"/>
          <w:szCs w:val="24"/>
        </w:rPr>
        <w:tab/>
      </w:r>
      <w:r w:rsidR="003A6745">
        <w:rPr>
          <w:rFonts w:cs="Tahoma"/>
          <w:b/>
          <w:sz w:val="24"/>
          <w:szCs w:val="24"/>
        </w:rPr>
        <w:tab/>
      </w:r>
      <w:r w:rsidR="003A6745">
        <w:rPr>
          <w:rFonts w:cs="Tahoma"/>
          <w:b/>
          <w:sz w:val="24"/>
          <w:szCs w:val="24"/>
        </w:rPr>
        <w:tab/>
      </w:r>
      <w:r w:rsidR="003A6745">
        <w:rPr>
          <w:rFonts w:cs="Tahoma"/>
          <w:b/>
          <w:sz w:val="24"/>
          <w:szCs w:val="24"/>
        </w:rPr>
        <w:tab/>
      </w:r>
      <w:r w:rsidR="003A6745">
        <w:rPr>
          <w:rFonts w:cs="Tahoma"/>
          <w:b/>
          <w:sz w:val="24"/>
          <w:szCs w:val="24"/>
        </w:rPr>
        <w:tab/>
      </w:r>
      <w:r w:rsidR="003A6745">
        <w:rPr>
          <w:rFonts w:cs="Tahoma"/>
          <w:b/>
          <w:sz w:val="24"/>
          <w:szCs w:val="24"/>
        </w:rPr>
        <w:tab/>
      </w:r>
      <w:r w:rsidR="003A6745">
        <w:rPr>
          <w:rFonts w:cs="Tahoma"/>
          <w:b/>
          <w:sz w:val="24"/>
          <w:szCs w:val="24"/>
        </w:rPr>
        <w:tab/>
      </w:r>
    </w:p>
    <w:p w14:paraId="0397DB9A" w14:textId="77777777" w:rsidR="00CD4202" w:rsidRDefault="00CD4202" w:rsidP="003A6745">
      <w:pPr>
        <w:pStyle w:val="Standard"/>
        <w:spacing w:after="0" w:line="240" w:lineRule="auto"/>
        <w:rPr>
          <w:rFonts w:cs="Tahoma"/>
          <w:b/>
          <w:sz w:val="24"/>
          <w:szCs w:val="24"/>
        </w:rPr>
      </w:pPr>
    </w:p>
    <w:p w14:paraId="35D6C0A7" w14:textId="73D067A7" w:rsidR="003A6745" w:rsidRDefault="003A6745" w:rsidP="00CD4202">
      <w:pPr>
        <w:pStyle w:val="Standard"/>
        <w:spacing w:after="0" w:line="240" w:lineRule="auto"/>
        <w:ind w:left="4956" w:firstLine="708"/>
        <w:rPr>
          <w:rFonts w:cs="Tahoma"/>
          <w:b/>
          <w:sz w:val="24"/>
          <w:szCs w:val="24"/>
        </w:rPr>
      </w:pPr>
      <w:r>
        <w:rPr>
          <w:rFonts w:cs="Tahoma"/>
          <w:b/>
          <w:sz w:val="24"/>
          <w:szCs w:val="24"/>
        </w:rPr>
        <w:t>Zamawiający:</w:t>
      </w:r>
    </w:p>
    <w:p w14:paraId="0AA98C0E" w14:textId="77777777" w:rsidR="003A6745" w:rsidRPr="00CD4202" w:rsidRDefault="003A6745" w:rsidP="003A6745">
      <w:pPr>
        <w:pStyle w:val="Standard"/>
        <w:spacing w:after="0" w:line="240" w:lineRule="auto"/>
        <w:rPr>
          <w:rFonts w:cs="Tahoma"/>
          <w:bCs/>
        </w:rPr>
      </w:pPr>
      <w:r>
        <w:rPr>
          <w:rFonts w:cs="Tahoma"/>
          <w:b/>
          <w:bCs/>
          <w:sz w:val="28"/>
          <w:szCs w:val="28"/>
        </w:rPr>
        <w:tab/>
      </w:r>
      <w:r>
        <w:rPr>
          <w:rFonts w:cs="Tahoma"/>
          <w:b/>
          <w:bCs/>
          <w:sz w:val="28"/>
          <w:szCs w:val="28"/>
        </w:rPr>
        <w:tab/>
      </w:r>
      <w:r>
        <w:rPr>
          <w:rFonts w:cs="Tahoma"/>
          <w:b/>
          <w:bCs/>
          <w:sz w:val="28"/>
          <w:szCs w:val="28"/>
        </w:rPr>
        <w:tab/>
      </w:r>
      <w:r>
        <w:rPr>
          <w:rFonts w:cs="Tahoma"/>
          <w:b/>
          <w:bCs/>
          <w:sz w:val="28"/>
          <w:szCs w:val="28"/>
        </w:rPr>
        <w:tab/>
      </w:r>
      <w:r>
        <w:rPr>
          <w:rFonts w:cs="Tahoma"/>
          <w:b/>
          <w:bCs/>
          <w:sz w:val="28"/>
          <w:szCs w:val="28"/>
        </w:rPr>
        <w:tab/>
      </w:r>
      <w:r>
        <w:rPr>
          <w:rFonts w:cs="Tahoma"/>
          <w:b/>
          <w:bCs/>
          <w:sz w:val="28"/>
          <w:szCs w:val="28"/>
        </w:rPr>
        <w:tab/>
      </w:r>
      <w:r>
        <w:rPr>
          <w:rFonts w:cs="Tahoma"/>
          <w:b/>
          <w:bCs/>
          <w:sz w:val="28"/>
          <w:szCs w:val="28"/>
        </w:rPr>
        <w:tab/>
      </w:r>
      <w:r>
        <w:rPr>
          <w:rFonts w:cs="Tahoma"/>
          <w:b/>
          <w:bCs/>
          <w:sz w:val="28"/>
          <w:szCs w:val="28"/>
        </w:rPr>
        <w:tab/>
      </w:r>
      <w:r w:rsidRPr="00CD4202">
        <w:rPr>
          <w:rFonts w:cs="Tahoma"/>
          <w:bCs/>
        </w:rPr>
        <w:t>Areszt Śledczy</w:t>
      </w:r>
    </w:p>
    <w:p w14:paraId="256EB035" w14:textId="53021806" w:rsidR="003A6745" w:rsidRPr="00CD4202" w:rsidRDefault="00CF70A0" w:rsidP="003A6745">
      <w:pPr>
        <w:pStyle w:val="Standard"/>
        <w:spacing w:after="0" w:line="240" w:lineRule="auto"/>
        <w:rPr>
          <w:rFonts w:cs="Tahoma"/>
          <w:bCs/>
        </w:rPr>
      </w:pPr>
      <w:r w:rsidRPr="00CD4202">
        <w:rPr>
          <w:rFonts w:cs="Tahoma"/>
          <w:bCs/>
        </w:rPr>
        <w:tab/>
      </w:r>
      <w:r w:rsidRPr="00CD4202">
        <w:rPr>
          <w:rFonts w:cs="Tahoma"/>
          <w:bCs/>
        </w:rPr>
        <w:tab/>
      </w:r>
      <w:r w:rsidRPr="00CD4202">
        <w:rPr>
          <w:rFonts w:cs="Tahoma"/>
          <w:bCs/>
        </w:rPr>
        <w:tab/>
      </w:r>
      <w:r w:rsidRPr="00CD4202">
        <w:rPr>
          <w:rFonts w:cs="Tahoma"/>
          <w:bCs/>
        </w:rPr>
        <w:tab/>
      </w:r>
      <w:r w:rsidRPr="00CD4202">
        <w:rPr>
          <w:rFonts w:cs="Tahoma"/>
          <w:bCs/>
        </w:rPr>
        <w:tab/>
      </w:r>
      <w:r w:rsidRPr="00CD4202">
        <w:rPr>
          <w:rFonts w:cs="Tahoma"/>
          <w:bCs/>
        </w:rPr>
        <w:tab/>
      </w:r>
      <w:r w:rsidRPr="00CD4202">
        <w:rPr>
          <w:rFonts w:cs="Tahoma"/>
          <w:bCs/>
        </w:rPr>
        <w:tab/>
      </w:r>
      <w:r w:rsidRPr="00CD4202">
        <w:rPr>
          <w:rFonts w:cs="Tahoma"/>
          <w:bCs/>
        </w:rPr>
        <w:tab/>
        <w:t>w Sosnowcu</w:t>
      </w:r>
      <w:r w:rsidR="003A6745" w:rsidRPr="00CD4202">
        <w:rPr>
          <w:rFonts w:cs="Tahoma"/>
          <w:bCs/>
        </w:rPr>
        <w:br/>
      </w:r>
      <w:r w:rsidR="003A6745" w:rsidRPr="00CD4202">
        <w:rPr>
          <w:rFonts w:cs="Tahoma"/>
          <w:bCs/>
        </w:rPr>
        <w:tab/>
      </w:r>
      <w:r w:rsidR="003A6745" w:rsidRPr="00CD4202">
        <w:rPr>
          <w:rFonts w:cs="Tahoma"/>
          <w:bCs/>
        </w:rPr>
        <w:tab/>
      </w:r>
      <w:r w:rsidR="003A6745" w:rsidRPr="00CD4202">
        <w:rPr>
          <w:rFonts w:cs="Tahoma"/>
          <w:bCs/>
        </w:rPr>
        <w:tab/>
      </w:r>
      <w:r w:rsidR="003A6745" w:rsidRPr="00CD4202">
        <w:rPr>
          <w:rFonts w:cs="Tahoma"/>
          <w:bCs/>
        </w:rPr>
        <w:tab/>
      </w:r>
      <w:r w:rsidR="003A6745" w:rsidRPr="00CD4202">
        <w:rPr>
          <w:rFonts w:cs="Tahoma"/>
          <w:bCs/>
        </w:rPr>
        <w:tab/>
      </w:r>
      <w:r w:rsidR="003A6745" w:rsidRPr="00CD4202">
        <w:rPr>
          <w:rFonts w:cs="Tahoma"/>
          <w:bCs/>
        </w:rPr>
        <w:tab/>
      </w:r>
      <w:r w:rsidR="003A6745" w:rsidRPr="00CD4202">
        <w:rPr>
          <w:rFonts w:cs="Tahoma"/>
          <w:bCs/>
        </w:rPr>
        <w:tab/>
      </w:r>
      <w:r w:rsidR="003A6745" w:rsidRPr="00CD4202">
        <w:rPr>
          <w:rFonts w:cs="Tahoma"/>
          <w:bCs/>
        </w:rPr>
        <w:tab/>
        <w:t xml:space="preserve">ul. </w:t>
      </w:r>
      <w:r w:rsidRPr="00CD4202">
        <w:rPr>
          <w:rFonts w:cs="Tahoma"/>
          <w:bCs/>
        </w:rPr>
        <w:t>Radocha</w:t>
      </w:r>
      <w:r w:rsidR="004C03B4" w:rsidRPr="00CD4202">
        <w:rPr>
          <w:rFonts w:cs="Tahoma"/>
          <w:bCs/>
        </w:rPr>
        <w:t xml:space="preserve"> </w:t>
      </w:r>
      <w:r w:rsidRPr="00CD4202">
        <w:rPr>
          <w:rFonts w:cs="Tahoma"/>
          <w:bCs/>
        </w:rPr>
        <w:t>25</w:t>
      </w:r>
    </w:p>
    <w:p w14:paraId="226AA0CC" w14:textId="77777777" w:rsidR="003A6745" w:rsidRDefault="00CF70A0" w:rsidP="003A6745">
      <w:pPr>
        <w:pStyle w:val="Standard"/>
        <w:spacing w:after="0" w:line="240" w:lineRule="auto"/>
      </w:pPr>
      <w:r w:rsidRPr="00CD4202">
        <w:rPr>
          <w:rFonts w:cs="Tahoma"/>
          <w:bCs/>
        </w:rPr>
        <w:tab/>
      </w:r>
      <w:r w:rsidRPr="00CD4202">
        <w:rPr>
          <w:rFonts w:cs="Tahoma"/>
          <w:bCs/>
        </w:rPr>
        <w:tab/>
      </w:r>
      <w:r w:rsidRPr="00CD4202">
        <w:rPr>
          <w:rFonts w:cs="Tahoma"/>
          <w:bCs/>
        </w:rPr>
        <w:tab/>
      </w:r>
      <w:r w:rsidRPr="00CD4202">
        <w:rPr>
          <w:rFonts w:cs="Tahoma"/>
          <w:bCs/>
        </w:rPr>
        <w:tab/>
      </w:r>
      <w:r w:rsidRPr="00CD4202">
        <w:rPr>
          <w:rFonts w:cs="Tahoma"/>
          <w:bCs/>
        </w:rPr>
        <w:tab/>
      </w:r>
      <w:r w:rsidRPr="00CD4202">
        <w:rPr>
          <w:rFonts w:cs="Tahoma"/>
          <w:bCs/>
        </w:rPr>
        <w:tab/>
      </w:r>
      <w:r w:rsidRPr="00CD4202">
        <w:rPr>
          <w:rFonts w:cs="Tahoma"/>
          <w:bCs/>
        </w:rPr>
        <w:tab/>
      </w:r>
      <w:r w:rsidRPr="00CD4202">
        <w:rPr>
          <w:rFonts w:cs="Tahoma"/>
          <w:bCs/>
        </w:rPr>
        <w:tab/>
        <w:t>41-200 Sosnowcu</w:t>
      </w:r>
      <w:r>
        <w:rPr>
          <w:rFonts w:cs="Tahoma"/>
          <w:b/>
          <w:bCs/>
        </w:rPr>
        <w:t xml:space="preserve"> </w:t>
      </w:r>
      <w:r w:rsidR="003A6745">
        <w:tab/>
      </w:r>
      <w:r w:rsidR="003A6745">
        <w:tab/>
      </w:r>
      <w:r w:rsidR="003A6745">
        <w:tab/>
      </w:r>
    </w:p>
    <w:p w14:paraId="041EFB19" w14:textId="626A118A" w:rsidR="003A6745" w:rsidRDefault="003A6745" w:rsidP="003A6745">
      <w:pPr>
        <w:pStyle w:val="Standard"/>
        <w:spacing w:after="0"/>
        <w:rPr>
          <w:rFonts w:cs="Tahoma"/>
          <w:b/>
          <w:sz w:val="24"/>
          <w:szCs w:val="24"/>
        </w:rPr>
      </w:pPr>
      <w:r>
        <w:rPr>
          <w:rFonts w:cs="Tahoma"/>
          <w:b/>
          <w:sz w:val="24"/>
          <w:szCs w:val="24"/>
        </w:rPr>
        <w:t>Wykonawca:</w:t>
      </w:r>
      <w:r w:rsidR="00BA3013">
        <w:rPr>
          <w:rFonts w:cs="Tahoma"/>
          <w:b/>
          <w:sz w:val="24"/>
          <w:szCs w:val="24"/>
        </w:rPr>
        <w:br/>
      </w:r>
    </w:p>
    <w:p w14:paraId="3393AC0C" w14:textId="75F0BE24" w:rsidR="00B83198" w:rsidRPr="00BF6CFA" w:rsidRDefault="00B83198" w:rsidP="00B83198">
      <w:pPr>
        <w:spacing w:line="360" w:lineRule="auto"/>
        <w:rPr>
          <w:rFonts w:eastAsia="Arial Unicode MS"/>
        </w:rPr>
      </w:pPr>
      <w:r w:rsidRPr="00BF6CFA">
        <w:rPr>
          <w:rFonts w:eastAsia="Arial Unicode MS"/>
        </w:rPr>
        <w:t>Nazwa wykonawcy</w:t>
      </w:r>
      <w:r w:rsidR="00CD4202">
        <w:rPr>
          <w:rFonts w:eastAsia="Arial Unicode MS"/>
        </w:rPr>
        <w:t>:</w:t>
      </w:r>
      <w:r w:rsidRPr="00BF6CFA">
        <w:rPr>
          <w:rFonts w:eastAsia="Arial Unicode MS"/>
        </w:rPr>
        <w:t xml:space="preserve"> ………………………………………………………</w:t>
      </w:r>
      <w:r w:rsidR="00CF70A0">
        <w:rPr>
          <w:rFonts w:eastAsia="Arial Unicode MS"/>
        </w:rPr>
        <w:t>……………………………………..</w:t>
      </w:r>
      <w:r w:rsidRPr="00BF6CFA">
        <w:rPr>
          <w:rFonts w:eastAsia="Arial Unicode MS"/>
        </w:rPr>
        <w:t>……………………</w:t>
      </w:r>
      <w:r w:rsidR="00CD4202">
        <w:rPr>
          <w:rFonts w:eastAsia="Arial Unicode MS"/>
        </w:rPr>
        <w:t>…………</w:t>
      </w:r>
    </w:p>
    <w:p w14:paraId="433C2A84" w14:textId="4C90E415" w:rsidR="00B83198" w:rsidRPr="00961EE2" w:rsidRDefault="00CD4202" w:rsidP="00B83198">
      <w:pPr>
        <w:spacing w:line="360" w:lineRule="auto"/>
        <w:rPr>
          <w:rFonts w:eastAsia="Arial Unicode MS"/>
          <w:lang w:val="en-US"/>
        </w:rPr>
      </w:pPr>
      <w:proofErr w:type="spellStart"/>
      <w:r w:rsidRPr="00961EE2">
        <w:rPr>
          <w:rFonts w:eastAsia="Arial Unicode MS"/>
          <w:lang w:val="en-US"/>
        </w:rPr>
        <w:t>Adres</w:t>
      </w:r>
      <w:proofErr w:type="spellEnd"/>
      <w:r w:rsidRPr="00961EE2">
        <w:rPr>
          <w:rFonts w:eastAsia="Arial Unicode MS"/>
          <w:lang w:val="en-US"/>
        </w:rPr>
        <w:t>:</w:t>
      </w:r>
      <w:r w:rsidR="00B83198" w:rsidRPr="00961EE2">
        <w:rPr>
          <w:rFonts w:eastAsia="Arial Unicode MS"/>
          <w:lang w:val="en-US"/>
        </w:rPr>
        <w:t xml:space="preserve"> ………………………………………………………….....……………………………</w:t>
      </w:r>
      <w:r w:rsidR="00CF70A0" w:rsidRPr="00961EE2">
        <w:rPr>
          <w:rFonts w:eastAsia="Arial Unicode MS"/>
          <w:lang w:val="en-US"/>
        </w:rPr>
        <w:t>………………..……………………</w:t>
      </w:r>
      <w:r w:rsidR="00B83198" w:rsidRPr="00961EE2">
        <w:rPr>
          <w:rFonts w:eastAsia="Arial Unicode MS"/>
          <w:lang w:val="en-US"/>
        </w:rPr>
        <w:t>……………</w:t>
      </w:r>
      <w:r w:rsidRPr="00961EE2">
        <w:rPr>
          <w:rFonts w:eastAsia="Arial Unicode MS"/>
          <w:lang w:val="en-US"/>
        </w:rPr>
        <w:t>..</w:t>
      </w:r>
    </w:p>
    <w:p w14:paraId="7637E1D7" w14:textId="6D8ADA5C" w:rsidR="00B83198" w:rsidRPr="001C24C4" w:rsidRDefault="00B83198" w:rsidP="00B83198">
      <w:pPr>
        <w:spacing w:line="360" w:lineRule="auto"/>
        <w:rPr>
          <w:rFonts w:eastAsia="Arial Unicode MS"/>
          <w:lang w:val="en-US"/>
        </w:rPr>
      </w:pPr>
      <w:r w:rsidRPr="001C24C4">
        <w:rPr>
          <w:rFonts w:eastAsia="Arial Unicode MS"/>
          <w:lang w:val="en-US"/>
        </w:rPr>
        <w:t>REGON</w:t>
      </w:r>
      <w:r w:rsidR="00CD4202" w:rsidRPr="001C24C4">
        <w:rPr>
          <w:rFonts w:eastAsia="Arial Unicode MS"/>
          <w:lang w:val="en-US"/>
        </w:rPr>
        <w:t>:</w:t>
      </w:r>
      <w:r w:rsidRPr="001C24C4">
        <w:rPr>
          <w:rFonts w:eastAsia="Arial Unicode MS"/>
          <w:lang w:val="en-US"/>
        </w:rPr>
        <w:t xml:space="preserve"> ……………………………………</w:t>
      </w:r>
      <w:r w:rsidR="00CF70A0" w:rsidRPr="001C24C4">
        <w:rPr>
          <w:rFonts w:eastAsia="Arial Unicode MS"/>
          <w:lang w:val="en-US"/>
        </w:rPr>
        <w:t>…………………</w:t>
      </w:r>
      <w:r w:rsidRPr="001C24C4">
        <w:rPr>
          <w:rFonts w:eastAsia="Arial Unicode MS"/>
          <w:lang w:val="en-US"/>
        </w:rPr>
        <w:t>……. NIP/PESEL</w:t>
      </w:r>
      <w:r w:rsidR="00CD4202" w:rsidRPr="001C24C4">
        <w:rPr>
          <w:rFonts w:eastAsia="Arial Unicode MS"/>
          <w:lang w:val="en-US"/>
        </w:rPr>
        <w:t>:</w:t>
      </w:r>
      <w:r w:rsidRPr="001C24C4">
        <w:rPr>
          <w:rFonts w:eastAsia="Arial Unicode MS"/>
          <w:lang w:val="en-US"/>
        </w:rPr>
        <w:t xml:space="preserve"> …………</w:t>
      </w:r>
      <w:r w:rsidR="00CF70A0" w:rsidRPr="001C24C4">
        <w:rPr>
          <w:rFonts w:eastAsia="Arial Unicode MS"/>
          <w:lang w:val="en-US"/>
        </w:rPr>
        <w:t>………………….</w:t>
      </w:r>
      <w:r w:rsidRPr="001C24C4">
        <w:rPr>
          <w:rFonts w:eastAsia="Arial Unicode MS"/>
          <w:lang w:val="en-US"/>
        </w:rPr>
        <w:t>…....…………………………</w:t>
      </w:r>
      <w:r w:rsidR="00CD4202" w:rsidRPr="001C24C4">
        <w:rPr>
          <w:rFonts w:eastAsia="Arial Unicode MS"/>
          <w:lang w:val="en-US"/>
        </w:rPr>
        <w:t>.</w:t>
      </w:r>
    </w:p>
    <w:p w14:paraId="58DFF7C7" w14:textId="5A60031D" w:rsidR="00B83198" w:rsidRPr="00BF6CFA" w:rsidRDefault="00B83198" w:rsidP="00B83198">
      <w:pPr>
        <w:spacing w:line="360" w:lineRule="auto"/>
        <w:rPr>
          <w:rFonts w:eastAsia="Arial Unicode MS"/>
          <w:lang w:val="de-DE"/>
        </w:rPr>
      </w:pPr>
      <w:r w:rsidRPr="00BF6CFA">
        <w:rPr>
          <w:rFonts w:eastAsia="Arial Unicode MS"/>
          <w:lang w:val="de-DE"/>
        </w:rPr>
        <w:t>Tel.</w:t>
      </w:r>
      <w:r w:rsidR="00CD4202">
        <w:rPr>
          <w:rFonts w:eastAsia="Arial Unicode MS"/>
          <w:lang w:val="de-DE"/>
        </w:rPr>
        <w:t>:</w:t>
      </w:r>
      <w:r w:rsidRPr="00BF6CFA">
        <w:rPr>
          <w:rFonts w:eastAsia="Arial Unicode MS"/>
          <w:lang w:val="de-DE"/>
        </w:rPr>
        <w:t xml:space="preserve"> ……………………………………</w:t>
      </w:r>
      <w:r w:rsidR="00CF70A0">
        <w:rPr>
          <w:rFonts w:eastAsia="Arial Unicode MS"/>
          <w:lang w:val="de-DE"/>
        </w:rPr>
        <w:t>……………….….</w:t>
      </w:r>
      <w:r w:rsidRPr="00BF6CFA">
        <w:rPr>
          <w:rFonts w:eastAsia="Arial Unicode MS"/>
          <w:lang w:val="de-DE"/>
        </w:rPr>
        <w:t>…………</w:t>
      </w:r>
      <w:r>
        <w:rPr>
          <w:rFonts w:eastAsia="Arial Unicode MS"/>
          <w:lang w:val="de-DE"/>
        </w:rPr>
        <w:t>……</w:t>
      </w:r>
      <w:r w:rsidRPr="00BF6CFA">
        <w:rPr>
          <w:rFonts w:eastAsia="Arial Unicode MS"/>
          <w:lang w:val="de-DE"/>
        </w:rPr>
        <w:t xml:space="preserve"> Fax</w:t>
      </w:r>
      <w:r w:rsidR="00CD4202">
        <w:rPr>
          <w:rFonts w:eastAsia="Arial Unicode MS"/>
          <w:lang w:val="de-DE"/>
        </w:rPr>
        <w:t>:</w:t>
      </w:r>
      <w:r w:rsidRPr="00BF6CFA">
        <w:rPr>
          <w:rFonts w:eastAsia="Arial Unicode MS"/>
          <w:lang w:val="de-DE"/>
        </w:rPr>
        <w:t xml:space="preserve"> ……</w:t>
      </w:r>
      <w:r w:rsidR="00CF70A0">
        <w:rPr>
          <w:rFonts w:eastAsia="Arial Unicode MS"/>
          <w:lang w:val="de-DE"/>
        </w:rPr>
        <w:t>………..</w:t>
      </w:r>
      <w:r w:rsidRPr="00BF6CFA">
        <w:rPr>
          <w:rFonts w:eastAsia="Arial Unicode MS"/>
          <w:lang w:val="de-DE"/>
        </w:rPr>
        <w:t>……</w:t>
      </w:r>
      <w:r w:rsidR="00CF70A0">
        <w:rPr>
          <w:rFonts w:eastAsia="Arial Unicode MS"/>
          <w:lang w:val="de-DE"/>
        </w:rPr>
        <w:t>……..</w:t>
      </w:r>
      <w:r w:rsidR="00CD4202">
        <w:rPr>
          <w:rFonts w:eastAsia="Arial Unicode MS"/>
          <w:lang w:val="de-DE"/>
        </w:rPr>
        <w:t>...........................................</w:t>
      </w:r>
    </w:p>
    <w:p w14:paraId="5B2614D5" w14:textId="46273608" w:rsidR="003A6745" w:rsidRPr="00BA3013" w:rsidRDefault="00B83198" w:rsidP="00BA3013">
      <w:pPr>
        <w:spacing w:line="360" w:lineRule="auto"/>
        <w:jc w:val="center"/>
        <w:rPr>
          <w:rFonts w:eastAsia="Arial Unicode MS"/>
          <w:sz w:val="12"/>
          <w:lang w:val="de-DE"/>
        </w:rPr>
      </w:pPr>
      <w:r>
        <w:rPr>
          <w:rFonts w:eastAsia="Arial Unicode MS"/>
          <w:lang w:val="de-DE"/>
        </w:rPr>
        <w:t>KRS/</w:t>
      </w:r>
      <w:proofErr w:type="spellStart"/>
      <w:r>
        <w:rPr>
          <w:rFonts w:eastAsia="Arial Unicode MS"/>
          <w:lang w:val="de-DE"/>
        </w:rPr>
        <w:t>CEiDG</w:t>
      </w:r>
      <w:proofErr w:type="spellEnd"/>
      <w:r w:rsidRPr="00BF6CFA">
        <w:rPr>
          <w:rFonts w:eastAsia="Arial Unicode MS"/>
          <w:lang w:val="de-DE"/>
        </w:rPr>
        <w:t xml:space="preserve"> ……………………</w:t>
      </w:r>
      <w:r w:rsidR="00CF70A0">
        <w:rPr>
          <w:rFonts w:eastAsia="Arial Unicode MS"/>
          <w:lang w:val="de-DE"/>
        </w:rPr>
        <w:t>………..</w:t>
      </w:r>
      <w:r w:rsidRPr="00BF6CFA">
        <w:rPr>
          <w:rFonts w:eastAsia="Arial Unicode MS"/>
          <w:lang w:val="de-DE"/>
        </w:rPr>
        <w:t>………</w:t>
      </w:r>
      <w:r w:rsidR="00CF70A0">
        <w:rPr>
          <w:rFonts w:eastAsia="Arial Unicode MS"/>
          <w:lang w:val="de-DE"/>
        </w:rPr>
        <w:t>…….</w:t>
      </w:r>
      <w:r w:rsidRPr="00BF6CFA">
        <w:rPr>
          <w:rFonts w:eastAsia="Arial Unicode MS"/>
          <w:lang w:val="de-DE"/>
        </w:rPr>
        <w:t>……………...</w:t>
      </w:r>
      <w:proofErr w:type="spellStart"/>
      <w:r w:rsidRPr="00BF6CFA">
        <w:rPr>
          <w:rFonts w:eastAsia="Arial Unicode MS"/>
          <w:lang w:val="de-DE"/>
        </w:rPr>
        <w:t>e-mail</w:t>
      </w:r>
      <w:proofErr w:type="spellEnd"/>
      <w:r w:rsidRPr="00BF6CFA">
        <w:rPr>
          <w:rFonts w:eastAsia="Arial Unicode MS"/>
          <w:lang w:val="de-DE"/>
        </w:rPr>
        <w:t xml:space="preserve"> ……………</w:t>
      </w:r>
      <w:r w:rsidR="00CF70A0">
        <w:rPr>
          <w:rFonts w:eastAsia="Arial Unicode MS"/>
          <w:lang w:val="de-DE"/>
        </w:rPr>
        <w:t>………..…………</w:t>
      </w:r>
      <w:r w:rsidRPr="00BF6CFA">
        <w:rPr>
          <w:rFonts w:eastAsia="Arial Unicode MS"/>
          <w:lang w:val="de-DE"/>
        </w:rPr>
        <w:t>………………………</w:t>
      </w:r>
      <w:r>
        <w:rPr>
          <w:rFonts w:eastAsia="Arial Unicode MS"/>
          <w:lang w:val="de-DE"/>
        </w:rPr>
        <w:t>………</w:t>
      </w:r>
      <w:r w:rsidR="00CD4202">
        <w:rPr>
          <w:rFonts w:eastAsia="Arial Unicode MS"/>
          <w:lang w:val="de-DE"/>
        </w:rPr>
        <w:t>…</w:t>
      </w:r>
      <w:r w:rsidR="00BA3013">
        <w:rPr>
          <w:rFonts w:eastAsia="Arial Unicode MS"/>
          <w:lang w:val="de-DE"/>
        </w:rPr>
        <w:br/>
      </w:r>
      <w:r w:rsidR="00BA3013" w:rsidRPr="00BA3013">
        <w:rPr>
          <w:rFonts w:eastAsia="Arial Unicode MS"/>
          <w:sz w:val="12"/>
          <w:lang w:val="de-DE"/>
        </w:rPr>
        <w:t>(</w:t>
      </w:r>
      <w:proofErr w:type="spellStart"/>
      <w:r w:rsidR="00BA3013" w:rsidRPr="00BA3013">
        <w:rPr>
          <w:rFonts w:eastAsia="Arial Unicode MS"/>
          <w:sz w:val="12"/>
          <w:lang w:val="de-DE"/>
        </w:rPr>
        <w:t>pełna</w:t>
      </w:r>
      <w:proofErr w:type="spellEnd"/>
      <w:r w:rsidR="00BA3013" w:rsidRPr="00BA3013">
        <w:rPr>
          <w:rFonts w:eastAsia="Arial Unicode MS"/>
          <w:sz w:val="12"/>
          <w:lang w:val="de-DE"/>
        </w:rPr>
        <w:t xml:space="preserve"> </w:t>
      </w:r>
      <w:proofErr w:type="spellStart"/>
      <w:r w:rsidR="00BA3013" w:rsidRPr="00BA3013">
        <w:rPr>
          <w:rFonts w:eastAsia="Arial Unicode MS"/>
          <w:sz w:val="12"/>
          <w:lang w:val="de-DE"/>
        </w:rPr>
        <w:t>nazwa</w:t>
      </w:r>
      <w:proofErr w:type="spellEnd"/>
      <w:r w:rsidR="00BA3013" w:rsidRPr="00BA3013">
        <w:rPr>
          <w:rFonts w:eastAsia="Arial Unicode MS"/>
          <w:sz w:val="12"/>
          <w:lang w:val="de-DE"/>
        </w:rPr>
        <w:t>/</w:t>
      </w:r>
      <w:proofErr w:type="spellStart"/>
      <w:r w:rsidR="00BA3013" w:rsidRPr="00BA3013">
        <w:rPr>
          <w:rFonts w:eastAsia="Arial Unicode MS"/>
          <w:sz w:val="12"/>
          <w:lang w:val="de-DE"/>
        </w:rPr>
        <w:t>firma</w:t>
      </w:r>
      <w:proofErr w:type="spellEnd"/>
      <w:r w:rsidR="00BA3013" w:rsidRPr="00BA3013">
        <w:rPr>
          <w:rFonts w:eastAsia="Arial Unicode MS"/>
          <w:sz w:val="12"/>
          <w:lang w:val="de-DE"/>
        </w:rPr>
        <w:t xml:space="preserve">, </w:t>
      </w:r>
      <w:proofErr w:type="spellStart"/>
      <w:r w:rsidR="00BA3013" w:rsidRPr="00BA3013">
        <w:rPr>
          <w:rFonts w:eastAsia="Arial Unicode MS"/>
          <w:sz w:val="12"/>
          <w:lang w:val="de-DE"/>
        </w:rPr>
        <w:t>adres</w:t>
      </w:r>
      <w:proofErr w:type="spellEnd"/>
      <w:r w:rsidR="00BA3013" w:rsidRPr="00BA3013">
        <w:rPr>
          <w:rFonts w:eastAsia="Arial Unicode MS"/>
          <w:sz w:val="12"/>
          <w:lang w:val="de-DE"/>
        </w:rPr>
        <w:t xml:space="preserve">, w </w:t>
      </w:r>
      <w:proofErr w:type="spellStart"/>
      <w:r w:rsidR="00BA3013" w:rsidRPr="00BA3013">
        <w:rPr>
          <w:rFonts w:eastAsia="Arial Unicode MS"/>
          <w:sz w:val="12"/>
          <w:lang w:val="de-DE"/>
        </w:rPr>
        <w:t>zależności</w:t>
      </w:r>
      <w:proofErr w:type="spellEnd"/>
      <w:r w:rsidR="00BA3013" w:rsidRPr="00BA3013">
        <w:rPr>
          <w:rFonts w:eastAsia="Arial Unicode MS"/>
          <w:sz w:val="12"/>
          <w:lang w:val="de-DE"/>
        </w:rPr>
        <w:t xml:space="preserve"> </w:t>
      </w:r>
      <w:proofErr w:type="spellStart"/>
      <w:r w:rsidR="00BA3013" w:rsidRPr="00BA3013">
        <w:rPr>
          <w:rFonts w:eastAsia="Arial Unicode MS"/>
          <w:sz w:val="12"/>
          <w:lang w:val="de-DE"/>
        </w:rPr>
        <w:t>od</w:t>
      </w:r>
      <w:proofErr w:type="spellEnd"/>
      <w:r w:rsidR="00BA3013" w:rsidRPr="00BA3013">
        <w:rPr>
          <w:rFonts w:eastAsia="Arial Unicode MS"/>
          <w:sz w:val="12"/>
          <w:lang w:val="de-DE"/>
        </w:rPr>
        <w:t xml:space="preserve"> </w:t>
      </w:r>
      <w:proofErr w:type="spellStart"/>
      <w:r w:rsidR="00BA3013" w:rsidRPr="00BA3013">
        <w:rPr>
          <w:rFonts w:eastAsia="Arial Unicode MS"/>
          <w:sz w:val="12"/>
          <w:lang w:val="de-DE"/>
        </w:rPr>
        <w:t>podmiotu</w:t>
      </w:r>
      <w:proofErr w:type="spellEnd"/>
      <w:r w:rsidR="00BA3013" w:rsidRPr="00BA3013">
        <w:rPr>
          <w:rFonts w:eastAsia="Arial Unicode MS"/>
          <w:sz w:val="12"/>
          <w:lang w:val="de-DE"/>
        </w:rPr>
        <w:t>: NIP/PESEL, KRS/</w:t>
      </w:r>
      <w:proofErr w:type="spellStart"/>
      <w:r w:rsidR="00BA3013" w:rsidRPr="00BA3013">
        <w:rPr>
          <w:rFonts w:eastAsia="Arial Unicode MS"/>
          <w:sz w:val="12"/>
          <w:lang w:val="de-DE"/>
        </w:rPr>
        <w:t>CEiDG</w:t>
      </w:r>
      <w:proofErr w:type="spellEnd"/>
      <w:r w:rsidR="00BA3013" w:rsidRPr="00BA3013">
        <w:rPr>
          <w:rFonts w:eastAsia="Arial Unicode MS"/>
          <w:sz w:val="12"/>
          <w:lang w:val="de-DE"/>
        </w:rPr>
        <w:t>)</w:t>
      </w:r>
    </w:p>
    <w:p w14:paraId="5EFA205F" w14:textId="77777777" w:rsidR="003A6745" w:rsidRDefault="003A6745" w:rsidP="003A6745">
      <w:pPr>
        <w:pStyle w:val="Standard"/>
        <w:spacing w:after="0"/>
        <w:rPr>
          <w:rFonts w:cs="Tahoma"/>
          <w:sz w:val="24"/>
          <w:szCs w:val="24"/>
          <w:u w:val="single"/>
        </w:rPr>
      </w:pPr>
    </w:p>
    <w:p w14:paraId="3CB8B30E" w14:textId="77777777" w:rsidR="003A6745" w:rsidRDefault="003A6745" w:rsidP="003A6745">
      <w:pPr>
        <w:pStyle w:val="Standard"/>
        <w:spacing w:after="0"/>
        <w:rPr>
          <w:rFonts w:cs="Tahoma"/>
          <w:u w:val="single"/>
        </w:rPr>
      </w:pPr>
      <w:r>
        <w:rPr>
          <w:rFonts w:cs="Tahoma"/>
          <w:u w:val="single"/>
        </w:rPr>
        <w:t>reprezentowany przez:</w:t>
      </w:r>
    </w:p>
    <w:p w14:paraId="14B9F20F" w14:textId="77777777" w:rsidR="003A6745" w:rsidRDefault="003A6745" w:rsidP="003A6745">
      <w:pPr>
        <w:pStyle w:val="Standard"/>
        <w:spacing w:after="0"/>
        <w:rPr>
          <w:rFonts w:cs="Tahoma"/>
          <w:u w:val="single"/>
        </w:rPr>
      </w:pPr>
    </w:p>
    <w:p w14:paraId="3C87F859" w14:textId="07BBAE2C" w:rsidR="003A6745" w:rsidRDefault="003A6745" w:rsidP="00154AF3">
      <w:pPr>
        <w:pStyle w:val="Standard"/>
        <w:spacing w:after="0" w:line="360" w:lineRule="auto"/>
        <w:ind w:right="5954"/>
        <w:rPr>
          <w:rFonts w:cs="Tahoma"/>
          <w:sz w:val="24"/>
          <w:szCs w:val="24"/>
        </w:rPr>
      </w:pPr>
      <w:r>
        <w:rPr>
          <w:rFonts w:cs="Tahoma"/>
          <w:sz w:val="24"/>
          <w:szCs w:val="24"/>
        </w:rPr>
        <w:t>………………………………………………</w:t>
      </w:r>
      <w:r w:rsidR="00FB51F5">
        <w:rPr>
          <w:rFonts w:cs="Tahoma"/>
          <w:sz w:val="24"/>
          <w:szCs w:val="24"/>
        </w:rPr>
        <w:t>...</w:t>
      </w:r>
      <w:r>
        <w:rPr>
          <w:rFonts w:cs="Tahoma"/>
          <w:sz w:val="24"/>
          <w:szCs w:val="24"/>
        </w:rPr>
        <w:t>………………………………………………</w:t>
      </w:r>
    </w:p>
    <w:p w14:paraId="474F5270" w14:textId="241262B4" w:rsidR="003A6745" w:rsidRPr="00BA3013" w:rsidRDefault="00BA3013" w:rsidP="003A6745">
      <w:pPr>
        <w:pStyle w:val="Standard"/>
        <w:spacing w:after="0"/>
        <w:ind w:right="5953"/>
        <w:rPr>
          <w:rFonts w:cs="Tahoma"/>
          <w:i/>
          <w:sz w:val="12"/>
          <w:szCs w:val="16"/>
        </w:rPr>
      </w:pPr>
      <w:r>
        <w:rPr>
          <w:rFonts w:cs="Tahoma"/>
          <w:i/>
          <w:sz w:val="12"/>
          <w:szCs w:val="16"/>
        </w:rPr>
        <w:t xml:space="preserve">      </w:t>
      </w:r>
      <w:r w:rsidR="003A6745" w:rsidRPr="00BA3013">
        <w:rPr>
          <w:rFonts w:cs="Tahoma"/>
          <w:i/>
          <w:sz w:val="12"/>
          <w:szCs w:val="16"/>
        </w:rPr>
        <w:t>(imię, nazwisko, stanowisko/podstawa do reprezentacji)</w:t>
      </w:r>
    </w:p>
    <w:p w14:paraId="491A5FF0" w14:textId="7008F1FF" w:rsidR="003A6745" w:rsidRDefault="003A6745" w:rsidP="003A6745">
      <w:pPr>
        <w:pStyle w:val="Standard"/>
        <w:rPr>
          <w:rFonts w:cs="Tahoma"/>
          <w:sz w:val="24"/>
          <w:szCs w:val="24"/>
        </w:rPr>
      </w:pPr>
    </w:p>
    <w:p w14:paraId="2238C890" w14:textId="77777777" w:rsidR="003D34F0" w:rsidRDefault="003D34F0" w:rsidP="003A6745">
      <w:pPr>
        <w:pStyle w:val="Standard"/>
        <w:rPr>
          <w:rFonts w:cs="Tahoma"/>
          <w:sz w:val="24"/>
          <w:szCs w:val="24"/>
        </w:rPr>
      </w:pPr>
    </w:p>
    <w:p w14:paraId="13DF5E72" w14:textId="09BC8713" w:rsidR="003A6745" w:rsidRDefault="00CD4202" w:rsidP="003A6745">
      <w:pPr>
        <w:pStyle w:val="Standard"/>
        <w:spacing w:before="120" w:after="0" w:line="360" w:lineRule="auto"/>
        <w:jc w:val="center"/>
      </w:pPr>
      <w:r>
        <w:rPr>
          <w:rFonts w:cs="Tahoma"/>
          <w:b/>
          <w:sz w:val="24"/>
          <w:szCs w:val="24"/>
          <w:u w:val="single"/>
        </w:rPr>
        <w:t>OŚWIADCZENIE WYKONAWCY</w:t>
      </w:r>
    </w:p>
    <w:p w14:paraId="7B36F03C" w14:textId="77777777" w:rsidR="003A6745" w:rsidRPr="00BA3013" w:rsidRDefault="003A6745" w:rsidP="003A6745">
      <w:pPr>
        <w:pStyle w:val="Standard"/>
        <w:spacing w:after="0" w:line="360" w:lineRule="auto"/>
        <w:jc w:val="center"/>
        <w:rPr>
          <w:rFonts w:cs="Tahoma"/>
          <w:b/>
        </w:rPr>
      </w:pPr>
      <w:r w:rsidRPr="00BA3013">
        <w:rPr>
          <w:rFonts w:cs="Tahoma"/>
          <w:b/>
        </w:rPr>
        <w:t>składane na podstawie art. 125 ust. 1 ustawy z dnia 11 września 2019 r.</w:t>
      </w:r>
    </w:p>
    <w:p w14:paraId="1363E3ED" w14:textId="4EFDBD74" w:rsidR="003A6745" w:rsidRPr="009A3D24" w:rsidRDefault="003A6745" w:rsidP="009A3D24">
      <w:pPr>
        <w:pStyle w:val="Standard"/>
        <w:spacing w:after="0" w:line="360" w:lineRule="auto"/>
        <w:jc w:val="center"/>
        <w:rPr>
          <w:rFonts w:cs="Tahoma"/>
          <w:b/>
        </w:rPr>
      </w:pPr>
      <w:r w:rsidRPr="00BA3013">
        <w:rPr>
          <w:rFonts w:cs="Tahoma"/>
          <w:b/>
        </w:rPr>
        <w:t xml:space="preserve"> Prawo zamówień publicznych (dalej jako: Ustawą),                              </w:t>
      </w:r>
    </w:p>
    <w:p w14:paraId="10BEDA8A" w14:textId="77777777" w:rsidR="003D34F0" w:rsidRDefault="003D34F0" w:rsidP="003A6745">
      <w:pPr>
        <w:pStyle w:val="Standard"/>
        <w:spacing w:after="0" w:line="360" w:lineRule="auto"/>
        <w:jc w:val="center"/>
        <w:rPr>
          <w:rFonts w:cs="Tahoma"/>
          <w:b/>
          <w:sz w:val="16"/>
          <w:szCs w:val="16"/>
        </w:rPr>
      </w:pPr>
    </w:p>
    <w:p w14:paraId="20CF427A" w14:textId="09B32C26" w:rsidR="003A6745" w:rsidRPr="009B2A75" w:rsidRDefault="003A6745" w:rsidP="009B2A75">
      <w:pPr>
        <w:pStyle w:val="Standard"/>
        <w:spacing w:after="0" w:line="360" w:lineRule="auto"/>
        <w:jc w:val="center"/>
        <w:rPr>
          <w:rFonts w:cs="Tahoma"/>
          <w:b/>
          <w:sz w:val="24"/>
          <w:szCs w:val="24"/>
          <w:u w:val="single"/>
        </w:rPr>
      </w:pPr>
      <w:r>
        <w:rPr>
          <w:rFonts w:cs="Tahoma"/>
          <w:b/>
          <w:sz w:val="24"/>
          <w:szCs w:val="24"/>
          <w:u w:val="single"/>
        </w:rPr>
        <w:t xml:space="preserve">DOTYCZĄCE </w:t>
      </w:r>
      <w:r w:rsidR="00CD4202">
        <w:rPr>
          <w:rFonts w:cs="Tahoma"/>
          <w:b/>
          <w:sz w:val="24"/>
          <w:szCs w:val="24"/>
          <w:u w:val="single"/>
        </w:rPr>
        <w:t xml:space="preserve">NIEPODLEGANIU WYKLUCZENIU ORAZ SPEŁNIANIU WARUNKÓW </w:t>
      </w:r>
      <w:r w:rsidR="00CD4202">
        <w:rPr>
          <w:rFonts w:cs="Tahoma"/>
          <w:b/>
          <w:sz w:val="24"/>
          <w:szCs w:val="24"/>
          <w:u w:val="single"/>
        </w:rPr>
        <w:br/>
        <w:t>UDZIAŁU W POSTĘPOWANIU</w:t>
      </w:r>
    </w:p>
    <w:p w14:paraId="2F1F590E" w14:textId="49755E38" w:rsidR="00A2369E" w:rsidRPr="00BA3013" w:rsidRDefault="003A6745" w:rsidP="009B2A75">
      <w:pPr>
        <w:pStyle w:val="Standard"/>
        <w:spacing w:line="360" w:lineRule="auto"/>
        <w:jc w:val="center"/>
        <w:rPr>
          <w:rFonts w:cs="Tahoma"/>
        </w:rPr>
      </w:pPr>
      <w:r w:rsidRPr="00BA3013">
        <w:rPr>
          <w:rFonts w:cs="Tahoma"/>
        </w:rPr>
        <w:t>Na potrzeby postępowania o udzielenie zamówienia publicznego</w:t>
      </w:r>
      <w:r w:rsidR="00DA6CBD" w:rsidRPr="00BA3013">
        <w:rPr>
          <w:rFonts w:cs="Tahoma"/>
        </w:rPr>
        <w:t xml:space="preserve"> na </w:t>
      </w:r>
      <w:r w:rsidR="00A2369E" w:rsidRPr="00BA3013">
        <w:rPr>
          <w:rFonts w:cs="Tahoma"/>
        </w:rPr>
        <w:t>:</w:t>
      </w:r>
    </w:p>
    <w:p w14:paraId="591B555D" w14:textId="2D1F4FA3" w:rsidR="009911D8" w:rsidRPr="009A3D24" w:rsidRDefault="009911D8" w:rsidP="009A3D24">
      <w:pPr>
        <w:pStyle w:val="Nagwek"/>
        <w:jc w:val="center"/>
        <w:rPr>
          <w:b/>
        </w:rPr>
      </w:pPr>
      <w:r w:rsidRPr="00BA3013">
        <w:rPr>
          <w:b/>
          <w:lang w:eastAsia="pl-PL"/>
        </w:rPr>
        <w:t>„</w:t>
      </w:r>
      <w:r w:rsidR="009A3D24" w:rsidRPr="009A3D24">
        <w:rPr>
          <w:rFonts w:eastAsia="Calibri"/>
          <w:b/>
          <w:color w:val="000000"/>
          <w:kern w:val="2"/>
          <w:lang w:eastAsia="pl-PL"/>
        </w:rPr>
        <w:t>Dostawy mięsa wołowego, wieprzowego, drobiowego, podrobów wieprzowych i drobiowych oraz wędlin do Aresztu Śledczego w Sosnowcu</w:t>
      </w:r>
      <w:r w:rsidRPr="00BA3013">
        <w:rPr>
          <w:b/>
          <w:lang w:eastAsia="pl-PL"/>
        </w:rPr>
        <w:t>”</w:t>
      </w:r>
    </w:p>
    <w:p w14:paraId="16864446" w14:textId="2169C9CE" w:rsidR="008B0736" w:rsidRPr="00BA3013" w:rsidRDefault="00DA6CBD" w:rsidP="00297832">
      <w:pPr>
        <w:pStyle w:val="Standard"/>
        <w:spacing w:line="360" w:lineRule="auto"/>
        <w:jc w:val="both"/>
        <w:rPr>
          <w:rFonts w:cs="Tahoma"/>
        </w:rPr>
      </w:pPr>
      <w:r w:rsidRPr="00BA3013">
        <w:rPr>
          <w:rFonts w:cs="Tahoma"/>
          <w:shd w:val="clear" w:color="auto" w:fill="FFFFFF"/>
        </w:rPr>
        <w:lastRenderedPageBreak/>
        <w:t xml:space="preserve"> </w:t>
      </w:r>
      <w:r w:rsidR="003A6745" w:rsidRPr="00BA3013">
        <w:rPr>
          <w:rFonts w:cs="Tahoma"/>
        </w:rPr>
        <w:t>oświadczam, co następuje:</w:t>
      </w:r>
    </w:p>
    <w:p w14:paraId="039DB488" w14:textId="70366F5B" w:rsidR="00B01222" w:rsidRPr="00BA3013" w:rsidRDefault="008B0736" w:rsidP="00B01222">
      <w:pPr>
        <w:pStyle w:val="Default"/>
        <w:spacing w:line="360" w:lineRule="auto"/>
        <w:jc w:val="both"/>
        <w:rPr>
          <w:color w:val="auto"/>
          <w:sz w:val="22"/>
          <w:szCs w:val="22"/>
        </w:rPr>
      </w:pPr>
      <w:r w:rsidRPr="00BA3013">
        <w:rPr>
          <w:b/>
          <w:color w:val="auto"/>
          <w:sz w:val="22"/>
          <w:szCs w:val="22"/>
        </w:rPr>
        <w:t>1.</w:t>
      </w:r>
      <w:r w:rsidR="00257611" w:rsidRPr="00BA3013">
        <w:rPr>
          <w:color w:val="auto"/>
          <w:sz w:val="22"/>
          <w:szCs w:val="22"/>
        </w:rPr>
        <w:t xml:space="preserve"> </w:t>
      </w:r>
      <w:r w:rsidR="00B01222" w:rsidRPr="00BA3013">
        <w:rPr>
          <w:color w:val="auto"/>
          <w:sz w:val="22"/>
          <w:szCs w:val="22"/>
        </w:rPr>
        <w:t>Mając na uwadze przesłanki wykluczenia za</w:t>
      </w:r>
      <w:r w:rsidR="00961EE2">
        <w:rPr>
          <w:color w:val="auto"/>
          <w:sz w:val="22"/>
          <w:szCs w:val="22"/>
        </w:rPr>
        <w:t xml:space="preserve">warte w art. 108 ust. 1 pkt. 1-6 </w:t>
      </w:r>
      <w:r w:rsidR="00B01222" w:rsidRPr="00BA3013">
        <w:rPr>
          <w:color w:val="auto"/>
          <w:sz w:val="22"/>
          <w:szCs w:val="22"/>
        </w:rPr>
        <w:t>ustawy Prawo zamówień publicznych:</w:t>
      </w:r>
    </w:p>
    <w:p w14:paraId="542383F8" w14:textId="58932E2A" w:rsidR="00B01222" w:rsidRPr="00BA3013" w:rsidRDefault="00B01222" w:rsidP="00B01222">
      <w:pPr>
        <w:pStyle w:val="Default"/>
        <w:numPr>
          <w:ilvl w:val="0"/>
          <w:numId w:val="1"/>
        </w:numPr>
        <w:spacing w:line="360" w:lineRule="auto"/>
        <w:jc w:val="both"/>
        <w:rPr>
          <w:color w:val="auto"/>
          <w:sz w:val="22"/>
          <w:szCs w:val="22"/>
        </w:rPr>
      </w:pPr>
      <w:r w:rsidRPr="00BA3013">
        <w:rPr>
          <w:color w:val="auto"/>
          <w:sz w:val="22"/>
          <w:szCs w:val="22"/>
        </w:rPr>
        <w:t>oświadczam, że nie podlegam wykluczeniu z postępowania na podstawie</w:t>
      </w:r>
      <w:r w:rsidR="00961EE2">
        <w:rPr>
          <w:color w:val="auto"/>
          <w:sz w:val="22"/>
          <w:szCs w:val="22"/>
        </w:rPr>
        <w:t xml:space="preserve"> art. 108 ust. 1 pkt 1-6 </w:t>
      </w:r>
      <w:r w:rsidR="00CA2878" w:rsidRPr="00BA3013">
        <w:rPr>
          <w:color w:val="auto"/>
          <w:sz w:val="22"/>
          <w:szCs w:val="22"/>
        </w:rPr>
        <w:t>ustawy.</w:t>
      </w:r>
      <w:r w:rsidR="00CA2878" w:rsidRPr="00DE474E">
        <w:rPr>
          <w:color w:val="FF0000"/>
          <w:sz w:val="28"/>
          <w:szCs w:val="22"/>
        </w:rPr>
        <w:t>*</w:t>
      </w:r>
    </w:p>
    <w:p w14:paraId="718AB4A1" w14:textId="51D59803" w:rsidR="00B01222" w:rsidRPr="00BA3013" w:rsidRDefault="00B01222" w:rsidP="00B01222">
      <w:pPr>
        <w:pStyle w:val="Default"/>
        <w:numPr>
          <w:ilvl w:val="0"/>
          <w:numId w:val="1"/>
        </w:numPr>
        <w:spacing w:line="360" w:lineRule="auto"/>
        <w:jc w:val="both"/>
        <w:rPr>
          <w:color w:val="auto"/>
          <w:sz w:val="22"/>
          <w:szCs w:val="22"/>
        </w:rPr>
      </w:pPr>
      <w:r w:rsidRPr="00BA3013">
        <w:rPr>
          <w:color w:val="auto"/>
          <w:sz w:val="22"/>
          <w:szCs w:val="22"/>
        </w:rPr>
        <w:t>oświadczam, że zachodzą w stosunku do mnie podstawy wykluczenia z postępowania na podstawie art. …………</w:t>
      </w:r>
      <w:r w:rsidR="00961EE2">
        <w:rPr>
          <w:color w:val="auto"/>
          <w:sz w:val="22"/>
          <w:szCs w:val="22"/>
        </w:rPr>
        <w:t>…</w:t>
      </w:r>
      <w:r w:rsidRPr="00BA3013">
        <w:rPr>
          <w:color w:val="auto"/>
          <w:sz w:val="22"/>
          <w:szCs w:val="22"/>
        </w:rPr>
        <w:t>…… ustawy PZP (</w:t>
      </w:r>
      <w:r w:rsidRPr="00BA3013">
        <w:rPr>
          <w:i/>
          <w:color w:val="auto"/>
          <w:sz w:val="22"/>
          <w:szCs w:val="22"/>
        </w:rPr>
        <w:t>podać mającą zastosowanie podstawę wykluczenia spośród wymienionych w</w:t>
      </w:r>
      <w:r w:rsidR="00961EE2">
        <w:rPr>
          <w:i/>
          <w:color w:val="auto"/>
          <w:sz w:val="22"/>
          <w:szCs w:val="22"/>
        </w:rPr>
        <w:t xml:space="preserve"> art. 108 ust. 1 pkt 1, 2, i 5 </w:t>
      </w:r>
      <w:r w:rsidRPr="00BA3013">
        <w:rPr>
          <w:i/>
          <w:color w:val="auto"/>
          <w:sz w:val="22"/>
          <w:szCs w:val="22"/>
        </w:rPr>
        <w:t>ustawy</w:t>
      </w:r>
      <w:r w:rsidRPr="00BA3013">
        <w:rPr>
          <w:color w:val="auto"/>
          <w:sz w:val="22"/>
          <w:szCs w:val="22"/>
        </w:rPr>
        <w:t xml:space="preserve">). </w:t>
      </w:r>
      <w:r w:rsidR="00CA2878" w:rsidRPr="00BA3013">
        <w:rPr>
          <w:color w:val="auto"/>
          <w:sz w:val="22"/>
          <w:szCs w:val="22"/>
        </w:rPr>
        <w:tab/>
      </w:r>
      <w:r w:rsidR="00CA2878" w:rsidRPr="00BA3013">
        <w:rPr>
          <w:color w:val="auto"/>
          <w:sz w:val="22"/>
          <w:szCs w:val="22"/>
        </w:rPr>
        <w:br/>
      </w:r>
      <w:r w:rsidRPr="00BA3013">
        <w:rPr>
          <w:color w:val="auto"/>
          <w:sz w:val="22"/>
          <w:szCs w:val="22"/>
        </w:rPr>
        <w:t>Jednocześnie oświadczam, że w związku z ww. okolicznością, na podstawie art. 110 ust. 2 ustawy podjąłem następujące czynności (procedura sanacyjna – samooczyszczenie):</w:t>
      </w:r>
      <w:r w:rsidR="00CA2878" w:rsidRPr="00BA3013">
        <w:rPr>
          <w:color w:val="FF0000"/>
          <w:sz w:val="22"/>
          <w:szCs w:val="22"/>
        </w:rPr>
        <w:t>*</w:t>
      </w:r>
    </w:p>
    <w:p w14:paraId="71408822" w14:textId="208ACBD2" w:rsidR="00B01222" w:rsidRPr="00BA3013" w:rsidRDefault="00B01222" w:rsidP="00274684">
      <w:pPr>
        <w:pStyle w:val="Default"/>
        <w:spacing w:line="276" w:lineRule="auto"/>
        <w:ind w:firstLine="360"/>
        <w:jc w:val="both"/>
        <w:rPr>
          <w:color w:val="auto"/>
          <w:sz w:val="22"/>
          <w:szCs w:val="22"/>
        </w:rPr>
      </w:pPr>
      <w:r w:rsidRPr="00BA3013">
        <w:rPr>
          <w:color w:val="auto"/>
          <w:sz w:val="22"/>
          <w:szCs w:val="22"/>
        </w:rPr>
        <w:t>…………………………………………………………………</w:t>
      </w:r>
      <w:r w:rsidR="00274684" w:rsidRPr="00BA3013">
        <w:rPr>
          <w:color w:val="auto"/>
          <w:sz w:val="22"/>
          <w:szCs w:val="22"/>
        </w:rPr>
        <w:t>……………………………………………………………………………</w:t>
      </w:r>
      <w:r w:rsidR="00961EE2">
        <w:rPr>
          <w:color w:val="auto"/>
          <w:sz w:val="22"/>
          <w:szCs w:val="22"/>
        </w:rPr>
        <w:t>………</w:t>
      </w:r>
    </w:p>
    <w:p w14:paraId="53B38619" w14:textId="47EE09CB" w:rsidR="00B01222" w:rsidRPr="00BA3013" w:rsidRDefault="00B01222" w:rsidP="00274684">
      <w:pPr>
        <w:pStyle w:val="Default"/>
        <w:spacing w:line="276" w:lineRule="auto"/>
        <w:ind w:firstLine="360"/>
        <w:jc w:val="both"/>
        <w:rPr>
          <w:color w:val="auto"/>
          <w:sz w:val="22"/>
          <w:szCs w:val="22"/>
        </w:rPr>
      </w:pPr>
      <w:r w:rsidRPr="00BA3013">
        <w:rPr>
          <w:color w:val="auto"/>
          <w:sz w:val="22"/>
          <w:szCs w:val="22"/>
        </w:rPr>
        <w:t>…………………………………………………………………</w:t>
      </w:r>
      <w:r w:rsidR="00274684" w:rsidRPr="00BA3013">
        <w:rPr>
          <w:color w:val="auto"/>
          <w:sz w:val="22"/>
          <w:szCs w:val="22"/>
        </w:rPr>
        <w:t>……………………………………………………………………………</w:t>
      </w:r>
      <w:r w:rsidR="00961EE2">
        <w:rPr>
          <w:color w:val="auto"/>
          <w:sz w:val="22"/>
          <w:szCs w:val="22"/>
        </w:rPr>
        <w:t>………</w:t>
      </w:r>
    </w:p>
    <w:p w14:paraId="292C4FC4" w14:textId="77777777" w:rsidR="00B01222" w:rsidRPr="00BA3013" w:rsidRDefault="00B01222" w:rsidP="00274684">
      <w:pPr>
        <w:pStyle w:val="Default"/>
        <w:spacing w:line="276" w:lineRule="auto"/>
        <w:ind w:firstLine="360"/>
        <w:jc w:val="both"/>
        <w:rPr>
          <w:color w:val="auto"/>
          <w:sz w:val="22"/>
          <w:szCs w:val="22"/>
        </w:rPr>
      </w:pPr>
      <w:r w:rsidRPr="00BA3013">
        <w:rPr>
          <w:color w:val="auto"/>
          <w:sz w:val="22"/>
          <w:szCs w:val="22"/>
        </w:rPr>
        <w:t>Na potwierdzenie powyższego przedkładam następujące środki dowodowe:</w:t>
      </w:r>
    </w:p>
    <w:p w14:paraId="23FCCE26" w14:textId="08BEDEA3" w:rsidR="00B01222" w:rsidRPr="00BA3013" w:rsidRDefault="00B01222" w:rsidP="00274684">
      <w:pPr>
        <w:pStyle w:val="Default"/>
        <w:spacing w:line="276" w:lineRule="auto"/>
        <w:ind w:firstLine="360"/>
        <w:jc w:val="both"/>
        <w:rPr>
          <w:color w:val="auto"/>
          <w:sz w:val="22"/>
          <w:szCs w:val="22"/>
        </w:rPr>
      </w:pPr>
      <w:r w:rsidRPr="00BA3013">
        <w:rPr>
          <w:color w:val="auto"/>
          <w:sz w:val="22"/>
          <w:szCs w:val="22"/>
        </w:rPr>
        <w:t>1) ………………………………………………</w:t>
      </w:r>
      <w:r w:rsidR="00961EE2">
        <w:rPr>
          <w:color w:val="auto"/>
          <w:sz w:val="22"/>
          <w:szCs w:val="22"/>
        </w:rPr>
        <w:t>…………………………………………………………………………………….....</w:t>
      </w:r>
    </w:p>
    <w:p w14:paraId="37F5E222" w14:textId="02B32E74" w:rsidR="008B0736" w:rsidRDefault="00961EE2" w:rsidP="00274684">
      <w:pPr>
        <w:pStyle w:val="Default"/>
        <w:spacing w:line="276" w:lineRule="auto"/>
        <w:ind w:firstLine="360"/>
        <w:jc w:val="both"/>
        <w:rPr>
          <w:color w:val="auto"/>
          <w:sz w:val="23"/>
          <w:szCs w:val="23"/>
        </w:rPr>
      </w:pPr>
      <w:r>
        <w:rPr>
          <w:color w:val="auto"/>
          <w:sz w:val="22"/>
          <w:szCs w:val="22"/>
        </w:rPr>
        <w:t>2) ………………………………………………………………………………………………………………………………………..</w:t>
      </w:r>
      <w:r w:rsidR="00CA2878" w:rsidRPr="00BA3013">
        <w:rPr>
          <w:color w:val="auto"/>
          <w:sz w:val="22"/>
          <w:szCs w:val="22"/>
        </w:rPr>
        <w:tab/>
      </w:r>
      <w:r w:rsidR="008D000F" w:rsidRPr="00BA3013">
        <w:rPr>
          <w:color w:val="auto"/>
          <w:sz w:val="22"/>
          <w:szCs w:val="22"/>
        </w:rPr>
        <w:br/>
      </w:r>
      <w:r w:rsidR="00CA2878">
        <w:rPr>
          <w:color w:val="auto"/>
          <w:sz w:val="23"/>
          <w:szCs w:val="23"/>
        </w:rPr>
        <w:tab/>
      </w:r>
      <w:r w:rsidR="00CA2878" w:rsidRPr="00275E5D">
        <w:rPr>
          <w:color w:val="auto"/>
          <w:szCs w:val="23"/>
        </w:rPr>
        <w:t xml:space="preserve">                                                        </w:t>
      </w:r>
      <w:r w:rsidR="00CA2878" w:rsidRPr="00275E5D">
        <w:rPr>
          <w:color w:val="FF0000"/>
          <w:sz w:val="18"/>
          <w:szCs w:val="23"/>
        </w:rPr>
        <w:t>(*niepotrzebne skreślić)</w:t>
      </w:r>
      <w:r w:rsidR="00CA2878" w:rsidRPr="00275E5D">
        <w:rPr>
          <w:color w:val="FF0000"/>
          <w:sz w:val="18"/>
          <w:szCs w:val="23"/>
        </w:rPr>
        <w:tab/>
      </w:r>
      <w:r w:rsidR="00CA2878">
        <w:rPr>
          <w:color w:val="FF0000"/>
          <w:sz w:val="16"/>
          <w:szCs w:val="23"/>
        </w:rPr>
        <w:br/>
      </w:r>
    </w:p>
    <w:p w14:paraId="6EF10EBC" w14:textId="43F3AC0E" w:rsidR="008B0736" w:rsidRPr="00BA3013" w:rsidRDefault="008B0736" w:rsidP="00B01222">
      <w:pPr>
        <w:pStyle w:val="Default"/>
        <w:spacing w:line="360" w:lineRule="auto"/>
        <w:jc w:val="both"/>
        <w:rPr>
          <w:color w:val="auto"/>
          <w:sz w:val="22"/>
          <w:szCs w:val="22"/>
        </w:rPr>
      </w:pPr>
      <w:r w:rsidRPr="00BA3013">
        <w:rPr>
          <w:b/>
          <w:color w:val="auto"/>
          <w:sz w:val="22"/>
          <w:szCs w:val="22"/>
        </w:rPr>
        <w:t>2.</w:t>
      </w:r>
      <w:r w:rsidR="00257611" w:rsidRPr="00BA3013">
        <w:rPr>
          <w:color w:val="auto"/>
          <w:sz w:val="22"/>
          <w:szCs w:val="22"/>
        </w:rPr>
        <w:t xml:space="preserve"> Oświadczam</w:t>
      </w:r>
      <w:r w:rsidRPr="00BA3013">
        <w:rPr>
          <w:color w:val="auto"/>
          <w:sz w:val="22"/>
          <w:szCs w:val="22"/>
        </w:rPr>
        <w:t xml:space="preserve">, </w:t>
      </w:r>
      <w:r w:rsidR="00B514F1" w:rsidRPr="00BA3013">
        <w:rPr>
          <w:color w:val="auto"/>
          <w:sz w:val="22"/>
          <w:szCs w:val="22"/>
        </w:rPr>
        <w:t xml:space="preserve"> </w:t>
      </w:r>
      <w:r w:rsidR="00F31703" w:rsidRPr="00BA3013">
        <w:rPr>
          <w:color w:val="auto"/>
          <w:sz w:val="22"/>
          <w:szCs w:val="22"/>
        </w:rPr>
        <w:t>ż</w:t>
      </w:r>
      <w:r w:rsidR="00257611" w:rsidRPr="00BA3013">
        <w:rPr>
          <w:color w:val="auto"/>
          <w:sz w:val="22"/>
          <w:szCs w:val="22"/>
        </w:rPr>
        <w:t>e nie podlegam</w:t>
      </w:r>
      <w:r w:rsidRPr="00BA3013">
        <w:rPr>
          <w:color w:val="auto"/>
          <w:sz w:val="22"/>
          <w:szCs w:val="22"/>
        </w:rPr>
        <w:t xml:space="preserve"> </w:t>
      </w:r>
      <w:r w:rsidR="00B514F1" w:rsidRPr="00BA3013">
        <w:rPr>
          <w:color w:val="auto"/>
          <w:sz w:val="22"/>
          <w:szCs w:val="22"/>
        </w:rPr>
        <w:t xml:space="preserve"> </w:t>
      </w:r>
      <w:r w:rsidRPr="00BA3013">
        <w:rPr>
          <w:color w:val="auto"/>
          <w:sz w:val="22"/>
          <w:szCs w:val="22"/>
        </w:rPr>
        <w:t>wykluczeniu z postępowania na podstawie art. 109 ust. 1 pkt</w:t>
      </w:r>
      <w:r w:rsidR="00961EE2">
        <w:rPr>
          <w:color w:val="auto"/>
          <w:sz w:val="22"/>
          <w:szCs w:val="22"/>
        </w:rPr>
        <w:t>.</w:t>
      </w:r>
      <w:r w:rsidRPr="00BA3013">
        <w:rPr>
          <w:color w:val="auto"/>
          <w:sz w:val="22"/>
          <w:szCs w:val="22"/>
        </w:rPr>
        <w:t xml:space="preserve"> 4</w:t>
      </w:r>
      <w:r w:rsidR="00F82AB5" w:rsidRPr="00BA3013">
        <w:rPr>
          <w:color w:val="auto"/>
          <w:sz w:val="22"/>
          <w:szCs w:val="22"/>
        </w:rPr>
        <w:t xml:space="preserve"> </w:t>
      </w:r>
      <w:r w:rsidRPr="00BA3013">
        <w:rPr>
          <w:color w:val="auto"/>
          <w:sz w:val="22"/>
          <w:szCs w:val="22"/>
        </w:rPr>
        <w:t xml:space="preserve"> ustawy z dnia 11 września 2019 r.</w:t>
      </w:r>
      <w:r w:rsidR="00961EE2">
        <w:rPr>
          <w:color w:val="auto"/>
          <w:sz w:val="22"/>
          <w:szCs w:val="22"/>
        </w:rPr>
        <w:t xml:space="preserve"> </w:t>
      </w:r>
      <w:r w:rsidRPr="00BA3013">
        <w:rPr>
          <w:color w:val="auto"/>
          <w:sz w:val="22"/>
          <w:szCs w:val="22"/>
        </w:rPr>
        <w:t>Prawo zamówień publicznych;</w:t>
      </w:r>
      <w:r w:rsidR="008D000F" w:rsidRPr="00BA3013">
        <w:rPr>
          <w:color w:val="auto"/>
          <w:sz w:val="22"/>
          <w:szCs w:val="22"/>
        </w:rPr>
        <w:tab/>
      </w:r>
      <w:r w:rsidR="008D000F" w:rsidRPr="00BA3013">
        <w:rPr>
          <w:color w:val="auto"/>
          <w:sz w:val="22"/>
          <w:szCs w:val="22"/>
        </w:rPr>
        <w:br/>
      </w:r>
    </w:p>
    <w:p w14:paraId="6ADC64E2" w14:textId="75BC5105" w:rsidR="008D000F" w:rsidRPr="00DE474E" w:rsidRDefault="00F31703" w:rsidP="00DE474E">
      <w:pPr>
        <w:pStyle w:val="Default"/>
        <w:spacing w:line="360" w:lineRule="auto"/>
        <w:jc w:val="both"/>
        <w:rPr>
          <w:color w:val="auto"/>
          <w:sz w:val="22"/>
          <w:szCs w:val="22"/>
        </w:rPr>
      </w:pPr>
      <w:r w:rsidRPr="00BA3013">
        <w:rPr>
          <w:b/>
          <w:color w:val="auto"/>
          <w:sz w:val="22"/>
          <w:szCs w:val="22"/>
        </w:rPr>
        <w:t>3.</w:t>
      </w:r>
      <w:r w:rsidR="00257611" w:rsidRPr="00BA3013">
        <w:rPr>
          <w:color w:val="auto"/>
          <w:sz w:val="22"/>
          <w:szCs w:val="22"/>
        </w:rPr>
        <w:t xml:space="preserve"> Oświadczam,  że nie podlegam</w:t>
      </w:r>
      <w:r w:rsidRPr="00BA3013">
        <w:rPr>
          <w:color w:val="auto"/>
          <w:sz w:val="22"/>
          <w:szCs w:val="22"/>
        </w:rPr>
        <w:t xml:space="preserve">  wykluczeniu z postępowania na podstawie art. 7 ust. 1 pkt. 1-3 ustawy z dnia </w:t>
      </w:r>
      <w:r w:rsidR="00CA2878" w:rsidRPr="00BA3013">
        <w:rPr>
          <w:color w:val="auto"/>
          <w:sz w:val="22"/>
          <w:szCs w:val="22"/>
        </w:rPr>
        <w:t>13</w:t>
      </w:r>
      <w:r w:rsidR="00D114EC" w:rsidRPr="00BA3013">
        <w:rPr>
          <w:color w:val="auto"/>
          <w:sz w:val="22"/>
          <w:szCs w:val="22"/>
        </w:rPr>
        <w:t xml:space="preserve"> kwietnia 2022</w:t>
      </w:r>
      <w:r w:rsidR="00226E18" w:rsidRPr="00BA3013">
        <w:rPr>
          <w:color w:val="auto"/>
          <w:sz w:val="22"/>
          <w:szCs w:val="22"/>
        </w:rPr>
        <w:t xml:space="preserve"> r. o szczególnych rozwiązaniach w zakresie przeciwdziałania wspieraniu agresji na Ukrainę oraz służących ochronie bezpieczeństwa narodowego</w:t>
      </w:r>
      <w:r w:rsidR="00DE474E">
        <w:rPr>
          <w:color w:val="auto"/>
          <w:sz w:val="22"/>
          <w:szCs w:val="22"/>
        </w:rPr>
        <w:t xml:space="preserve"> (</w:t>
      </w:r>
      <w:proofErr w:type="spellStart"/>
      <w:r w:rsidR="00DE474E">
        <w:rPr>
          <w:color w:val="auto"/>
          <w:sz w:val="22"/>
          <w:szCs w:val="22"/>
        </w:rPr>
        <w:t>t.j</w:t>
      </w:r>
      <w:proofErr w:type="spellEnd"/>
      <w:r w:rsidR="00275E5D">
        <w:rPr>
          <w:color w:val="auto"/>
          <w:sz w:val="22"/>
          <w:szCs w:val="22"/>
        </w:rPr>
        <w:t>.</w:t>
      </w:r>
      <w:r w:rsidR="00DE474E">
        <w:rPr>
          <w:color w:val="auto"/>
          <w:sz w:val="22"/>
          <w:szCs w:val="22"/>
        </w:rPr>
        <w:t xml:space="preserve"> Dz.U. z 2025 r. poz. 51</w:t>
      </w:r>
      <w:r w:rsidR="00275E5D">
        <w:rPr>
          <w:color w:val="auto"/>
          <w:sz w:val="22"/>
          <w:szCs w:val="22"/>
        </w:rPr>
        <w:t>)</w:t>
      </w:r>
      <w:r w:rsidR="00852F64">
        <w:rPr>
          <w:color w:val="auto"/>
          <w:sz w:val="22"/>
          <w:szCs w:val="22"/>
        </w:rPr>
        <w:tab/>
      </w:r>
      <w:r w:rsidR="00B01222">
        <w:rPr>
          <w:color w:val="auto"/>
          <w:sz w:val="23"/>
          <w:szCs w:val="23"/>
        </w:rPr>
        <w:tab/>
      </w:r>
    </w:p>
    <w:p w14:paraId="7EF158AC" w14:textId="1DA8F79E" w:rsidR="00962544" w:rsidRPr="00BA3013" w:rsidRDefault="00DE474E" w:rsidP="00B01222">
      <w:pPr>
        <w:pStyle w:val="Default"/>
        <w:spacing w:line="360" w:lineRule="auto"/>
        <w:jc w:val="both"/>
        <w:rPr>
          <w:rFonts w:cs="Tahoma"/>
          <w:iCs/>
          <w:sz w:val="22"/>
          <w:szCs w:val="22"/>
        </w:rPr>
      </w:pPr>
      <w:r>
        <w:rPr>
          <w:color w:val="auto"/>
          <w:sz w:val="22"/>
          <w:szCs w:val="22"/>
        </w:rPr>
        <w:t>4</w:t>
      </w:r>
      <w:r w:rsidR="00962544" w:rsidRPr="00BA3013">
        <w:rPr>
          <w:color w:val="auto"/>
          <w:sz w:val="22"/>
          <w:szCs w:val="22"/>
        </w:rPr>
        <w:t>. Oświadczam, że wszystkie informacje podane w powyższych oświadczeniach są aktualne i zgodne z prawdą oraz zostały przedstawione z pełną świadomością konsekwencji wprowadzenia Zam</w:t>
      </w:r>
      <w:bookmarkStart w:id="0" w:name="_GoBack"/>
      <w:bookmarkEnd w:id="0"/>
      <w:r w:rsidR="00962544" w:rsidRPr="00BA3013">
        <w:rPr>
          <w:color w:val="auto"/>
          <w:sz w:val="22"/>
          <w:szCs w:val="22"/>
        </w:rPr>
        <w:t>awiającego w błąd przy przedstawianiu informacji.</w:t>
      </w:r>
    </w:p>
    <w:p w14:paraId="184BA47D" w14:textId="77777777" w:rsidR="00F82AB5" w:rsidRPr="00BA3013" w:rsidRDefault="00F82AB5" w:rsidP="003A6745">
      <w:pPr>
        <w:pStyle w:val="Standard"/>
        <w:spacing w:after="0" w:line="360" w:lineRule="auto"/>
        <w:jc w:val="both"/>
        <w:rPr>
          <w:rFonts w:cs="Tahoma"/>
          <w:iCs/>
        </w:rPr>
      </w:pPr>
    </w:p>
    <w:p w14:paraId="4703943F" w14:textId="6B475AAA" w:rsidR="008B0736" w:rsidRPr="00BA3013" w:rsidRDefault="003A6745" w:rsidP="003A6745">
      <w:pPr>
        <w:pStyle w:val="Standard"/>
        <w:spacing w:after="0" w:line="360" w:lineRule="auto"/>
        <w:jc w:val="both"/>
        <w:rPr>
          <w:rFonts w:cs="Tahoma"/>
          <w:iCs/>
        </w:rPr>
      </w:pPr>
      <w:r w:rsidRPr="00BA3013">
        <w:rPr>
          <w:rFonts w:cs="Tahoma"/>
          <w:iCs/>
        </w:rPr>
        <w:t>…………….…….......................</w:t>
      </w:r>
      <w:r w:rsidR="008B0736" w:rsidRPr="00BA3013">
        <w:rPr>
          <w:rFonts w:cs="Tahoma"/>
          <w:iCs/>
        </w:rPr>
        <w:t>.......</w:t>
      </w:r>
      <w:r w:rsidRPr="00BA3013">
        <w:rPr>
          <w:rFonts w:cs="Tahoma"/>
          <w:iCs/>
        </w:rPr>
        <w:t>.(miejscowość),</w:t>
      </w:r>
      <w:r w:rsidR="003D34F0" w:rsidRPr="00BA3013">
        <w:rPr>
          <w:rFonts w:cs="Tahoma"/>
          <w:iCs/>
        </w:rPr>
        <w:t xml:space="preserve"> </w:t>
      </w:r>
      <w:r w:rsidR="00BA3013">
        <w:rPr>
          <w:rFonts w:cs="Tahoma"/>
          <w:iCs/>
        </w:rPr>
        <w:tab/>
      </w:r>
      <w:r w:rsidR="00BA3013">
        <w:rPr>
          <w:rFonts w:cs="Tahoma"/>
          <w:iCs/>
        </w:rPr>
        <w:tab/>
      </w:r>
      <w:r w:rsidR="00BA3013">
        <w:rPr>
          <w:rFonts w:cs="Tahoma"/>
          <w:iCs/>
        </w:rPr>
        <w:tab/>
      </w:r>
      <w:r w:rsidR="003D34F0" w:rsidRPr="00BA3013">
        <w:rPr>
          <w:rFonts w:cs="Tahoma"/>
          <w:iCs/>
        </w:rPr>
        <w:t xml:space="preserve">      </w:t>
      </w:r>
      <w:r w:rsidRPr="00BA3013">
        <w:rPr>
          <w:rFonts w:cs="Tahoma"/>
          <w:iCs/>
        </w:rPr>
        <w:t xml:space="preserve"> dnia ………</w:t>
      </w:r>
      <w:r w:rsidR="001B47F9" w:rsidRPr="00BA3013">
        <w:rPr>
          <w:rFonts w:cs="Tahoma"/>
          <w:iCs/>
        </w:rPr>
        <w:t>………………...</w:t>
      </w:r>
      <w:r w:rsidRPr="00BA3013">
        <w:rPr>
          <w:rFonts w:cs="Tahoma"/>
          <w:iCs/>
        </w:rPr>
        <w:t>….……..... r.</w:t>
      </w:r>
      <w:r w:rsidRPr="00BA3013">
        <w:rPr>
          <w:rFonts w:cs="Tahoma"/>
          <w:iCs/>
        </w:rPr>
        <w:tab/>
      </w:r>
      <w:r w:rsidRPr="00BA3013">
        <w:rPr>
          <w:rFonts w:cs="Tahoma"/>
          <w:iCs/>
        </w:rPr>
        <w:tab/>
      </w:r>
      <w:r w:rsidRPr="00BA3013">
        <w:rPr>
          <w:rFonts w:cs="Tahoma"/>
          <w:iCs/>
        </w:rPr>
        <w:tab/>
      </w:r>
    </w:p>
    <w:p w14:paraId="6D49FCF0" w14:textId="77777777" w:rsidR="00297832" w:rsidRDefault="00297832" w:rsidP="003A6745">
      <w:pPr>
        <w:pStyle w:val="Standard"/>
        <w:spacing w:after="0" w:line="360" w:lineRule="auto"/>
        <w:jc w:val="both"/>
        <w:rPr>
          <w:rFonts w:cs="Tahoma"/>
          <w:iCs/>
          <w:sz w:val="24"/>
          <w:szCs w:val="24"/>
        </w:rPr>
      </w:pPr>
    </w:p>
    <w:p w14:paraId="6F5B1D2F" w14:textId="1DB826B8" w:rsidR="008B0736" w:rsidRPr="00BA3013" w:rsidRDefault="008B0736" w:rsidP="008B0736">
      <w:pPr>
        <w:pStyle w:val="Default"/>
        <w:jc w:val="center"/>
        <w:rPr>
          <w:sz w:val="22"/>
          <w:szCs w:val="22"/>
        </w:rPr>
      </w:pPr>
      <w:r w:rsidRPr="00BA3013">
        <w:rPr>
          <w:sz w:val="22"/>
          <w:szCs w:val="22"/>
        </w:rPr>
        <w:t xml:space="preserve">                                                                                                      </w:t>
      </w:r>
      <w:r w:rsidR="00BA3013">
        <w:rPr>
          <w:sz w:val="22"/>
          <w:szCs w:val="22"/>
        </w:rPr>
        <w:t xml:space="preserve">        </w:t>
      </w:r>
      <w:r w:rsidR="00BA3013" w:rsidRPr="00BA3013">
        <w:rPr>
          <w:sz w:val="22"/>
          <w:szCs w:val="22"/>
        </w:rPr>
        <w:t xml:space="preserve">   </w:t>
      </w:r>
      <w:r w:rsidRPr="00BA3013">
        <w:rPr>
          <w:sz w:val="22"/>
          <w:szCs w:val="22"/>
        </w:rPr>
        <w:t xml:space="preserve">    …………………………………………….</w:t>
      </w:r>
    </w:p>
    <w:p w14:paraId="157B8E49" w14:textId="1815D1AC" w:rsidR="008B0736" w:rsidRDefault="007A001D" w:rsidP="008B0736">
      <w:pPr>
        <w:pStyle w:val="Default"/>
        <w:ind w:left="5664" w:firstLine="708"/>
        <w:rPr>
          <w:color w:val="auto"/>
          <w:sz w:val="16"/>
          <w:szCs w:val="16"/>
        </w:rPr>
      </w:pPr>
      <w:r>
        <w:rPr>
          <w:i/>
          <w:iCs/>
          <w:color w:val="auto"/>
          <w:sz w:val="16"/>
          <w:szCs w:val="16"/>
        </w:rPr>
        <w:t>(</w:t>
      </w:r>
      <w:r w:rsidR="008B0736">
        <w:rPr>
          <w:i/>
          <w:iCs/>
          <w:color w:val="auto"/>
          <w:sz w:val="16"/>
          <w:szCs w:val="16"/>
        </w:rPr>
        <w:t>Dokument winien być podpisany</w:t>
      </w:r>
    </w:p>
    <w:p w14:paraId="400E43E3" w14:textId="77777777" w:rsidR="008B0736" w:rsidRDefault="008B0736" w:rsidP="008B0736">
      <w:pPr>
        <w:pStyle w:val="Default"/>
        <w:ind w:left="5664"/>
        <w:jc w:val="center"/>
        <w:rPr>
          <w:color w:val="auto"/>
          <w:sz w:val="16"/>
          <w:szCs w:val="16"/>
        </w:rPr>
      </w:pPr>
      <w:r>
        <w:rPr>
          <w:i/>
          <w:iCs/>
          <w:color w:val="auto"/>
          <w:sz w:val="16"/>
          <w:szCs w:val="16"/>
        </w:rPr>
        <w:t>kwalifikowanym podpisem elektronicznym lub</w:t>
      </w:r>
    </w:p>
    <w:p w14:paraId="7E4F2C3C" w14:textId="77777777" w:rsidR="008B0736" w:rsidRDefault="008B0736" w:rsidP="008B0736">
      <w:pPr>
        <w:pStyle w:val="Default"/>
        <w:ind w:left="4956" w:firstLine="708"/>
        <w:jc w:val="center"/>
        <w:rPr>
          <w:color w:val="auto"/>
          <w:sz w:val="16"/>
          <w:szCs w:val="16"/>
        </w:rPr>
      </w:pPr>
      <w:r>
        <w:rPr>
          <w:i/>
          <w:iCs/>
          <w:color w:val="auto"/>
          <w:sz w:val="16"/>
          <w:szCs w:val="16"/>
        </w:rPr>
        <w:t>podpisem zaufanym lub podpisem osobistym</w:t>
      </w:r>
    </w:p>
    <w:p w14:paraId="3E60F2A8" w14:textId="77777777" w:rsidR="008B0736" w:rsidRDefault="008B0736" w:rsidP="008B0736">
      <w:pPr>
        <w:pStyle w:val="Default"/>
        <w:ind w:left="4956" w:firstLine="708"/>
        <w:jc w:val="center"/>
        <w:rPr>
          <w:color w:val="auto"/>
          <w:sz w:val="16"/>
          <w:szCs w:val="16"/>
        </w:rPr>
      </w:pPr>
      <w:r>
        <w:rPr>
          <w:i/>
          <w:iCs/>
          <w:color w:val="auto"/>
          <w:sz w:val="16"/>
          <w:szCs w:val="16"/>
        </w:rPr>
        <w:t>przez osoby uprawnione do</w:t>
      </w:r>
    </w:p>
    <w:p w14:paraId="26BBCB68" w14:textId="621AB525" w:rsidR="003A6745" w:rsidRPr="00275E5D" w:rsidRDefault="008B0736" w:rsidP="00275E5D">
      <w:pPr>
        <w:pStyle w:val="Standard"/>
        <w:spacing w:after="0" w:line="360" w:lineRule="auto"/>
        <w:ind w:left="5664" w:firstLine="708"/>
        <w:rPr>
          <w:rFonts w:cs="Tahoma"/>
          <w:iCs/>
          <w:sz w:val="24"/>
          <w:szCs w:val="24"/>
        </w:rPr>
      </w:pPr>
      <w:r>
        <w:rPr>
          <w:i/>
          <w:iCs/>
          <w:sz w:val="16"/>
          <w:szCs w:val="16"/>
        </w:rPr>
        <w:t>reprezentowania wykonawcy)</w:t>
      </w:r>
      <w:r w:rsidR="003A6745">
        <w:rPr>
          <w:rFonts w:cs="Tahoma"/>
          <w:iCs/>
          <w:sz w:val="24"/>
          <w:szCs w:val="24"/>
        </w:rPr>
        <w:tab/>
      </w:r>
    </w:p>
    <w:sectPr w:rsidR="003A6745" w:rsidRPr="00275E5D" w:rsidSect="001706B8">
      <w:footerReference w:type="default" r:id="rId11"/>
      <w:endnotePr>
        <w:numFmt w:val="decimal"/>
      </w:endnotePr>
      <w:pgSz w:w="11906" w:h="16838"/>
      <w:pgMar w:top="1417" w:right="1417" w:bottom="1417" w:left="1417" w:header="510" w:footer="283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4923C6" w14:textId="77777777" w:rsidR="00653255" w:rsidRDefault="00653255">
      <w:pPr>
        <w:spacing w:after="0" w:line="240" w:lineRule="auto"/>
      </w:pPr>
      <w:r>
        <w:separator/>
      </w:r>
    </w:p>
  </w:endnote>
  <w:endnote w:type="continuationSeparator" w:id="0">
    <w:p w14:paraId="39BA33E8" w14:textId="77777777" w:rsidR="00653255" w:rsidRDefault="006532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4381860"/>
      <w:docPartObj>
        <w:docPartGallery w:val="Page Numbers (Bottom of Page)"/>
        <w:docPartUnique/>
      </w:docPartObj>
    </w:sdtPr>
    <w:sdtEndPr/>
    <w:sdtContent>
      <w:p w14:paraId="24F61D70" w14:textId="345D8553" w:rsidR="001C24C4" w:rsidRDefault="001C24C4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61EE2">
          <w:rPr>
            <w:noProof/>
          </w:rPr>
          <w:t>2</w:t>
        </w:r>
        <w:r>
          <w:fldChar w:fldCharType="end"/>
        </w:r>
      </w:p>
    </w:sdtContent>
  </w:sdt>
  <w:p w14:paraId="7619C96A" w14:textId="77777777" w:rsidR="00A141CF" w:rsidRDefault="00961EE2" w:rsidP="009F582A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A93AF8" w14:textId="77777777" w:rsidR="00653255" w:rsidRDefault="00653255">
      <w:pPr>
        <w:spacing w:after="0" w:line="240" w:lineRule="auto"/>
      </w:pPr>
      <w:r>
        <w:separator/>
      </w:r>
    </w:p>
  </w:footnote>
  <w:footnote w:type="continuationSeparator" w:id="0">
    <w:p w14:paraId="77A0C1F1" w14:textId="77777777" w:rsidR="00653255" w:rsidRDefault="006532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F2622F"/>
    <w:multiLevelType w:val="hybridMultilevel"/>
    <w:tmpl w:val="F17475D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6745"/>
    <w:rsid w:val="00022D84"/>
    <w:rsid w:val="000524EB"/>
    <w:rsid w:val="00060CEF"/>
    <w:rsid w:val="00086F77"/>
    <w:rsid w:val="000C126E"/>
    <w:rsid w:val="000F38F0"/>
    <w:rsid w:val="000F59C5"/>
    <w:rsid w:val="00154AF3"/>
    <w:rsid w:val="001706B8"/>
    <w:rsid w:val="00181ACE"/>
    <w:rsid w:val="00195990"/>
    <w:rsid w:val="001B47F9"/>
    <w:rsid w:val="001C24C4"/>
    <w:rsid w:val="00226E18"/>
    <w:rsid w:val="00257611"/>
    <w:rsid w:val="00272BD4"/>
    <w:rsid w:val="00274684"/>
    <w:rsid w:val="00275E5D"/>
    <w:rsid w:val="0028721B"/>
    <w:rsid w:val="00297832"/>
    <w:rsid w:val="002B50BE"/>
    <w:rsid w:val="00313C71"/>
    <w:rsid w:val="00331CEA"/>
    <w:rsid w:val="003A6745"/>
    <w:rsid w:val="003D34F0"/>
    <w:rsid w:val="0041282D"/>
    <w:rsid w:val="00440C73"/>
    <w:rsid w:val="00457922"/>
    <w:rsid w:val="004A5664"/>
    <w:rsid w:val="004C03B4"/>
    <w:rsid w:val="00636F19"/>
    <w:rsid w:val="00642DCE"/>
    <w:rsid w:val="00653255"/>
    <w:rsid w:val="0065774E"/>
    <w:rsid w:val="006F14B9"/>
    <w:rsid w:val="007A001D"/>
    <w:rsid w:val="007E257C"/>
    <w:rsid w:val="00834D46"/>
    <w:rsid w:val="00852F64"/>
    <w:rsid w:val="00862D4B"/>
    <w:rsid w:val="00890F43"/>
    <w:rsid w:val="008942D8"/>
    <w:rsid w:val="008A60CC"/>
    <w:rsid w:val="008B0736"/>
    <w:rsid w:val="008B20D9"/>
    <w:rsid w:val="008D000F"/>
    <w:rsid w:val="0094270B"/>
    <w:rsid w:val="00961EE2"/>
    <w:rsid w:val="00962544"/>
    <w:rsid w:val="0097086F"/>
    <w:rsid w:val="00990ED4"/>
    <w:rsid w:val="009911D8"/>
    <w:rsid w:val="009A3D24"/>
    <w:rsid w:val="009B2A75"/>
    <w:rsid w:val="009F1607"/>
    <w:rsid w:val="009F582A"/>
    <w:rsid w:val="00A2369E"/>
    <w:rsid w:val="00A90C82"/>
    <w:rsid w:val="00B01222"/>
    <w:rsid w:val="00B503E3"/>
    <w:rsid w:val="00B514F1"/>
    <w:rsid w:val="00B83198"/>
    <w:rsid w:val="00BA3013"/>
    <w:rsid w:val="00CA2878"/>
    <w:rsid w:val="00CD4202"/>
    <w:rsid w:val="00CF70A0"/>
    <w:rsid w:val="00D114EC"/>
    <w:rsid w:val="00D3416F"/>
    <w:rsid w:val="00D45579"/>
    <w:rsid w:val="00D777A5"/>
    <w:rsid w:val="00DA3F50"/>
    <w:rsid w:val="00DA6CBD"/>
    <w:rsid w:val="00DE474E"/>
    <w:rsid w:val="00DF1B78"/>
    <w:rsid w:val="00E713D0"/>
    <w:rsid w:val="00EB4476"/>
    <w:rsid w:val="00EE698E"/>
    <w:rsid w:val="00EE72BA"/>
    <w:rsid w:val="00F31703"/>
    <w:rsid w:val="00F82AB5"/>
    <w:rsid w:val="00FB51F5"/>
    <w:rsid w:val="00FF4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F45ECB1"/>
  <w15:chartTrackingRefBased/>
  <w15:docId w15:val="{3AF4899C-C371-4A82-93E3-037B80579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A6745"/>
    <w:pPr>
      <w:widowControl w:val="0"/>
      <w:suppressAutoHyphens/>
      <w:autoSpaceDN w:val="0"/>
      <w:textAlignment w:val="baseline"/>
    </w:pPr>
    <w:rPr>
      <w:rFonts w:ascii="Calibri" w:eastAsia="Times New Roman" w:hAnsi="Calibri" w:cs="Calibri"/>
      <w:kern w:val="3"/>
    </w:rPr>
  </w:style>
  <w:style w:type="paragraph" w:styleId="Nagwek2">
    <w:name w:val="heading 2"/>
    <w:basedOn w:val="Normalny"/>
    <w:link w:val="Nagwek2Znak1"/>
    <w:qFormat/>
    <w:rsid w:val="00B83198"/>
    <w:pPr>
      <w:keepNext/>
      <w:widowControl/>
      <w:tabs>
        <w:tab w:val="left" w:pos="0"/>
      </w:tabs>
      <w:suppressAutoHyphens w:val="0"/>
      <w:autoSpaceDN/>
      <w:spacing w:after="0" w:line="240" w:lineRule="auto"/>
      <w:jc w:val="both"/>
      <w:textAlignment w:val="auto"/>
      <w:outlineLvl w:val="1"/>
    </w:pPr>
    <w:rPr>
      <w:rFonts w:ascii="Times New Roman" w:hAnsi="Times New Roman" w:cs="Times New Roman"/>
      <w:b/>
      <w:kern w:val="0"/>
      <w:sz w:val="36"/>
      <w:szCs w:val="24"/>
      <w:lang w:val="x-none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3A6745"/>
    <w:pPr>
      <w:suppressAutoHyphens/>
      <w:autoSpaceDN w:val="0"/>
      <w:textAlignment w:val="baseline"/>
    </w:pPr>
    <w:rPr>
      <w:rFonts w:ascii="Calibri" w:eastAsia="Times New Roman" w:hAnsi="Calibri" w:cs="Times New Roman"/>
      <w:kern w:val="3"/>
    </w:rPr>
  </w:style>
  <w:style w:type="paragraph" w:styleId="Stopka">
    <w:name w:val="footer"/>
    <w:basedOn w:val="Standard"/>
    <w:link w:val="StopkaZnak"/>
    <w:uiPriority w:val="99"/>
    <w:rsid w:val="003A6745"/>
    <w:pPr>
      <w:suppressLineNumbers/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A6745"/>
    <w:rPr>
      <w:rFonts w:ascii="Calibri" w:eastAsia="Times New Roman" w:hAnsi="Calibri" w:cs="Times New Roman"/>
      <w:kern w:val="3"/>
    </w:rPr>
  </w:style>
  <w:style w:type="character" w:customStyle="1" w:styleId="Nagwek2Znak">
    <w:name w:val="Nagłówek 2 Znak"/>
    <w:basedOn w:val="Domylnaczcionkaakapitu"/>
    <w:uiPriority w:val="9"/>
    <w:semiHidden/>
    <w:rsid w:val="00B83198"/>
    <w:rPr>
      <w:rFonts w:asciiTheme="majorHAnsi" w:eastAsiaTheme="majorEastAsia" w:hAnsiTheme="majorHAnsi" w:cstheme="majorBidi"/>
      <w:color w:val="2E74B5" w:themeColor="accent1" w:themeShade="BF"/>
      <w:kern w:val="3"/>
      <w:sz w:val="26"/>
      <w:szCs w:val="26"/>
    </w:rPr>
  </w:style>
  <w:style w:type="character" w:customStyle="1" w:styleId="Nagwek2Znak1">
    <w:name w:val="Nagłówek 2 Znak1"/>
    <w:link w:val="Nagwek2"/>
    <w:rsid w:val="00B83198"/>
    <w:rPr>
      <w:rFonts w:ascii="Times New Roman" w:eastAsia="Times New Roman" w:hAnsi="Times New Roman" w:cs="Times New Roman"/>
      <w:b/>
      <w:sz w:val="36"/>
      <w:szCs w:val="24"/>
      <w:lang w:val="x-none" w:eastAsia="pl-PL"/>
    </w:rPr>
  </w:style>
  <w:style w:type="paragraph" w:styleId="Nagwek">
    <w:name w:val="header"/>
    <w:basedOn w:val="Normalny"/>
    <w:link w:val="NagwekZnak"/>
    <w:uiPriority w:val="99"/>
    <w:unhideWhenUsed/>
    <w:rsid w:val="009F58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582A"/>
    <w:rPr>
      <w:rFonts w:ascii="Calibri" w:eastAsia="Times New Roman" w:hAnsi="Calibri" w:cs="Calibri"/>
      <w:kern w:val="3"/>
    </w:rPr>
  </w:style>
  <w:style w:type="paragraph" w:customStyle="1" w:styleId="Default">
    <w:name w:val="Default"/>
    <w:rsid w:val="008B073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6EE34C-E597-44EE-B7D9-CB72455C7B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280D5D4-25CF-4ED5-A5FF-0B36856FF0B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A003614-E6C1-4F40-BB4B-12BEDCF293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02276A6-5244-450C-8825-7A585FB75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</TotalTime>
  <Pages>2</Pages>
  <Words>498</Words>
  <Characters>2988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 Wiatrowski</dc:creator>
  <cp:keywords/>
  <dc:description/>
  <cp:lastModifiedBy>Piotr Leks</cp:lastModifiedBy>
  <cp:revision>35</cp:revision>
  <cp:lastPrinted>2021-09-16T08:37:00Z</cp:lastPrinted>
  <dcterms:created xsi:type="dcterms:W3CDTF">2021-04-13T13:00:00Z</dcterms:created>
  <dcterms:modified xsi:type="dcterms:W3CDTF">2026-02-05T09:14:00Z</dcterms:modified>
</cp:coreProperties>
</file>