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6BD50" w14:textId="77777777" w:rsidR="00CC387B" w:rsidRDefault="00CE7D09">
      <w:pPr>
        <w:suppressAutoHyphens/>
        <w:spacing w:before="120"/>
        <w:jc w:val="right"/>
        <w:rPr>
          <w:rFonts w:ascii="Cambria" w:hAnsi="Cambria" w:cs="Arial"/>
          <w:b/>
          <w:bCs/>
          <w:sz w:val="22"/>
          <w:szCs w:val="22"/>
          <w:lang w:eastAsia="ar-SA"/>
        </w:rPr>
      </w:pPr>
      <w:r>
        <w:rPr>
          <w:rFonts w:ascii="Cambria" w:hAnsi="Cambria" w:cs="Arial"/>
          <w:b/>
          <w:bCs/>
          <w:position w:val="6"/>
          <w:sz w:val="22"/>
          <w:szCs w:val="22"/>
          <w:lang w:eastAsia="ar-SA"/>
        </w:rPr>
        <w:t xml:space="preserve">Załącznik nr </w:t>
      </w:r>
      <w:r>
        <w:rPr>
          <w:rFonts w:ascii="Cambria" w:hAnsi="Cambria" w:cs="Arial"/>
          <w:b/>
          <w:bCs/>
          <w:sz w:val="22"/>
          <w:szCs w:val="22"/>
          <w:lang w:eastAsia="ar-SA"/>
        </w:rPr>
        <w:t xml:space="preserve">3 do SWZ </w:t>
      </w:r>
    </w:p>
    <w:p w14:paraId="0749550C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__________________________________________________________</w:t>
      </w:r>
    </w:p>
    <w:p w14:paraId="23505C91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__________________________________________________________</w:t>
      </w:r>
    </w:p>
    <w:p w14:paraId="5CFBEAC9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__________________________________________________________</w:t>
      </w:r>
    </w:p>
    <w:p w14:paraId="476AFF21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(Nazwa i adres wykonawcy)</w:t>
      </w:r>
    </w:p>
    <w:p w14:paraId="6ECA7438" w14:textId="77777777" w:rsidR="00CC387B" w:rsidRDefault="00CE7D09">
      <w:pPr>
        <w:suppressAutoHyphens/>
        <w:spacing w:before="120"/>
        <w:jc w:val="right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________________________________, dnia _____________ r.</w:t>
      </w:r>
    </w:p>
    <w:p w14:paraId="67D98360" w14:textId="77777777" w:rsidR="00CC387B" w:rsidRDefault="00CC387B">
      <w:pPr>
        <w:suppressAutoHyphens/>
        <w:spacing w:before="120"/>
        <w:jc w:val="both"/>
        <w:rPr>
          <w:rFonts w:ascii="Cambria" w:hAnsi="Cambria" w:cs="Arial"/>
          <w:b/>
          <w:bCs/>
          <w:sz w:val="22"/>
          <w:szCs w:val="22"/>
          <w:lang w:eastAsia="ar-SA"/>
        </w:rPr>
      </w:pPr>
    </w:p>
    <w:p w14:paraId="1E91DD9B" w14:textId="77777777" w:rsidR="00CC387B" w:rsidRDefault="00CE7D09">
      <w:pPr>
        <w:suppressAutoHyphens/>
        <w:spacing w:before="120"/>
        <w:jc w:val="center"/>
        <w:rPr>
          <w:rFonts w:ascii="Cambria" w:hAnsi="Cambria" w:cs="Arial"/>
          <w:b/>
          <w:bCs/>
          <w:sz w:val="22"/>
          <w:szCs w:val="22"/>
          <w:lang w:eastAsia="ar-SA"/>
        </w:rPr>
      </w:pPr>
      <w:r>
        <w:rPr>
          <w:rFonts w:ascii="Cambria" w:hAnsi="Cambria" w:cs="Arial"/>
          <w:b/>
          <w:bCs/>
          <w:sz w:val="22"/>
          <w:szCs w:val="22"/>
          <w:lang w:eastAsia="ar-SA"/>
        </w:rPr>
        <w:t xml:space="preserve">OŚWIADCZENIE WYKONAWCY </w:t>
      </w:r>
      <w:r>
        <w:rPr>
          <w:rFonts w:ascii="Cambria" w:hAnsi="Cambria" w:cs="Arial"/>
          <w:b/>
          <w:bCs/>
          <w:sz w:val="22"/>
          <w:szCs w:val="22"/>
          <w:lang w:eastAsia="ar-SA"/>
        </w:rPr>
        <w:br/>
        <w:t>O AKTUALNOŚCI INFORMACJI ZAWARTYCH W OŚWIADCZENIU, O  KTÓRYM MOWA W ART. 125 UST. 1 PZP   W ZAKRESIE PODSTAW WYKLUCZENIA Z POSTĘPOWANIA</w:t>
      </w:r>
    </w:p>
    <w:p w14:paraId="5CEF5414" w14:textId="77777777" w:rsidR="00CC387B" w:rsidRDefault="00CC387B">
      <w:pPr>
        <w:suppressAutoHyphens/>
        <w:spacing w:before="120"/>
        <w:jc w:val="center"/>
        <w:rPr>
          <w:rFonts w:ascii="Cambria" w:hAnsi="Cambria" w:cs="Arial"/>
          <w:b/>
          <w:bCs/>
          <w:sz w:val="22"/>
          <w:szCs w:val="22"/>
          <w:lang w:eastAsia="ar-SA"/>
        </w:rPr>
      </w:pPr>
    </w:p>
    <w:p w14:paraId="64797C20" w14:textId="4FBF052F" w:rsidR="00CC387B" w:rsidRDefault="00CE7D09">
      <w:pPr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W związku ze złożeniem oferty w postępowaniu o udzielenie zamówienia publicznego prowadzonym przez Zamawiającego w trybie podstawowym bez negocjacji o którym mowa w art.275 pkt 1 ustawy z dnia 11 września 2019 Prawo zamówień publicznych  (</w:t>
      </w:r>
      <w:proofErr w:type="spellStart"/>
      <w:r w:rsidR="003225E8">
        <w:rPr>
          <w:rFonts w:ascii="Cambria" w:hAnsi="Cambria"/>
          <w:bCs/>
        </w:rPr>
        <w:t>t.j</w:t>
      </w:r>
      <w:proofErr w:type="spellEnd"/>
      <w:r w:rsidR="003225E8">
        <w:rPr>
          <w:rFonts w:ascii="Cambria" w:hAnsi="Cambria"/>
          <w:bCs/>
        </w:rPr>
        <w:t xml:space="preserve">. </w:t>
      </w:r>
      <w:r w:rsidR="003225E8" w:rsidRPr="008B28D6">
        <w:rPr>
          <w:rFonts w:ascii="Cambria" w:hAnsi="Cambria"/>
          <w:bCs/>
        </w:rPr>
        <w:t xml:space="preserve">Dz. U. z 2024 r. poz. 1320 z </w:t>
      </w:r>
      <w:proofErr w:type="spellStart"/>
      <w:r w:rsidR="003225E8" w:rsidRPr="008B28D6">
        <w:rPr>
          <w:rFonts w:ascii="Cambria" w:hAnsi="Cambria"/>
          <w:bCs/>
        </w:rPr>
        <w:t>późn</w:t>
      </w:r>
      <w:proofErr w:type="spellEnd"/>
      <w:r w:rsidR="003225E8" w:rsidRPr="008B28D6">
        <w:rPr>
          <w:rFonts w:ascii="Cambria" w:hAnsi="Cambria"/>
          <w:bCs/>
        </w:rPr>
        <w:t>. zm.</w:t>
      </w:r>
      <w:r>
        <w:rPr>
          <w:rFonts w:ascii="Cambria" w:hAnsi="Cambria" w:cs="Arial"/>
          <w:bCs/>
          <w:sz w:val="22"/>
          <w:szCs w:val="22"/>
          <w:lang w:eastAsia="ar-SA"/>
        </w:rPr>
        <w:t xml:space="preserve">) na zadanie : </w:t>
      </w:r>
    </w:p>
    <w:p w14:paraId="239BB0F1" w14:textId="79320F04" w:rsidR="00CC387B" w:rsidRDefault="00CE7D09">
      <w:pPr>
        <w:jc w:val="both"/>
      </w:pPr>
      <w:r>
        <w:rPr>
          <w:rFonts w:asciiTheme="majorHAnsi" w:hAnsiTheme="majorHAnsi"/>
          <w:b/>
          <w:sz w:val="22"/>
          <w:szCs w:val="22"/>
        </w:rPr>
        <w:t>„Czynna ochrona żółwia błotnego w Poleskim Parku Narodowym – obserwacje samic  i zabezpieczanie  złóż jaj w 202</w:t>
      </w:r>
      <w:r w:rsidR="009D6168">
        <w:rPr>
          <w:rFonts w:asciiTheme="majorHAnsi" w:hAnsiTheme="majorHAnsi"/>
          <w:b/>
          <w:sz w:val="22"/>
          <w:szCs w:val="22"/>
        </w:rPr>
        <w:t xml:space="preserve">6 </w:t>
      </w:r>
      <w:r>
        <w:rPr>
          <w:rFonts w:asciiTheme="majorHAnsi" w:hAnsiTheme="majorHAnsi"/>
          <w:b/>
          <w:sz w:val="22"/>
          <w:szCs w:val="22"/>
        </w:rPr>
        <w:t>roku</w:t>
      </w:r>
      <w:r w:rsidR="004F2626">
        <w:rPr>
          <w:rFonts w:asciiTheme="majorHAnsi" w:hAnsiTheme="majorHAnsi"/>
          <w:b/>
          <w:sz w:val="22"/>
          <w:szCs w:val="22"/>
        </w:rPr>
        <w:t xml:space="preserve"> – II postępowanie</w:t>
      </w:r>
      <w:r>
        <w:rPr>
          <w:rFonts w:asciiTheme="majorHAnsi" w:hAnsiTheme="majorHAnsi"/>
          <w:b/>
          <w:sz w:val="22"/>
          <w:szCs w:val="22"/>
        </w:rPr>
        <w:t>”</w:t>
      </w:r>
    </w:p>
    <w:p w14:paraId="26DFD4CF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Ja niżej podpisany ______________________________________________________________________________________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73F3D912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działając w imieniu i na rzecz</w:t>
      </w:r>
    </w:p>
    <w:p w14:paraId="6CDB7981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D12E58" w14:textId="231B552A" w:rsidR="00CC387B" w:rsidRDefault="00CE7D09">
      <w:pPr>
        <w:suppressAutoHyphens/>
        <w:spacing w:before="120" w:line="240" w:lineRule="exact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oświadczam, że informacje zawarte w  oświadczeniu, o którym mowa w art. 125 ust. 1  ustawy  z dnia 11 września 2019 r. (</w:t>
      </w:r>
      <w:proofErr w:type="spellStart"/>
      <w:r w:rsidR="001303B9">
        <w:rPr>
          <w:rFonts w:ascii="Cambria" w:hAnsi="Cambria" w:cs="Arial"/>
          <w:bCs/>
          <w:sz w:val="22"/>
          <w:szCs w:val="22"/>
          <w:lang w:eastAsia="ar-SA"/>
        </w:rPr>
        <w:t>t.j</w:t>
      </w:r>
      <w:proofErr w:type="spellEnd"/>
      <w:r w:rsidR="001303B9">
        <w:rPr>
          <w:rFonts w:ascii="Cambria" w:hAnsi="Cambria" w:cs="Arial"/>
          <w:bCs/>
          <w:sz w:val="22"/>
          <w:szCs w:val="22"/>
          <w:lang w:eastAsia="ar-SA"/>
        </w:rPr>
        <w:t xml:space="preserve">. </w:t>
      </w:r>
      <w:r>
        <w:rPr>
          <w:rFonts w:ascii="Cambria" w:hAnsi="Cambria" w:cs="Arial"/>
          <w:bCs/>
          <w:sz w:val="22"/>
          <w:szCs w:val="22"/>
          <w:lang w:eastAsia="ar-SA"/>
        </w:rPr>
        <w:t>Dz. U. z 20</w:t>
      </w:r>
      <w:r w:rsidR="001303B9">
        <w:rPr>
          <w:rFonts w:ascii="Cambria" w:hAnsi="Cambria" w:cs="Arial"/>
          <w:bCs/>
          <w:sz w:val="22"/>
          <w:szCs w:val="22"/>
          <w:lang w:eastAsia="ar-SA"/>
        </w:rPr>
        <w:t>24</w:t>
      </w:r>
      <w:r>
        <w:rPr>
          <w:rFonts w:ascii="Cambria" w:hAnsi="Cambria" w:cs="Arial"/>
          <w:bCs/>
          <w:sz w:val="22"/>
          <w:szCs w:val="22"/>
          <w:lang w:eastAsia="ar-SA"/>
        </w:rPr>
        <w:t xml:space="preserve"> r. poz. </w:t>
      </w:r>
      <w:r w:rsidR="001303B9">
        <w:rPr>
          <w:rFonts w:ascii="Cambria" w:hAnsi="Cambria" w:cs="Arial"/>
          <w:bCs/>
          <w:sz w:val="22"/>
          <w:szCs w:val="22"/>
          <w:lang w:eastAsia="ar-SA"/>
        </w:rPr>
        <w:t>1320</w:t>
      </w:r>
      <w:r>
        <w:rPr>
          <w:rFonts w:ascii="Cambria" w:hAnsi="Cambria" w:cs="Arial"/>
          <w:bCs/>
          <w:sz w:val="22"/>
          <w:szCs w:val="22"/>
          <w:lang w:eastAsia="ar-SA"/>
        </w:rPr>
        <w:t xml:space="preserve"> z </w:t>
      </w:r>
      <w:proofErr w:type="spellStart"/>
      <w:r>
        <w:rPr>
          <w:rFonts w:ascii="Cambria" w:hAnsi="Cambria" w:cs="Arial"/>
          <w:bCs/>
          <w:sz w:val="22"/>
          <w:szCs w:val="22"/>
          <w:lang w:eastAsia="ar-SA"/>
        </w:rPr>
        <w:t>późn</w:t>
      </w:r>
      <w:proofErr w:type="spellEnd"/>
      <w:r>
        <w:rPr>
          <w:rFonts w:ascii="Cambria" w:hAnsi="Cambria" w:cs="Arial"/>
          <w:bCs/>
          <w:sz w:val="22"/>
          <w:szCs w:val="22"/>
          <w:lang w:eastAsia="ar-SA"/>
        </w:rPr>
        <w:t>. zm. - „PZP”) przedłożonym wraz z ofertą przez Wykonawcę, którego reprezentuję są aktualne w zakresie podstaw wykluczenia z postępowania określonych w:</w:t>
      </w:r>
    </w:p>
    <w:p w14:paraId="05EBAFC7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-</w:t>
      </w:r>
      <w:r>
        <w:rPr>
          <w:rFonts w:ascii="Cambria" w:hAnsi="Cambria" w:cs="Arial"/>
          <w:bCs/>
          <w:sz w:val="22"/>
          <w:szCs w:val="22"/>
          <w:lang w:eastAsia="ar-SA"/>
        </w:rPr>
        <w:tab/>
        <w:t>art. 108 ust. 1 pkt 3 PZP,</w:t>
      </w:r>
    </w:p>
    <w:p w14:paraId="3DC3158C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>-</w:t>
      </w:r>
      <w:r>
        <w:rPr>
          <w:rFonts w:ascii="Cambria" w:hAnsi="Cambria" w:cs="Arial"/>
          <w:bCs/>
          <w:sz w:val="22"/>
          <w:szCs w:val="22"/>
          <w:lang w:eastAsia="ar-SA"/>
        </w:rPr>
        <w:tab/>
      </w:r>
      <w:r>
        <w:rPr>
          <w:rFonts w:ascii="Cambria" w:hAnsi="Cambria" w:cs="Arial"/>
          <w:sz w:val="22"/>
          <w:szCs w:val="22"/>
          <w:lang w:eastAsia="ar-SA"/>
        </w:rPr>
        <w:t xml:space="preserve">art. 108 ust. 1 pkt 4 PZP odnośnie do orzeczenia zakazu ubiegania się o zamówienie publiczne tytułem środka zapobiegawczego, </w:t>
      </w:r>
    </w:p>
    <w:p w14:paraId="001E74CE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 xml:space="preserve">art. 108 ust. 1 pkt 5 PZP odnośnie do zawarcia z innymi wykonawcami porozumienia mającego na celu zakłócenie konkurencji, </w:t>
      </w:r>
    </w:p>
    <w:p w14:paraId="2B73A741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>art. 108 ust. 1 pkt 6 PZP,</w:t>
      </w:r>
    </w:p>
    <w:p w14:paraId="0EE426BC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 xml:space="preserve">art. 109 ust. 1 pkt 1 PZP odnośnie naruszenia obowiązków dotyczących płatności podatków i opłat lokalnych, o których mowa w ustawie z dnia 12 stycznia 1991 r. o podatkach i opłatach lokalnych (tekst jedn. Dz. U. z 2022 r. poz. 1452 z </w:t>
      </w:r>
      <w:proofErr w:type="spellStart"/>
      <w:r>
        <w:rPr>
          <w:rFonts w:ascii="Cambria" w:hAnsi="Cambria" w:cs="Arial"/>
          <w:sz w:val="22"/>
          <w:szCs w:val="22"/>
          <w:lang w:eastAsia="ar-SA"/>
        </w:rPr>
        <w:t>późn</w:t>
      </w:r>
      <w:proofErr w:type="spellEnd"/>
      <w:r>
        <w:rPr>
          <w:rFonts w:ascii="Cambria" w:hAnsi="Cambria" w:cs="Arial"/>
          <w:sz w:val="22"/>
          <w:szCs w:val="22"/>
          <w:lang w:eastAsia="ar-SA"/>
        </w:rPr>
        <w:t>. zm.),</w:t>
      </w:r>
    </w:p>
    <w:p w14:paraId="61AEAC0C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 xml:space="preserve">art. 109 ust. 1 pkt 2 lit b) odnośnie do ukarania za wykroczenie, za które wymierzono karę ograniczenia wolności lub karę grzywny, </w:t>
      </w:r>
    </w:p>
    <w:p w14:paraId="050B3994" w14:textId="77777777" w:rsidR="00CC387B" w:rsidRPr="001303B9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val="en-US" w:eastAsia="ar-SA"/>
        </w:rPr>
      </w:pPr>
      <w:r w:rsidRPr="001303B9">
        <w:rPr>
          <w:rFonts w:ascii="Cambria" w:hAnsi="Cambria" w:cs="Arial"/>
          <w:sz w:val="22"/>
          <w:szCs w:val="22"/>
          <w:lang w:val="en-US" w:eastAsia="ar-SA"/>
        </w:rPr>
        <w:t>-</w:t>
      </w:r>
      <w:r w:rsidRPr="001303B9">
        <w:rPr>
          <w:rFonts w:ascii="Cambria" w:hAnsi="Cambria" w:cs="Arial"/>
          <w:sz w:val="22"/>
          <w:szCs w:val="22"/>
          <w:lang w:val="en-US" w:eastAsia="ar-SA"/>
        </w:rPr>
        <w:tab/>
        <w:t xml:space="preserve">art. 109 </w:t>
      </w:r>
      <w:proofErr w:type="spellStart"/>
      <w:r w:rsidRPr="001303B9">
        <w:rPr>
          <w:rFonts w:ascii="Cambria" w:hAnsi="Cambria" w:cs="Arial"/>
          <w:sz w:val="22"/>
          <w:szCs w:val="22"/>
          <w:lang w:val="en-US" w:eastAsia="ar-SA"/>
        </w:rPr>
        <w:t>ust</w:t>
      </w:r>
      <w:proofErr w:type="spellEnd"/>
      <w:r w:rsidRPr="001303B9">
        <w:rPr>
          <w:rFonts w:ascii="Cambria" w:hAnsi="Cambria" w:cs="Arial"/>
          <w:sz w:val="22"/>
          <w:szCs w:val="22"/>
          <w:lang w:val="en-US" w:eastAsia="ar-SA"/>
        </w:rPr>
        <w:t xml:space="preserve">. 1 pkt 2 lit c) PZP, </w:t>
      </w:r>
    </w:p>
    <w:p w14:paraId="1AACA7DA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>art. 109 ust. 1 pkt 3 PZP ustawy odnośnie do skazania za wykroczenie, za które wymierzono karę ograniczenia wolności lub karę grzywny,</w:t>
      </w:r>
    </w:p>
    <w:p w14:paraId="6CB01BCD" w14:textId="77777777" w:rsidR="00CC387B" w:rsidRDefault="00CE7D09">
      <w:pPr>
        <w:suppressAutoHyphens/>
        <w:spacing w:before="120" w:line="240" w:lineRule="exact"/>
        <w:ind w:left="700" w:hanging="700"/>
        <w:jc w:val="both"/>
        <w:rPr>
          <w:rFonts w:ascii="Cambria" w:hAnsi="Cambria" w:cs="Arial"/>
          <w:sz w:val="22"/>
          <w:szCs w:val="22"/>
          <w:lang w:eastAsia="ar-SA"/>
        </w:rPr>
      </w:pPr>
      <w:r>
        <w:rPr>
          <w:rFonts w:ascii="Cambria" w:hAnsi="Cambria" w:cs="Arial"/>
          <w:sz w:val="22"/>
          <w:szCs w:val="22"/>
          <w:lang w:eastAsia="ar-SA"/>
        </w:rPr>
        <w:t>-</w:t>
      </w:r>
      <w:r>
        <w:rPr>
          <w:rFonts w:ascii="Cambria" w:hAnsi="Cambria" w:cs="Arial"/>
          <w:sz w:val="22"/>
          <w:szCs w:val="22"/>
          <w:lang w:eastAsia="ar-SA"/>
        </w:rPr>
        <w:tab/>
        <w:t xml:space="preserve"> art. 109 ust. 1 pkt 5 i 7-10 PZP.</w:t>
      </w:r>
    </w:p>
    <w:p w14:paraId="3B277DDC" w14:textId="77777777" w:rsidR="00CC387B" w:rsidRDefault="00CE7D09">
      <w:pPr>
        <w:suppressAutoHyphens/>
        <w:spacing w:before="120" w:line="240" w:lineRule="exact"/>
        <w:ind w:left="700" w:hanging="700"/>
        <w:jc w:val="right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lastRenderedPageBreak/>
        <w:t>________________________________</w:t>
      </w:r>
      <w:r>
        <w:rPr>
          <w:rFonts w:ascii="Cambria" w:hAnsi="Cambria" w:cs="Arial"/>
          <w:bCs/>
          <w:sz w:val="22"/>
          <w:szCs w:val="22"/>
          <w:lang w:eastAsia="ar-SA"/>
        </w:rPr>
        <w:tab/>
      </w:r>
    </w:p>
    <w:p w14:paraId="75143A75" w14:textId="77777777" w:rsidR="00CC387B" w:rsidRDefault="00CE7D09">
      <w:pPr>
        <w:suppressAutoHyphens/>
        <w:spacing w:before="120" w:line="240" w:lineRule="exact"/>
        <w:rPr>
          <w:rFonts w:ascii="Cambria" w:hAnsi="Cambria" w:cs="Arial"/>
          <w:bCs/>
          <w:sz w:val="22"/>
          <w:szCs w:val="22"/>
          <w:lang w:eastAsia="ar-SA"/>
        </w:rPr>
      </w:pPr>
      <w:r>
        <w:rPr>
          <w:rFonts w:ascii="Cambria" w:hAnsi="Cambria" w:cs="Arial"/>
          <w:bCs/>
          <w:sz w:val="22"/>
          <w:szCs w:val="22"/>
          <w:lang w:eastAsia="ar-SA"/>
        </w:rPr>
        <w:t xml:space="preserve">                                                                                                                                            (podpis)</w:t>
      </w:r>
    </w:p>
    <w:p w14:paraId="24139D08" w14:textId="77777777" w:rsidR="00CC387B" w:rsidRDefault="00CC387B">
      <w:pPr>
        <w:suppressAutoHyphens/>
        <w:spacing w:before="120"/>
        <w:rPr>
          <w:rFonts w:ascii="Cambria" w:hAnsi="Cambria" w:cs="Arial"/>
          <w:bCs/>
          <w:sz w:val="22"/>
          <w:szCs w:val="22"/>
          <w:lang w:eastAsia="ar-SA"/>
        </w:rPr>
      </w:pPr>
    </w:p>
    <w:p w14:paraId="1F7BFF92" w14:textId="77777777" w:rsidR="00CC387B" w:rsidRDefault="00CC387B">
      <w:pPr>
        <w:suppressAutoHyphens/>
        <w:spacing w:before="120"/>
        <w:rPr>
          <w:rFonts w:ascii="Cambria" w:hAnsi="Cambria" w:cs="Arial"/>
          <w:bCs/>
          <w:sz w:val="22"/>
          <w:szCs w:val="22"/>
          <w:lang w:eastAsia="ar-SA"/>
        </w:rPr>
      </w:pPr>
    </w:p>
    <w:p w14:paraId="73083856" w14:textId="77777777" w:rsidR="00CC387B" w:rsidRDefault="00CE7D09">
      <w:pPr>
        <w:suppressAutoHyphens/>
        <w:spacing w:before="120"/>
        <w:jc w:val="both"/>
        <w:rPr>
          <w:rFonts w:ascii="Cambria" w:hAnsi="Cambria" w:cs="Arial"/>
          <w:bCs/>
          <w:i/>
          <w:sz w:val="22"/>
          <w:szCs w:val="22"/>
          <w:lang w:eastAsia="ar-SA"/>
        </w:rPr>
      </w:pPr>
      <w:r>
        <w:rPr>
          <w:rFonts w:ascii="Cambria" w:hAnsi="Cambria" w:cs="Arial"/>
          <w:bCs/>
          <w:i/>
          <w:sz w:val="22"/>
          <w:szCs w:val="22"/>
          <w:lang w:eastAsia="ar-SA"/>
        </w:rPr>
        <w:t>Dokument może być przekazany:</w:t>
      </w:r>
      <w:r>
        <w:rPr>
          <w:rFonts w:ascii="Cambria" w:hAnsi="Cambria" w:cs="Arial"/>
          <w:bCs/>
          <w:i/>
          <w:sz w:val="22"/>
          <w:szCs w:val="22"/>
          <w:lang w:eastAsia="ar-SA"/>
        </w:rPr>
        <w:tab/>
        <w:t xml:space="preserve">(1) w postaci elektronicznej opatrzonej kwalifikowanym podpisem elektronicznym przez wykonawcę </w:t>
      </w:r>
      <w:r>
        <w:rPr>
          <w:rFonts w:ascii="Cambria" w:hAnsi="Cambria" w:cs="Arial"/>
          <w:bCs/>
          <w:i/>
          <w:sz w:val="22"/>
          <w:szCs w:val="22"/>
          <w:lang w:eastAsia="ar-SA"/>
        </w:rPr>
        <w:tab/>
        <w:t xml:space="preserve">lub </w:t>
      </w:r>
      <w:r>
        <w:rPr>
          <w:rFonts w:ascii="Cambria" w:hAnsi="Cambria" w:cs="Arial"/>
          <w:bCs/>
          <w:i/>
          <w:sz w:val="22"/>
          <w:szCs w:val="22"/>
          <w:lang w:eastAsia="ar-SA"/>
        </w:rPr>
        <w:tab/>
        <w:t>w postaci elektronicznej opatrzonej podpisem zaufanym lub podpisem osobistym</w:t>
      </w:r>
      <w:r>
        <w:rPr>
          <w:rFonts w:ascii="Cambria" w:hAnsi="Cambria" w:cs="Arial"/>
          <w:bCs/>
          <w:i/>
          <w:sz w:val="22"/>
          <w:szCs w:val="22"/>
          <w:lang w:eastAsia="ar-SA"/>
        </w:rPr>
        <w:br/>
      </w:r>
      <w:r>
        <w:rPr>
          <w:rFonts w:ascii="Cambria" w:hAnsi="Cambria" w:cs="Arial"/>
          <w:bCs/>
          <w:i/>
          <w:sz w:val="22"/>
          <w:szCs w:val="22"/>
          <w:lang w:eastAsia="ar-SA"/>
        </w:rPr>
        <w:br/>
        <w:t xml:space="preserve">(2) jako cyfrowe odwzorowanie dokumentu, który został sporządzony w postaci papierowej i opatrzony własnoręcznym podpisem potwierdzające zgodność odwzorowania cyfrowego z dokumentem w postaci papierowej; cyfrowe odwzorowanie dokumentu (elektroniczna kopia dokumentu, który został sporządzony w postaci papierowej i opatrzony własnoręcznym podpisem) jest opatrywane kwalifikowanym podpisem elektronicznym przez wykonawcę lub przez notariusza. </w:t>
      </w:r>
    </w:p>
    <w:p w14:paraId="1D663334" w14:textId="77777777" w:rsidR="00CC387B" w:rsidRDefault="00CC387B"/>
    <w:sectPr w:rsidR="00CC387B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8" w:right="1417" w:bottom="1417" w:left="1417" w:header="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282485" w14:textId="77777777" w:rsidR="0073550D" w:rsidRDefault="0073550D" w:rsidP="00CE7D09">
      <w:r>
        <w:separator/>
      </w:r>
    </w:p>
  </w:endnote>
  <w:endnote w:type="continuationSeparator" w:id="0">
    <w:p w14:paraId="43065BC2" w14:textId="77777777" w:rsidR="0073550D" w:rsidRDefault="0073550D" w:rsidP="00CE7D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06D458" w14:textId="77777777" w:rsidR="003478ED" w:rsidRDefault="003478E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79E4B6" w14:textId="77777777" w:rsidR="003478ED" w:rsidRDefault="003478ED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C4F05" w14:textId="77777777" w:rsidR="003478ED" w:rsidRDefault="003478E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0B7D57" w14:textId="77777777" w:rsidR="0073550D" w:rsidRDefault="0073550D" w:rsidP="00CE7D09">
      <w:r>
        <w:separator/>
      </w:r>
    </w:p>
  </w:footnote>
  <w:footnote w:type="continuationSeparator" w:id="0">
    <w:p w14:paraId="54749AE2" w14:textId="77777777" w:rsidR="0073550D" w:rsidRDefault="0073550D" w:rsidP="00CE7D0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F53C64" w14:textId="77777777" w:rsidR="003478ED" w:rsidRDefault="003478E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028F54" w14:textId="1BBD449C" w:rsidR="003478ED" w:rsidRDefault="003478ED">
    <w:pPr>
      <w:pStyle w:val="Nagwek"/>
    </w:pPr>
    <w:r>
      <w:rPr>
        <w:noProof/>
      </w:rPr>
      <w:drawing>
        <wp:inline distT="0" distB="0" distL="0" distR="0" wp14:anchorId="46FDD4E3" wp14:editId="6D349157">
          <wp:extent cx="5760720" cy="822960"/>
          <wp:effectExtent l="0" t="0" r="0" b="0"/>
          <wp:docPr id="1696181034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6181034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229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47B3A2" w14:textId="77777777" w:rsidR="003478ED" w:rsidRDefault="003478ED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387B"/>
    <w:rsid w:val="001303B9"/>
    <w:rsid w:val="00313151"/>
    <w:rsid w:val="003225E8"/>
    <w:rsid w:val="0032262C"/>
    <w:rsid w:val="003478ED"/>
    <w:rsid w:val="004203A1"/>
    <w:rsid w:val="0042294F"/>
    <w:rsid w:val="004616E3"/>
    <w:rsid w:val="00467C43"/>
    <w:rsid w:val="004A0ABA"/>
    <w:rsid w:val="004F2626"/>
    <w:rsid w:val="00575972"/>
    <w:rsid w:val="005B121C"/>
    <w:rsid w:val="0073550D"/>
    <w:rsid w:val="0077018A"/>
    <w:rsid w:val="00841549"/>
    <w:rsid w:val="009D09E3"/>
    <w:rsid w:val="009D6168"/>
    <w:rsid w:val="00B25289"/>
    <w:rsid w:val="00B33530"/>
    <w:rsid w:val="00CC387B"/>
    <w:rsid w:val="00CE7D09"/>
    <w:rsid w:val="00EF7137"/>
    <w:rsid w:val="00F20424"/>
    <w:rsid w:val="00FA7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BC348"/>
  <w15:docId w15:val="{4F319211-7049-42F7-BE63-C585CA63AA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" w:eastAsiaTheme="minorHAnsi" w:hAnsi="Times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93B84"/>
    <w:rPr>
      <w:rFonts w:ascii="Times New Roman" w:eastAsia="Times New Roman" w:hAnsi="Times New Roman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0664BD"/>
    <w:pPr>
      <w:keepNext/>
      <w:keepLines/>
      <w:widowControl w:val="0"/>
      <w:suppressAutoHyphens/>
      <w:spacing w:before="480" w:line="36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0664BD"/>
    <w:pPr>
      <w:keepNext/>
      <w:keepLines/>
      <w:widowControl w:val="0"/>
      <w:spacing w:before="200" w:line="360" w:lineRule="auto"/>
      <w:jc w:val="both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qFormat/>
    <w:rsid w:val="000664BD"/>
    <w:pPr>
      <w:keepNext/>
      <w:jc w:val="center"/>
      <w:outlineLvl w:val="2"/>
    </w:pPr>
    <w:rPr>
      <w:rFonts w:ascii="Arial" w:hAnsi="Arial"/>
      <w:b/>
      <w:i/>
      <w:sz w:val="28"/>
      <w:szCs w:val="20"/>
      <w:lang w:eastAsia="en-US"/>
    </w:rPr>
  </w:style>
  <w:style w:type="paragraph" w:styleId="Nagwek4">
    <w:name w:val="heading 4"/>
    <w:basedOn w:val="Normalny"/>
    <w:next w:val="Normalny"/>
    <w:link w:val="Nagwek4Znak"/>
    <w:qFormat/>
    <w:rsid w:val="000664BD"/>
    <w:pPr>
      <w:keepNext/>
      <w:jc w:val="center"/>
      <w:outlineLvl w:val="3"/>
    </w:pPr>
    <w:rPr>
      <w:b/>
      <w:szCs w:val="20"/>
      <w:lang w:eastAsia="en-US"/>
    </w:rPr>
  </w:style>
  <w:style w:type="paragraph" w:styleId="Nagwek5">
    <w:name w:val="heading 5"/>
    <w:basedOn w:val="Normalny"/>
    <w:next w:val="Normalny"/>
    <w:link w:val="Nagwek5Znak"/>
    <w:qFormat/>
    <w:rsid w:val="000664BD"/>
    <w:pPr>
      <w:spacing w:before="240" w:after="60"/>
      <w:outlineLvl w:val="4"/>
    </w:pPr>
    <w:rPr>
      <w:b/>
      <w:bCs/>
      <w:i/>
      <w:iCs/>
      <w:sz w:val="26"/>
      <w:szCs w:val="26"/>
      <w:lang w:eastAsia="en-US"/>
    </w:rPr>
  </w:style>
  <w:style w:type="paragraph" w:styleId="Nagwek6">
    <w:name w:val="heading 6"/>
    <w:basedOn w:val="Normalny"/>
    <w:next w:val="Normalny"/>
    <w:link w:val="Nagwek6Znak"/>
    <w:qFormat/>
    <w:rsid w:val="000664BD"/>
    <w:pPr>
      <w:spacing w:before="240" w:after="60"/>
      <w:outlineLvl w:val="5"/>
    </w:pPr>
    <w:rPr>
      <w:b/>
      <w:bCs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RTartustawynprozporzdzeniaZnak">
    <w:name w:val="ART(§) – art. ustawy (§ np. rozporządzenia) Znak"/>
    <w:basedOn w:val="Domylnaczcionkaakapitu"/>
    <w:link w:val="ARTartustawynprozporzdzenia"/>
    <w:uiPriority w:val="99"/>
    <w:qFormat/>
    <w:locked/>
    <w:rsid w:val="000664BD"/>
    <w:rPr>
      <w:rFonts w:eastAsiaTheme="minorEastAsia" w:cs="Arial"/>
      <w:szCs w:val="20"/>
    </w:rPr>
  </w:style>
  <w:style w:type="character" w:customStyle="1" w:styleId="TYTUAKTUprzedmiotregulacjiustawylubrozporzdzeniaZnak">
    <w:name w:val="TYTUŁ_AKTU – przedmiot regulacji ustawy lub rozporządzenia Znak"/>
    <w:basedOn w:val="Domylnaczcionkaakapitu"/>
    <w:link w:val="TYTUAKTUprzedmiotregulacjiustawylubrozporzdzenia"/>
    <w:uiPriority w:val="3"/>
    <w:qFormat/>
    <w:rsid w:val="000664BD"/>
    <w:rPr>
      <w:rFonts w:eastAsiaTheme="minorEastAsia" w:cs="Arial"/>
      <w:b/>
      <w:bCs/>
    </w:rPr>
  </w:style>
  <w:style w:type="character" w:customStyle="1" w:styleId="PKTpunktZnak">
    <w:name w:val="PKT – punkt Znak"/>
    <w:basedOn w:val="Domylnaczcionkaakapitu"/>
    <w:link w:val="PKTpunkt"/>
    <w:uiPriority w:val="99"/>
    <w:qFormat/>
    <w:locked/>
    <w:rsid w:val="000664BD"/>
    <w:rPr>
      <w:rFonts w:eastAsiaTheme="minorEastAsia" w:cs="Arial"/>
      <w:bCs/>
      <w:szCs w:val="20"/>
    </w:rPr>
  </w:style>
  <w:style w:type="character" w:customStyle="1" w:styleId="IGindeksgrny">
    <w:name w:val="_IG_ – indeks górny"/>
    <w:basedOn w:val="Domylnaczcionkaakapitu"/>
    <w:uiPriority w:val="2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IDindeksdolny">
    <w:name w:val="_ID_ – indeks dolny"/>
    <w:basedOn w:val="Domylnaczcionkaakapitu"/>
    <w:uiPriority w:val="3"/>
    <w:qFormat/>
    <w:rsid w:val="000664BD"/>
    <w:rPr>
      <w:b w:val="0"/>
      <w:i w:val="0"/>
      <w:vanish w:val="0"/>
      <w:spacing w:val="0"/>
      <w:vertAlign w:val="subscript"/>
    </w:rPr>
  </w:style>
  <w:style w:type="character" w:customStyle="1" w:styleId="IDPindeksdolnyipogrubienie">
    <w:name w:val="_ID_P_ – indeks dolny i pogrubienie"/>
    <w:basedOn w:val="Domylnaczcionkaakapitu"/>
    <w:uiPriority w:val="3"/>
    <w:qFormat/>
    <w:rsid w:val="000664BD"/>
    <w:rPr>
      <w:b/>
      <w:vanish w:val="0"/>
      <w:spacing w:val="0"/>
      <w:vertAlign w:val="subscript"/>
    </w:rPr>
  </w:style>
  <w:style w:type="character" w:customStyle="1" w:styleId="IDKindeksdolnyikursywa">
    <w:name w:val="_ID_K_ – indeks dolny i kursywa"/>
    <w:basedOn w:val="Domylnaczcionkaakapitu"/>
    <w:uiPriority w:val="3"/>
    <w:qFormat/>
    <w:rsid w:val="000664BD"/>
    <w:rPr>
      <w:i/>
      <w:vanish w:val="0"/>
      <w:spacing w:val="0"/>
      <w:vertAlign w:val="subscript"/>
    </w:rPr>
  </w:style>
  <w:style w:type="character" w:customStyle="1" w:styleId="IGPindeksgrnyipogrubienie">
    <w:name w:val="_IG_P_ – indeks górny i pogrubienie"/>
    <w:basedOn w:val="Domylnaczcionkaakapitu"/>
    <w:uiPriority w:val="2"/>
    <w:qFormat/>
    <w:rsid w:val="000664BD"/>
    <w:rPr>
      <w:b/>
      <w:vanish w:val="0"/>
      <w:spacing w:val="0"/>
      <w:vertAlign w:val="superscript"/>
    </w:rPr>
  </w:style>
  <w:style w:type="character" w:customStyle="1" w:styleId="IGKindeksgrnyikursywa">
    <w:name w:val="_IG_K_ – indeks górny i kursywa"/>
    <w:basedOn w:val="Domylnaczcionkaakapitu"/>
    <w:uiPriority w:val="2"/>
    <w:qFormat/>
    <w:rsid w:val="000664BD"/>
    <w:rPr>
      <w:i/>
      <w:vanish w:val="0"/>
      <w:spacing w:val="0"/>
      <w:vertAlign w:val="superscript"/>
    </w:rPr>
  </w:style>
  <w:style w:type="character" w:customStyle="1" w:styleId="IGPKindeksgrnyipogrubieniekursywa">
    <w:name w:val="_IG_P_K_ – indeks górny i pogrubienie kursywa"/>
    <w:basedOn w:val="Domylnaczcionkaakapitu"/>
    <w:uiPriority w:val="2"/>
    <w:qFormat/>
    <w:rsid w:val="000664BD"/>
    <w:rPr>
      <w:b/>
      <w:i/>
      <w:vanish w:val="0"/>
      <w:spacing w:val="0"/>
      <w:vertAlign w:val="superscript"/>
    </w:rPr>
  </w:style>
  <w:style w:type="character" w:customStyle="1" w:styleId="IDPKindeksdolnyipogrugieniekursywa">
    <w:name w:val="_ID_P_K_ – indeks dolny i pogrugienie kursywa"/>
    <w:basedOn w:val="Domylnaczcionkaakapitu"/>
    <w:uiPriority w:val="3"/>
    <w:qFormat/>
    <w:rsid w:val="000664BD"/>
    <w:rPr>
      <w:b/>
      <w:i/>
      <w:vanish w:val="0"/>
      <w:spacing w:val="0"/>
      <w:vertAlign w:val="subscript"/>
    </w:rPr>
  </w:style>
  <w:style w:type="character" w:customStyle="1" w:styleId="Ppogrubienie">
    <w:name w:val="_P_ – pogrubienie"/>
    <w:basedOn w:val="Domylnaczcionkaakapitu"/>
    <w:uiPriority w:val="1"/>
    <w:qFormat/>
    <w:rsid w:val="000664BD"/>
    <w:rPr>
      <w:b/>
    </w:rPr>
  </w:style>
  <w:style w:type="character" w:customStyle="1" w:styleId="Kkursywa">
    <w:name w:val="_K_ – kursywa"/>
    <w:basedOn w:val="Domylnaczcionkaakapitu"/>
    <w:uiPriority w:val="1"/>
    <w:qFormat/>
    <w:rsid w:val="000664BD"/>
    <w:rPr>
      <w:i/>
    </w:rPr>
  </w:style>
  <w:style w:type="character" w:customStyle="1" w:styleId="PKpogrubieniekursywa">
    <w:name w:val="_P_K_ – pogrubienie kursywa"/>
    <w:basedOn w:val="Domylnaczcionkaakapitu"/>
    <w:uiPriority w:val="1"/>
    <w:qFormat/>
    <w:rsid w:val="000664BD"/>
    <w:rPr>
      <w:b/>
      <w:i/>
    </w:rPr>
  </w:style>
  <w:style w:type="character" w:customStyle="1" w:styleId="TEKSTOZNACZONYWDOKUMENCIERDOWYMJAKOUKRYTY">
    <w:name w:val="_TEKST_OZNACZONY_W_DOKUMENCIE_ŹRÓDŁOWYM_JAKO_UKRYTY_"/>
    <w:basedOn w:val="Domylnaczcionkaakapitu"/>
    <w:uiPriority w:val="4"/>
    <w:unhideWhenUsed/>
    <w:qFormat/>
    <w:rsid w:val="000664BD"/>
    <w:rPr>
      <w:vanish w:val="0"/>
      <w:color w:val="FF0000"/>
      <w:u w:val="single" w:color="FF0000"/>
    </w:rPr>
  </w:style>
  <w:style w:type="character" w:customStyle="1" w:styleId="BEZWERSALIKW">
    <w:name w:val="_BEZ_WERSALIKÓW_"/>
    <w:basedOn w:val="Domylnaczcionkaakapitu"/>
    <w:uiPriority w:val="4"/>
    <w:qFormat/>
    <w:rsid w:val="000664BD"/>
    <w:rPr>
      <w:caps/>
    </w:rPr>
  </w:style>
  <w:style w:type="character" w:customStyle="1" w:styleId="IIGPindeksgrnyindeksugrnegoipogrubienie">
    <w:name w:val="_IIG_P_ – indeks górny indeksu górnego i pogrubienie"/>
    <w:basedOn w:val="Domylnaczcionkaakapitu"/>
    <w:uiPriority w:val="3"/>
    <w:qFormat/>
    <w:rsid w:val="000664BD"/>
    <w:rPr>
      <w:b/>
      <w:vanish w:val="0"/>
      <w:spacing w:val="0"/>
      <w:vertAlign w:val="superscript"/>
    </w:rPr>
  </w:style>
  <w:style w:type="character" w:customStyle="1" w:styleId="IIGindeksgrnyindeksugrnego">
    <w:name w:val="_IIG_ – indeks górny indeksu górnego"/>
    <w:basedOn w:val="IIGPindeksgrnyindeksugrnegoipogrubienie"/>
    <w:uiPriority w:val="3"/>
    <w:qFormat/>
    <w:rsid w:val="000664BD"/>
    <w:rPr>
      <w:b w:val="0"/>
      <w:i w:val="0"/>
      <w:vanish w:val="0"/>
      <w:spacing w:val="0"/>
      <w:vertAlign w:val="superscript"/>
    </w:rPr>
  </w:style>
  <w:style w:type="character" w:customStyle="1" w:styleId="NIEARTTEKSTtekstnieartykuowanynppreambuaZnak">
    <w:name w:val="NIEART_TEKST – tekst nieartykułowany (np. preambuła) Znak"/>
    <w:basedOn w:val="ARTartustawynprozporzdzeniaZnak"/>
    <w:link w:val="NIEARTTEKSTtekstnieartykuowanynppreambua"/>
    <w:qFormat/>
    <w:locked/>
    <w:rsid w:val="000664BD"/>
    <w:rPr>
      <w:rFonts w:eastAsiaTheme="minorEastAsia" w:cs="Times"/>
      <w:szCs w:val="20"/>
    </w:rPr>
  </w:style>
  <w:style w:type="character" w:customStyle="1" w:styleId="Nagwek1Znak">
    <w:name w:val="Nagłówek 1 Znak"/>
    <w:basedOn w:val="Domylnaczcionkaakapitu"/>
    <w:link w:val="Nagwek1"/>
    <w:qFormat/>
    <w:rsid w:val="000664BD"/>
    <w:rPr>
      <w:rFonts w:asciiTheme="majorHAnsi" w:eastAsiaTheme="majorEastAsia" w:hAnsiTheme="majorHAnsi" w:cstheme="majorBidi"/>
      <w:b/>
      <w:bCs/>
      <w:color w:val="365F91" w:themeColor="accent1" w:themeShade="BF"/>
      <w:kern w:val="2"/>
      <w:sz w:val="28"/>
      <w:szCs w:val="28"/>
      <w:lang w:eastAsia="ar-SA"/>
    </w:rPr>
  </w:style>
  <w:style w:type="character" w:customStyle="1" w:styleId="Nagwek2Znak">
    <w:name w:val="Nagłówek 2 Znak"/>
    <w:basedOn w:val="Domylnaczcionkaakapitu"/>
    <w:link w:val="Nagwek2"/>
    <w:uiPriority w:val="99"/>
    <w:semiHidden/>
    <w:qFormat/>
    <w:rsid w:val="00066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qFormat/>
    <w:rsid w:val="000664BD"/>
    <w:rPr>
      <w:rFonts w:ascii="Arial" w:hAnsi="Arial"/>
      <w:b/>
      <w:i/>
      <w:sz w:val="28"/>
      <w:szCs w:val="20"/>
    </w:rPr>
  </w:style>
  <w:style w:type="character" w:customStyle="1" w:styleId="Nagwek4Znak">
    <w:name w:val="Nagłówek 4 Znak"/>
    <w:basedOn w:val="Domylnaczcionkaakapitu"/>
    <w:link w:val="Nagwek4"/>
    <w:qFormat/>
    <w:rsid w:val="000664BD"/>
    <w:rPr>
      <w:rFonts w:ascii="Times New Roman" w:hAnsi="Times New Roman"/>
      <w:b/>
      <w:szCs w:val="20"/>
    </w:rPr>
  </w:style>
  <w:style w:type="character" w:customStyle="1" w:styleId="Nagwek5Znak">
    <w:name w:val="Nagłówek 5 Znak"/>
    <w:basedOn w:val="Domylnaczcionkaakapitu"/>
    <w:link w:val="Nagwek5"/>
    <w:qFormat/>
    <w:rsid w:val="000664BD"/>
    <w:rPr>
      <w:rFonts w:ascii="Times New Roman" w:hAnsi="Times New Roman"/>
      <w:b/>
      <w:bCs/>
      <w:i/>
      <w:iCs/>
      <w:sz w:val="26"/>
      <w:szCs w:val="26"/>
    </w:rPr>
  </w:style>
  <w:style w:type="character" w:customStyle="1" w:styleId="Nagwek6Znak">
    <w:name w:val="Nagłówek 6 Znak"/>
    <w:basedOn w:val="Domylnaczcionkaakapitu"/>
    <w:link w:val="Nagwek6"/>
    <w:qFormat/>
    <w:rsid w:val="000664BD"/>
    <w:rPr>
      <w:rFonts w:ascii="Times New Roman" w:hAnsi="Times New Roman"/>
      <w:b/>
      <w:bCs/>
      <w:sz w:val="22"/>
      <w:szCs w:val="22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qFormat/>
    <w:rsid w:val="000664BD"/>
    <w:rPr>
      <w:sz w:val="20"/>
    </w:rPr>
  </w:style>
  <w:style w:type="character" w:styleId="Pogrubienie">
    <w:name w:val="Strong"/>
    <w:basedOn w:val="Domylnaczcionkaakapitu"/>
    <w:uiPriority w:val="22"/>
    <w:qFormat/>
    <w:rsid w:val="000664BD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0556B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next w:val="Normalny"/>
    <w:uiPriority w:val="99"/>
    <w:unhideWhenUsed/>
    <w:qFormat/>
    <w:rsid w:val="000664BD"/>
    <w:pPr>
      <w:widowControl w:val="0"/>
      <w:spacing w:after="200"/>
      <w:jc w:val="both"/>
    </w:pPr>
    <w:rPr>
      <w:rFonts w:eastAsiaTheme="minorEastAsia" w:cs="Arial"/>
      <w:b/>
      <w:bCs/>
      <w:color w:val="4F81BD" w:themeColor="accent1"/>
      <w:sz w:val="18"/>
      <w:szCs w:val="18"/>
      <w:lang w:eastAsia="en-US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ZLITwPKTzmlitwpktartykuempunktem">
    <w:name w:val="Z/LIT_w_PKT – zm. lit. w pkt artykułem (punktem)"/>
    <w:basedOn w:val="LITlitera"/>
    <w:uiPriority w:val="32"/>
    <w:qFormat/>
    <w:rsid w:val="000664BD"/>
    <w:pPr>
      <w:ind w:left="1497" w:firstLine="0"/>
    </w:pPr>
  </w:style>
  <w:style w:type="paragraph" w:customStyle="1" w:styleId="ZTIRwPKTzmtirwpktartykuempunktem">
    <w:name w:val="Z/TIR_w_PKT – zm. tir. w pkt artykułem (punktem)"/>
    <w:basedOn w:val="TIRtiret"/>
    <w:uiPriority w:val="33"/>
    <w:qFormat/>
    <w:rsid w:val="000664BD"/>
    <w:pPr>
      <w:ind w:left="1894" w:firstLine="0"/>
    </w:pPr>
  </w:style>
  <w:style w:type="paragraph" w:customStyle="1" w:styleId="ZCZWSPLITwPKTzmczciwsplitwpktartykuempunktem">
    <w:name w:val="Z/CZ_WSP_LIT_w_PKT – zm. części wsp. lit. w pkt artykułem (punktem)"/>
    <w:basedOn w:val="CZWSPLITczwsplnaliter"/>
    <w:next w:val="ZARTzmartartykuempunktem"/>
    <w:uiPriority w:val="35"/>
    <w:qFormat/>
    <w:rsid w:val="000664BD"/>
    <w:pPr>
      <w:ind w:left="1021"/>
    </w:pPr>
  </w:style>
  <w:style w:type="paragraph" w:customStyle="1" w:styleId="2TIRpodwjnytiret">
    <w:name w:val="2TIR – podwójny tiret"/>
    <w:basedOn w:val="TIRtiret"/>
    <w:uiPriority w:val="73"/>
    <w:qFormat/>
    <w:rsid w:val="000664BD"/>
    <w:pPr>
      <w:ind w:left="1780" w:firstLine="0"/>
    </w:pPr>
  </w:style>
  <w:style w:type="paragraph" w:customStyle="1" w:styleId="ARTartustawynprozporzdzenia">
    <w:name w:val="ART(§) – art. ustawy (§ np. rozporządzenia)"/>
    <w:link w:val="ARTartustawynprozporzdzeniaZnak"/>
    <w:uiPriority w:val="99"/>
    <w:qFormat/>
    <w:rsid w:val="000664BD"/>
    <w:pPr>
      <w:suppressAutoHyphens/>
      <w:spacing w:before="120"/>
      <w:ind w:firstLine="510"/>
      <w:jc w:val="both"/>
    </w:pPr>
    <w:rPr>
      <w:rFonts w:eastAsiaTheme="minorEastAsia" w:cs="Arial"/>
      <w:szCs w:val="20"/>
    </w:rPr>
  </w:style>
  <w:style w:type="paragraph" w:customStyle="1" w:styleId="ZCZWSPTIRwPKTzmczciwsptirwpktartykuempunktem">
    <w:name w:val="Z/CZ_WSP_TIR_w_PKT – zm. części wsp. tir. w pkt artykułem (punktem)"/>
    <w:basedOn w:val="CZWSPTIRczwsplnatiret"/>
    <w:next w:val="ZPKTzmpktartykuempunktem"/>
    <w:uiPriority w:val="36"/>
    <w:qFormat/>
    <w:rsid w:val="000664BD"/>
    <w:pPr>
      <w:ind w:left="1497"/>
    </w:pPr>
  </w:style>
  <w:style w:type="paragraph" w:customStyle="1" w:styleId="ZTIRwLITzmtirwlitartykuempunktem">
    <w:name w:val="Z/TIR_w_LIT – zm. tir. w lit. artykułem (punktem)"/>
    <w:basedOn w:val="TIRtiret"/>
    <w:uiPriority w:val="33"/>
    <w:qFormat/>
    <w:rsid w:val="000664BD"/>
  </w:style>
  <w:style w:type="paragraph" w:customStyle="1" w:styleId="ZCZWSPTIRwLITzmczciwsptirwlitartykuempunktem">
    <w:name w:val="Z/CZ_WSP_TIR_w_LIT – zm. części wsp. tir. w lit. artykułem (punktem)"/>
    <w:basedOn w:val="CZWSPTIRczwsplnatiret"/>
    <w:next w:val="ZLITzmlitartykuempunktem"/>
    <w:uiPriority w:val="36"/>
    <w:qFormat/>
    <w:rsid w:val="000664BD"/>
  </w:style>
  <w:style w:type="paragraph" w:customStyle="1" w:styleId="ZPKTzmpktartykuempunktem">
    <w:name w:val="Z/PKT – zm. pkt artykułem (punktem)"/>
    <w:basedOn w:val="PKTpunkt"/>
    <w:uiPriority w:val="31"/>
    <w:qFormat/>
    <w:rsid w:val="000664BD"/>
    <w:pPr>
      <w:ind w:left="1020" w:firstLine="0"/>
    </w:pPr>
  </w:style>
  <w:style w:type="paragraph" w:customStyle="1" w:styleId="ZARTzmartartykuempunktem">
    <w:name w:val="Z/ART(§) – zm. art. (§) artykułem (punktem)"/>
    <w:basedOn w:val="ARTartustawynprozporzdzenia"/>
    <w:uiPriority w:val="30"/>
    <w:qFormat/>
    <w:rsid w:val="000664BD"/>
    <w:pPr>
      <w:spacing w:before="0"/>
      <w:ind w:left="510"/>
    </w:pPr>
  </w:style>
  <w:style w:type="paragraph" w:customStyle="1" w:styleId="DATAAKTUdatauchwalenialubwydaniaaktu">
    <w:name w:val="DATA_AKTU – data uchwalenia lub wydania aktu"/>
    <w:next w:val="TYTUAKTUprzedmiotregulacjiustawylubrozporzdzenia"/>
    <w:uiPriority w:val="2"/>
    <w:qFormat/>
    <w:rsid w:val="000664BD"/>
    <w:pPr>
      <w:keepNext/>
      <w:suppressAutoHyphens/>
      <w:spacing w:before="120" w:after="120"/>
      <w:jc w:val="center"/>
    </w:pPr>
    <w:rPr>
      <w:rFonts w:eastAsiaTheme="minorEastAsia" w:cs="Arial"/>
      <w:bCs/>
    </w:rPr>
  </w:style>
  <w:style w:type="paragraph" w:customStyle="1" w:styleId="TYTUAKTUprzedmiotregulacjiustawylubrozporzdzenia">
    <w:name w:val="TYTUŁ_AKTU – przedmiot regulacji ustawy lub rozporządzenia"/>
    <w:next w:val="ARTartustawynprozporzdzenia"/>
    <w:link w:val="TYTUAKTUprzedmiotregulacjiustawylubrozporzdzeniaZnak"/>
    <w:uiPriority w:val="3"/>
    <w:qFormat/>
    <w:rsid w:val="000664BD"/>
    <w:pPr>
      <w:keepNext/>
      <w:suppressAutoHyphens/>
      <w:spacing w:before="120" w:after="360"/>
      <w:jc w:val="center"/>
    </w:pPr>
    <w:rPr>
      <w:rFonts w:eastAsiaTheme="minorEastAsia" w:cs="Arial"/>
      <w:b/>
      <w:bCs/>
    </w:rPr>
  </w:style>
  <w:style w:type="paragraph" w:customStyle="1" w:styleId="CZKSIGAoznaczenieiprzedmiotczcilubksigi">
    <w:name w:val="CZĘŚĆ(KSIĘGA) – oznaczenie i przedmiot części lub księgi"/>
    <w:next w:val="ARTartustawynprozporzdzenia"/>
    <w:uiPriority w:val="8"/>
    <w:qFormat/>
    <w:rsid w:val="000664BD"/>
    <w:pPr>
      <w:keepNext/>
      <w:suppressAutoHyphens/>
      <w:spacing w:before="120"/>
      <w:jc w:val="center"/>
    </w:pPr>
    <w:rPr>
      <w:b/>
      <w:bCs/>
      <w:caps/>
      <w:kern w:val="2"/>
    </w:rPr>
  </w:style>
  <w:style w:type="paragraph" w:customStyle="1" w:styleId="NIEARTTEKSTtekstnieartykuowanynppodstprawnarozplubpreambua">
    <w:name w:val="NIEART_TEKST – tekst nieartykułowany (np. podst. prawna rozp. lub preambuła)"/>
    <w:basedOn w:val="ARTartustawynprozporzdzenia"/>
    <w:next w:val="ARTartustawynprozporzdzenia"/>
    <w:uiPriority w:val="7"/>
    <w:qFormat/>
    <w:rsid w:val="000664BD"/>
    <w:rPr>
      <w:bCs/>
    </w:rPr>
  </w:style>
  <w:style w:type="paragraph" w:customStyle="1" w:styleId="OZNRODZAKTUtznustawalubrozporzdzenieiorganwydajcy">
    <w:name w:val="OZN_RODZ_AKTU – tzn. ustawa lub rozporządzenie i organ wydający"/>
    <w:next w:val="DATAAKTUdatauchwalenialubwydaniaaktu"/>
    <w:uiPriority w:val="1"/>
    <w:qFormat/>
    <w:rsid w:val="000664BD"/>
    <w:pPr>
      <w:keepNext/>
      <w:suppressAutoHyphens/>
      <w:spacing w:after="120"/>
      <w:jc w:val="center"/>
    </w:pPr>
    <w:rPr>
      <w:b/>
      <w:bCs/>
      <w:caps/>
      <w:spacing w:val="54"/>
      <w:kern w:val="2"/>
    </w:rPr>
  </w:style>
  <w:style w:type="paragraph" w:customStyle="1" w:styleId="USTustnpkodeksu">
    <w:name w:val="UST(§) – ust. (§ np. kodeksu)"/>
    <w:basedOn w:val="ARTartustawynprozporzdzenia"/>
    <w:uiPriority w:val="15"/>
    <w:qFormat/>
    <w:rsid w:val="000664BD"/>
    <w:pPr>
      <w:spacing w:before="0"/>
    </w:pPr>
    <w:rPr>
      <w:bCs/>
    </w:rPr>
  </w:style>
  <w:style w:type="paragraph" w:customStyle="1" w:styleId="PKTpunkt">
    <w:name w:val="PKT – punkt"/>
    <w:link w:val="PKTpunktZnak"/>
    <w:uiPriority w:val="99"/>
    <w:qFormat/>
    <w:rsid w:val="000664BD"/>
    <w:pPr>
      <w:ind w:left="510" w:hanging="510"/>
      <w:jc w:val="both"/>
    </w:pPr>
    <w:rPr>
      <w:rFonts w:eastAsiaTheme="minorEastAsia" w:cs="Arial"/>
      <w:bCs/>
      <w:szCs w:val="20"/>
    </w:rPr>
  </w:style>
  <w:style w:type="paragraph" w:customStyle="1" w:styleId="CZWSPPKTczwsplnapunktw">
    <w:name w:val="CZ_WSP_PKT – część wspólna punktów"/>
    <w:basedOn w:val="PKTpunkt"/>
    <w:next w:val="USTustnpkodeksu"/>
    <w:uiPriority w:val="16"/>
    <w:qFormat/>
    <w:rsid w:val="000664BD"/>
    <w:pPr>
      <w:ind w:left="0" w:firstLine="0"/>
    </w:pPr>
  </w:style>
  <w:style w:type="paragraph" w:customStyle="1" w:styleId="LITlitera">
    <w:name w:val="LIT – litera"/>
    <w:basedOn w:val="PKTpunkt"/>
    <w:uiPriority w:val="14"/>
    <w:qFormat/>
    <w:rsid w:val="000664BD"/>
    <w:pPr>
      <w:ind w:left="986" w:hanging="476"/>
    </w:pPr>
  </w:style>
  <w:style w:type="paragraph" w:customStyle="1" w:styleId="CZWSPLITczwsplnaliter">
    <w:name w:val="CZ_WSP_LIT – część wspólna liter"/>
    <w:basedOn w:val="LITlitera"/>
    <w:next w:val="USTustnpkodeksu"/>
    <w:uiPriority w:val="17"/>
    <w:qFormat/>
    <w:rsid w:val="000664BD"/>
    <w:pPr>
      <w:ind w:left="510" w:firstLine="0"/>
    </w:pPr>
    <w:rPr>
      <w:szCs w:val="24"/>
    </w:rPr>
  </w:style>
  <w:style w:type="paragraph" w:customStyle="1" w:styleId="TIRtiret">
    <w:name w:val="TIR – tiret"/>
    <w:basedOn w:val="LITlitera"/>
    <w:uiPriority w:val="15"/>
    <w:qFormat/>
    <w:rsid w:val="000664BD"/>
    <w:pPr>
      <w:ind w:left="1384" w:hanging="397"/>
    </w:pPr>
  </w:style>
  <w:style w:type="paragraph" w:customStyle="1" w:styleId="CZWSPTIRczwsplnatiret">
    <w:name w:val="CZ_WSP_TIR – część wspólna tiret"/>
    <w:basedOn w:val="TIRtiret"/>
    <w:next w:val="USTustnpkodeksu"/>
    <w:uiPriority w:val="17"/>
    <w:qFormat/>
    <w:rsid w:val="000664BD"/>
    <w:pPr>
      <w:ind w:left="987" w:firstLine="0"/>
    </w:pPr>
  </w:style>
  <w:style w:type="paragraph" w:customStyle="1" w:styleId="CYTcytatnpprzysigi">
    <w:name w:val="CYT – cytat np. przysięgi"/>
    <w:basedOn w:val="USTustnpkodeksu"/>
    <w:next w:val="USTustnpkodeksu"/>
    <w:uiPriority w:val="18"/>
    <w:qFormat/>
    <w:rsid w:val="000664BD"/>
    <w:pPr>
      <w:ind w:left="510" w:right="510" w:firstLine="0"/>
      <w:mirrorIndents/>
    </w:pPr>
  </w:style>
  <w:style w:type="paragraph" w:customStyle="1" w:styleId="ROZDZODDZPRZEDMprzedmiotregulacjirozdziauluboddziau">
    <w:name w:val="ROZDZ(ODDZ)_PRZEDM – przedmiot regulacji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/>
      <w:b/>
      <w:bCs/>
    </w:rPr>
  </w:style>
  <w:style w:type="paragraph" w:customStyle="1" w:styleId="ZLITzmlitartykuempunktem">
    <w:name w:val="Z/LIT – zm. lit. artykułem (punktem)"/>
    <w:basedOn w:val="LITlitera"/>
    <w:uiPriority w:val="32"/>
    <w:qFormat/>
    <w:rsid w:val="000664BD"/>
  </w:style>
  <w:style w:type="paragraph" w:customStyle="1" w:styleId="ZLITCZWSPTIRwLITzmczciwsptirwlitliter">
    <w:name w:val="Z_LIT/CZ_WSP_TIR_w_LIT – zm. części wsp. tir. w lit. literą"/>
    <w:basedOn w:val="CZWSPTIRczwsplnatiret"/>
    <w:next w:val="LITlitera"/>
    <w:uiPriority w:val="51"/>
    <w:qFormat/>
    <w:rsid w:val="000664BD"/>
    <w:pPr>
      <w:ind w:left="1463"/>
    </w:pPr>
  </w:style>
  <w:style w:type="paragraph" w:customStyle="1" w:styleId="ZLITTIRwLITzmtirwlitliter">
    <w:name w:val="Z_LIT/TIR_w_LIT – zm. tir. w lit. literą"/>
    <w:basedOn w:val="TIRtiret"/>
    <w:uiPriority w:val="49"/>
    <w:qFormat/>
    <w:rsid w:val="000664BD"/>
    <w:pPr>
      <w:ind w:left="1860"/>
    </w:pPr>
  </w:style>
  <w:style w:type="paragraph" w:customStyle="1" w:styleId="TYTDZOZNoznaczenietytuulubdziau">
    <w:name w:val="TYT(DZ)_OZN – oznaczenie tytułu lub działu"/>
    <w:next w:val="Normalny"/>
    <w:uiPriority w:val="9"/>
    <w:qFormat/>
    <w:rsid w:val="000664BD"/>
    <w:pPr>
      <w:keepNext/>
      <w:spacing w:before="120"/>
      <w:jc w:val="center"/>
    </w:pPr>
    <w:rPr>
      <w:rFonts w:eastAsiaTheme="minorEastAsia" w:cs="Arial"/>
      <w:bCs/>
      <w:caps/>
      <w:kern w:val="2"/>
    </w:rPr>
  </w:style>
  <w:style w:type="paragraph" w:customStyle="1" w:styleId="ZWMATFIZCHEMzmwzorumatfizlubchemartykuempunktem">
    <w:name w:val="Z/W_MAT(FIZ|CHEM) – zm. wzoru mat. (fiz. lub chem.) artykułem (punktem)"/>
    <w:basedOn w:val="WMATFIZCHEMwzrmatfizlubchem"/>
    <w:uiPriority w:val="38"/>
    <w:qFormat/>
    <w:rsid w:val="000664BD"/>
    <w:pPr>
      <w:ind w:left="510"/>
    </w:pPr>
  </w:style>
  <w:style w:type="paragraph" w:customStyle="1" w:styleId="ZTYTDZOZNzmozntytuudziauartykuempunktem">
    <w:name w:val="Z/TYT(DZ)_OZN – zm. ozn. tytułu (działu) artykułem (punktem)"/>
    <w:basedOn w:val="TYTDZOZNoznaczenietytuulubdziau"/>
    <w:next w:val="ZTYTDZPRZEDMzmprzedmtytuulubdziauartykuempunktem"/>
    <w:uiPriority w:val="28"/>
    <w:qFormat/>
    <w:rsid w:val="000664BD"/>
    <w:pPr>
      <w:spacing w:before="0"/>
      <w:ind w:left="510"/>
    </w:pPr>
  </w:style>
  <w:style w:type="paragraph" w:customStyle="1" w:styleId="ZTYTDZPRZEDMzmprzedmtytuulubdziauartykuempunktem">
    <w:name w:val="Z/TYT(DZ)_PRZEDM – zm. przedm. tytułu lub działu artykułem (punktem)"/>
    <w:next w:val="ZARTzmartartykuempunktem"/>
    <w:uiPriority w:val="28"/>
    <w:qFormat/>
    <w:rsid w:val="000664BD"/>
    <w:pPr>
      <w:keepNext/>
      <w:suppressAutoHyphens/>
      <w:ind w:left="510"/>
      <w:jc w:val="center"/>
    </w:pPr>
    <w:rPr>
      <w:szCs w:val="26"/>
    </w:rPr>
  </w:style>
  <w:style w:type="paragraph" w:customStyle="1" w:styleId="ZTIRzmtirartykuempunktem">
    <w:name w:val="Z/TIR – zm. tir. artykułem (punktem)"/>
    <w:basedOn w:val="TIRtiret"/>
    <w:next w:val="PKTpunkt"/>
    <w:uiPriority w:val="33"/>
    <w:qFormat/>
    <w:rsid w:val="000664BD"/>
    <w:pPr>
      <w:ind w:left="907"/>
    </w:pPr>
  </w:style>
  <w:style w:type="paragraph" w:customStyle="1" w:styleId="ZCZWSPPKTzmczciwsppktartykuempunktem">
    <w:name w:val="Z/CZ_WSP_PKT – zm. części wsp. pkt artykułem (punktem)"/>
    <w:basedOn w:val="CZWSPPKTczwsplnapunktw"/>
    <w:next w:val="ZARTzmartartykuempunktem"/>
    <w:uiPriority w:val="34"/>
    <w:qFormat/>
    <w:rsid w:val="000664BD"/>
    <w:pPr>
      <w:ind w:left="510"/>
    </w:pPr>
  </w:style>
  <w:style w:type="paragraph" w:customStyle="1" w:styleId="ZZLITzmianazmlit">
    <w:name w:val="ZZ/LIT – zmiana zm. lit."/>
    <w:basedOn w:val="ZZPKTzmianazmpkt"/>
    <w:uiPriority w:val="67"/>
    <w:qFormat/>
    <w:rsid w:val="000664BD"/>
    <w:pPr>
      <w:ind w:left="2370" w:hanging="476"/>
    </w:pPr>
  </w:style>
  <w:style w:type="paragraph" w:customStyle="1" w:styleId="ZZTIRzmianazmtir">
    <w:name w:val="ZZ/TIR – zmiana zm. tir."/>
    <w:basedOn w:val="ZZLITzmianazmlit"/>
    <w:uiPriority w:val="67"/>
    <w:qFormat/>
    <w:rsid w:val="000664BD"/>
    <w:pPr>
      <w:ind w:left="2291" w:hanging="397"/>
    </w:pPr>
  </w:style>
  <w:style w:type="paragraph" w:customStyle="1" w:styleId="ZROZDZODDZOZNzmoznrozdzoddzartykuempunktem">
    <w:name w:val="Z/ROZDZ(ODDZ)_OZN – zm. ozn. rozdz. (oddz.) artykułem (punktem)"/>
    <w:next w:val="ZROZDZODDZPRZEDMzmprzedmrozdzoddzartykuempunktem"/>
    <w:uiPriority w:val="29"/>
    <w:qFormat/>
    <w:rsid w:val="000664BD"/>
    <w:pPr>
      <w:keepNext/>
      <w:suppressAutoHyphens/>
      <w:ind w:left="510"/>
      <w:jc w:val="center"/>
    </w:pPr>
    <w:rPr>
      <w:rFonts w:eastAsiaTheme="minorEastAsia" w:cs="Arial"/>
      <w:bCs/>
      <w:kern w:val="2"/>
    </w:rPr>
  </w:style>
  <w:style w:type="paragraph" w:customStyle="1" w:styleId="ZLITUSTzmustliter">
    <w:name w:val="Z_LIT/UST(§) – zm. ust. (§) literą"/>
    <w:basedOn w:val="USTustnpkodeksu"/>
    <w:uiPriority w:val="46"/>
    <w:qFormat/>
    <w:rsid w:val="000664BD"/>
    <w:pPr>
      <w:ind w:left="987"/>
    </w:pPr>
  </w:style>
  <w:style w:type="paragraph" w:customStyle="1" w:styleId="ZLITPKTzmpktliter">
    <w:name w:val="Z_LIT/PKT – zm. pkt literą"/>
    <w:basedOn w:val="PKTpunkt"/>
    <w:uiPriority w:val="47"/>
    <w:qFormat/>
    <w:rsid w:val="000664BD"/>
    <w:pPr>
      <w:ind w:left="1497"/>
    </w:pPr>
  </w:style>
  <w:style w:type="paragraph" w:customStyle="1" w:styleId="ZZCZWSPPKTzmianazmczciwsppkt">
    <w:name w:val="ZZ/CZ_WSP_PKT – zmiana. zm. części wsp. pkt"/>
    <w:basedOn w:val="ZZARTzmianazmart"/>
    <w:next w:val="ZPKTzmpktartykuempunktem"/>
    <w:uiPriority w:val="68"/>
    <w:qFormat/>
    <w:rsid w:val="000664BD"/>
    <w:pPr>
      <w:ind w:firstLine="0"/>
    </w:pPr>
  </w:style>
  <w:style w:type="paragraph" w:customStyle="1" w:styleId="ZLITLITzmlitliter">
    <w:name w:val="Z_LIT/LIT – zm. lit. literą"/>
    <w:basedOn w:val="LITlitera"/>
    <w:uiPriority w:val="48"/>
    <w:qFormat/>
    <w:rsid w:val="000664BD"/>
    <w:pPr>
      <w:ind w:left="1463"/>
    </w:pPr>
  </w:style>
  <w:style w:type="paragraph" w:customStyle="1" w:styleId="ZLITCZWSPPKTzmczciwsppktliter">
    <w:name w:val="Z_LIT/CZ_WSP_PKT – zm. części wsp. pkt literą"/>
    <w:basedOn w:val="CZWSPLITczwsplnaliter"/>
    <w:next w:val="LITlitera"/>
    <w:uiPriority w:val="50"/>
    <w:qFormat/>
    <w:rsid w:val="000664BD"/>
    <w:pPr>
      <w:ind w:left="987"/>
    </w:pPr>
  </w:style>
  <w:style w:type="paragraph" w:customStyle="1" w:styleId="ZLITTIRzmtirliter">
    <w:name w:val="Z_LIT/TIR – zm. tir. literą"/>
    <w:basedOn w:val="TIRtiret"/>
    <w:uiPriority w:val="49"/>
    <w:qFormat/>
    <w:rsid w:val="000664BD"/>
  </w:style>
  <w:style w:type="paragraph" w:customStyle="1" w:styleId="ZZCZWSPLITwPKTzmianazmczciwsplitwpkt">
    <w:name w:val="ZZ/CZ_WSP_LIT_w_PKT – zmiana zm. części wsp. lit. w pkt"/>
    <w:basedOn w:val="ZZLITwPKTzmianazmlitwpkt"/>
    <w:uiPriority w:val="69"/>
    <w:qFormat/>
    <w:rsid w:val="000664BD"/>
    <w:pPr>
      <w:ind w:left="2404"/>
    </w:pPr>
  </w:style>
  <w:style w:type="paragraph" w:customStyle="1" w:styleId="ZLITLITwPKTzmlitwpktliter">
    <w:name w:val="Z_LIT/LIT_w_PKT – zm. lit. w pkt literą"/>
    <w:basedOn w:val="LITlitera"/>
    <w:uiPriority w:val="48"/>
    <w:qFormat/>
    <w:rsid w:val="000664BD"/>
    <w:pPr>
      <w:ind w:left="1973"/>
    </w:pPr>
  </w:style>
  <w:style w:type="paragraph" w:customStyle="1" w:styleId="ZLITCZWSPLITwPKTzmczciwsplitwpktliter">
    <w:name w:val="Z_LIT/CZ_WSP_LIT_w_PKT – zm. części wsp. lit. w pkt literą"/>
    <w:basedOn w:val="CZWSPLITczwsplnaliter"/>
    <w:next w:val="LITlitera"/>
    <w:uiPriority w:val="51"/>
    <w:qFormat/>
    <w:rsid w:val="000664BD"/>
    <w:pPr>
      <w:ind w:left="1497"/>
    </w:pPr>
  </w:style>
  <w:style w:type="paragraph" w:customStyle="1" w:styleId="ZLITTIRwPKTzmtirwpktliter">
    <w:name w:val="Z_LIT/TIR_w_PKT – zm. tir. w pkt literą"/>
    <w:basedOn w:val="TIRtiret"/>
    <w:uiPriority w:val="49"/>
    <w:qFormat/>
    <w:rsid w:val="000664BD"/>
    <w:pPr>
      <w:ind w:left="2370"/>
    </w:pPr>
  </w:style>
  <w:style w:type="paragraph" w:customStyle="1" w:styleId="ZLITCZWSPTIRwPKTzmczciwsptirwpktliter">
    <w:name w:val="Z_LIT/CZ_WSP_TIR_w_PKT – zm. części wsp. tir. w pkt literą"/>
    <w:basedOn w:val="CZWSPTIRczwsplnatiret"/>
    <w:next w:val="LITlitera"/>
    <w:uiPriority w:val="51"/>
    <w:qFormat/>
    <w:rsid w:val="000664BD"/>
    <w:pPr>
      <w:ind w:left="1973"/>
    </w:pPr>
  </w:style>
  <w:style w:type="paragraph" w:customStyle="1" w:styleId="ZTIRLITzmlittiret">
    <w:name w:val="Z_TIR/LIT – zm. lit. tiret"/>
    <w:basedOn w:val="LITlitera"/>
    <w:uiPriority w:val="57"/>
    <w:qFormat/>
    <w:rsid w:val="000664BD"/>
    <w:pPr>
      <w:ind w:left="1859"/>
    </w:pPr>
  </w:style>
  <w:style w:type="paragraph" w:customStyle="1" w:styleId="ZTIRCZWSPPKTzmczciwsppkttiret">
    <w:name w:val="Z_TIR/CZ_WSP_PKT – zm. części wsp. pkt tiret"/>
    <w:basedOn w:val="CZWSPLITczwsplnaliter"/>
    <w:next w:val="TIRtiret"/>
    <w:uiPriority w:val="58"/>
    <w:qFormat/>
    <w:rsid w:val="000664BD"/>
    <w:pPr>
      <w:ind w:left="1383"/>
    </w:pPr>
  </w:style>
  <w:style w:type="paragraph" w:customStyle="1" w:styleId="ZTIRTIRzmtirtiret">
    <w:name w:val="Z_TIR/TIR – zm. tir. tiret"/>
    <w:basedOn w:val="TIRtiret"/>
    <w:uiPriority w:val="57"/>
    <w:qFormat/>
    <w:rsid w:val="000664BD"/>
    <w:pPr>
      <w:ind w:left="1780"/>
    </w:pPr>
  </w:style>
  <w:style w:type="paragraph" w:customStyle="1" w:styleId="ZZCZWSPTIRwPKTzmianazmczciwsptirwpkt">
    <w:name w:val="ZZ/CZ_WSP_TIR_w_PKT – zmiana zm. części wsp. tir. w pkt"/>
    <w:basedOn w:val="ZZTIRwPKTzmianazmtirwpkt"/>
    <w:uiPriority w:val="70"/>
    <w:qFormat/>
    <w:rsid w:val="000664BD"/>
    <w:pPr>
      <w:ind w:left="2880"/>
    </w:pPr>
  </w:style>
  <w:style w:type="paragraph" w:customStyle="1" w:styleId="ZZTIRwLITzmianazmtirwlit">
    <w:name w:val="ZZ/TIR_w_LIT – zmiana zm. tir. w lit."/>
    <w:basedOn w:val="ZZTIRzmianazmtir"/>
    <w:uiPriority w:val="67"/>
    <w:qFormat/>
    <w:rsid w:val="000664BD"/>
    <w:pPr>
      <w:ind w:left="2767"/>
    </w:pPr>
  </w:style>
  <w:style w:type="paragraph" w:customStyle="1" w:styleId="ZTIRTIRwLITzmtirwlittiret">
    <w:name w:val="Z_TIR/TIR_w_LIT – zm. tir. w lit. tiret"/>
    <w:basedOn w:val="TIRtiret"/>
    <w:uiPriority w:val="57"/>
    <w:qFormat/>
    <w:rsid w:val="000664BD"/>
    <w:pPr>
      <w:ind w:left="2257"/>
    </w:pPr>
  </w:style>
  <w:style w:type="paragraph" w:customStyle="1" w:styleId="ZTIRCZWSPTIRwLITzmczciwsptirwlittiret">
    <w:name w:val="Z_TIR/CZ_WSP_TIR_w_LIT – zm. części wsp. tir. w lit. tiret"/>
    <w:basedOn w:val="CZWSPTIRczwsplnatiret"/>
    <w:next w:val="TIRtiret"/>
    <w:uiPriority w:val="60"/>
    <w:qFormat/>
    <w:rsid w:val="000664BD"/>
    <w:pPr>
      <w:ind w:left="1860"/>
    </w:pPr>
  </w:style>
  <w:style w:type="paragraph" w:customStyle="1" w:styleId="CZWSP2TIRczwsplnapodwjnychtiret">
    <w:name w:val="CZ_WSP_2TIR – część wspólna podwójnych tiret"/>
    <w:basedOn w:val="CZWSPTIRczwsplnatiret"/>
    <w:next w:val="TIRtiret"/>
    <w:uiPriority w:val="73"/>
    <w:qFormat/>
    <w:rsid w:val="000664BD"/>
    <w:pPr>
      <w:ind w:left="1780"/>
    </w:pPr>
  </w:style>
  <w:style w:type="paragraph" w:customStyle="1" w:styleId="Z2TIRzmpodwtirartykuempunktem">
    <w:name w:val="Z/2TIR – zm. podw. tir. artykułem (punktem)"/>
    <w:basedOn w:val="TIRtiret"/>
    <w:uiPriority w:val="73"/>
    <w:qFormat/>
    <w:rsid w:val="000664BD"/>
    <w:pPr>
      <w:ind w:left="907"/>
    </w:pPr>
  </w:style>
  <w:style w:type="paragraph" w:customStyle="1" w:styleId="ZZCZWSPTIRwLITzmianazmczciwsptirwlit">
    <w:name w:val="ZZ/CZ_WSP_TIR_w_LIT – zmiana zm. części wsp. tir. w lit."/>
    <w:basedOn w:val="ZZTIRwLITzmianazmtirwlit"/>
    <w:uiPriority w:val="70"/>
    <w:qFormat/>
    <w:rsid w:val="000664BD"/>
    <w:pPr>
      <w:ind w:left="2370" w:firstLine="0"/>
    </w:pPr>
  </w:style>
  <w:style w:type="paragraph" w:customStyle="1" w:styleId="ZLIT2TIRzmpodwtirliter">
    <w:name w:val="Z_LIT/2TIR – zm. podw. tir. literą"/>
    <w:basedOn w:val="TIRtiret"/>
    <w:uiPriority w:val="75"/>
    <w:qFormat/>
    <w:rsid w:val="000664BD"/>
  </w:style>
  <w:style w:type="paragraph" w:customStyle="1" w:styleId="ZTIR2TIRzmpodwtirtiret">
    <w:name w:val="Z_TIR/2TIR – zm. podw. tir. tiret"/>
    <w:basedOn w:val="TIRtiret"/>
    <w:uiPriority w:val="78"/>
    <w:qFormat/>
    <w:rsid w:val="000664BD"/>
    <w:pPr>
      <w:ind w:left="1780"/>
    </w:pPr>
  </w:style>
  <w:style w:type="paragraph" w:customStyle="1" w:styleId="Z2TIRCZWSPLITzmczciwsplitpodwjnymtiret">
    <w:name w:val="Z_2TIR/CZ_WSP_LIT – zm. części wsp. lit. podwójnym tiret"/>
    <w:basedOn w:val="CZWSPTIRczwsplnatiret"/>
    <w:next w:val="2TIRpodwjnytiret"/>
    <w:uiPriority w:val="87"/>
    <w:qFormat/>
    <w:rsid w:val="000664BD"/>
    <w:pPr>
      <w:ind w:left="1780"/>
    </w:pPr>
  </w:style>
  <w:style w:type="paragraph" w:customStyle="1" w:styleId="Z2TIRwPKTzmpodwtirwpktartykuempunktem">
    <w:name w:val="Z/2TIR_w_PKT – zm. podw. tir. w pkt artykułem (punktem)"/>
    <w:basedOn w:val="TIRtiret"/>
    <w:next w:val="ZPKTzmpktartykuempunktem"/>
    <w:uiPriority w:val="74"/>
    <w:qFormat/>
    <w:rsid w:val="000664BD"/>
    <w:pPr>
      <w:ind w:left="2291"/>
    </w:pPr>
  </w:style>
  <w:style w:type="paragraph" w:customStyle="1" w:styleId="ZTIRPKTzmpkttiret">
    <w:name w:val="Z_TIR/PKT – zm. pkt tiret"/>
    <w:basedOn w:val="PKTpunkt"/>
    <w:uiPriority w:val="56"/>
    <w:qFormat/>
    <w:rsid w:val="000664BD"/>
    <w:pPr>
      <w:ind w:left="1893"/>
    </w:pPr>
  </w:style>
  <w:style w:type="paragraph" w:customStyle="1" w:styleId="ZTIRLITwPKTzmlitwpkttiret">
    <w:name w:val="Z_TIR/LIT_w_PKT – zm. lit. w pkt tiret"/>
    <w:basedOn w:val="LITlitera"/>
    <w:uiPriority w:val="57"/>
    <w:qFormat/>
    <w:rsid w:val="000664BD"/>
    <w:pPr>
      <w:ind w:left="2336"/>
    </w:pPr>
  </w:style>
  <w:style w:type="paragraph" w:customStyle="1" w:styleId="ZTIRCZWSPLITwPKTzmczciwsplitwpkttiret">
    <w:name w:val="Z_TIR/CZ_WSP_LIT_w_PKT – zm. części wsp. lit. w pkt tiret"/>
    <w:basedOn w:val="CZWSPLITczwsplnaliter"/>
    <w:uiPriority w:val="59"/>
    <w:qFormat/>
    <w:rsid w:val="000664BD"/>
    <w:pPr>
      <w:ind w:left="1860"/>
    </w:pPr>
  </w:style>
  <w:style w:type="paragraph" w:customStyle="1" w:styleId="ZTIR2TIRwLITzmpodwtirwlittiret">
    <w:name w:val="Z_TIR/2TIR_w_LIT – zm. podw. tir. w lit. tiret"/>
    <w:basedOn w:val="TIRtiret"/>
    <w:uiPriority w:val="79"/>
    <w:qFormat/>
    <w:rsid w:val="000664BD"/>
    <w:pPr>
      <w:ind w:left="2654"/>
    </w:pPr>
  </w:style>
  <w:style w:type="paragraph" w:customStyle="1" w:styleId="ZTIRCZWSP2TIRwLITzmczciwsppodwtirwlittiret">
    <w:name w:val="Z_TIR/CZ_WSP_2TIR_w_LIT – zm. części wsp. podw. tir. w lit. tiret"/>
    <w:basedOn w:val="CZWSPTIRczwsplnatiret"/>
    <w:next w:val="TIRtiret"/>
    <w:uiPriority w:val="80"/>
    <w:qFormat/>
    <w:rsid w:val="000664BD"/>
    <w:pPr>
      <w:ind w:left="2257"/>
    </w:pPr>
  </w:style>
  <w:style w:type="paragraph" w:customStyle="1" w:styleId="ZTIR2TIRwTIRzmpodwtirwtirtiret">
    <w:name w:val="Z_TIR/2TIR_w_TIR – zm. podw. tir. w tir. tiret"/>
    <w:basedOn w:val="TIRtiret"/>
    <w:uiPriority w:val="78"/>
    <w:qFormat/>
    <w:rsid w:val="000664BD"/>
    <w:pPr>
      <w:ind w:left="2177"/>
    </w:pPr>
  </w:style>
  <w:style w:type="paragraph" w:customStyle="1" w:styleId="ZTIRCZWSP2TIRwTIRzmczciwsppodwtirwtirtiret">
    <w:name w:val="Z_TIR/CZ_WSP_2TIR_w_TIR – zm. części wsp. podw. tir. w tir. tiret"/>
    <w:basedOn w:val="CZWSPTIRczwsplnatiret"/>
    <w:uiPriority w:val="79"/>
    <w:qFormat/>
    <w:rsid w:val="000664BD"/>
    <w:pPr>
      <w:ind w:left="1780"/>
    </w:pPr>
  </w:style>
  <w:style w:type="paragraph" w:customStyle="1" w:styleId="Z2TIRLITzmlitpodwjnymtiret">
    <w:name w:val="Z_2TIR/LIT – zm. lit. podwójnym tiret"/>
    <w:basedOn w:val="LITlitera"/>
    <w:uiPriority w:val="84"/>
    <w:qFormat/>
    <w:rsid w:val="000664BD"/>
    <w:pPr>
      <w:ind w:left="2256"/>
    </w:pPr>
  </w:style>
  <w:style w:type="paragraph" w:customStyle="1" w:styleId="ZZ2TIRwTIRzmianazmpodwtirwtir">
    <w:name w:val="ZZ/2TIR_w_TIR – zmiana zm. podw. tir. w tir."/>
    <w:basedOn w:val="ZZCZWSP2TIRzmianazmczciwsppodwtir"/>
    <w:uiPriority w:val="93"/>
    <w:qFormat/>
    <w:rsid w:val="000664BD"/>
    <w:pPr>
      <w:ind w:left="2688" w:hanging="397"/>
    </w:pPr>
  </w:style>
  <w:style w:type="paragraph" w:customStyle="1" w:styleId="ZZ2TIRwLITzmianazmpodwtirwlit">
    <w:name w:val="ZZ/2TIR_w_LIT – zmiana zm. podw. tir. w lit."/>
    <w:basedOn w:val="ZZ2TIRwTIRzmianazmpodwtirwtir"/>
    <w:uiPriority w:val="94"/>
    <w:qFormat/>
    <w:rsid w:val="000664BD"/>
    <w:pPr>
      <w:ind w:left="3164"/>
    </w:pPr>
  </w:style>
  <w:style w:type="paragraph" w:customStyle="1" w:styleId="Z2TIRTIRwLITzmtirwlitpodwjnymtiret">
    <w:name w:val="Z_2TIR/TIR_w_LIT – zm. tir. w lit. podwójnym tiret"/>
    <w:basedOn w:val="TIRtiret"/>
    <w:uiPriority w:val="84"/>
    <w:qFormat/>
    <w:rsid w:val="000664BD"/>
    <w:pPr>
      <w:ind w:left="2654"/>
    </w:pPr>
  </w:style>
  <w:style w:type="paragraph" w:customStyle="1" w:styleId="Z2TIRCZWSPTIRwLITzmczciwsptirwlitpodwjnymtiret">
    <w:name w:val="Z_2TIR/CZ_WSP_TIR_w_LIT – zm. części wsp. tir. w lit. podwójnym tiret"/>
    <w:basedOn w:val="CZWSPTIRczwsplnatiret"/>
    <w:next w:val="2TIRpodwjnytiret"/>
    <w:uiPriority w:val="87"/>
    <w:qFormat/>
    <w:rsid w:val="000664BD"/>
    <w:pPr>
      <w:ind w:left="2257"/>
    </w:pPr>
  </w:style>
  <w:style w:type="paragraph" w:customStyle="1" w:styleId="ZZ2TIRwPKTzmianazmpodwtirwpkt">
    <w:name w:val="ZZ/2TIR_w_PKT – zmiana zm. podw. tir. w pkt"/>
    <w:basedOn w:val="ZZ2TIRwLITzmianazmpodwtirwlit"/>
    <w:uiPriority w:val="94"/>
    <w:qFormat/>
    <w:rsid w:val="000664BD"/>
    <w:pPr>
      <w:ind w:left="3674"/>
    </w:pPr>
  </w:style>
  <w:style w:type="paragraph" w:customStyle="1" w:styleId="ZZCZWSP2TIRwTIRzmianazmczciwsppodwtirwtir">
    <w:name w:val="ZZ/CZ_WSP_2TIR_w_TIR – zmiana zm. części wsp. podw. tir. w tir."/>
    <w:basedOn w:val="ZZ2TIRwLITzmianazmpodwtirwlit"/>
    <w:uiPriority w:val="94"/>
    <w:qFormat/>
    <w:rsid w:val="000664BD"/>
    <w:pPr>
      <w:ind w:left="2291" w:firstLine="0"/>
    </w:pPr>
  </w:style>
  <w:style w:type="paragraph" w:customStyle="1" w:styleId="Z2TIR2TIRwTIRzmpodwtirwtirpodwjnymtiret">
    <w:name w:val="Z_2TIR/2TIR_w_TIR – zm. podw. tir. w tir. podwójnym tiret"/>
    <w:basedOn w:val="TIRtiret"/>
    <w:uiPriority w:val="85"/>
    <w:qFormat/>
    <w:rsid w:val="000664BD"/>
    <w:pPr>
      <w:ind w:left="2574"/>
    </w:pPr>
  </w:style>
  <w:style w:type="paragraph" w:customStyle="1" w:styleId="Z2TIRCZWSP2TIRwTIRzmczciwsppodwtirwtiretpodwjnymtiret">
    <w:name w:val="Z_2TIR/CZ_WSP_2TIR_w_TIR – zm. części wsp. podw. tir. w tiret podwójnym tiret"/>
    <w:basedOn w:val="CZWSPTIRczwsplnatiret"/>
    <w:next w:val="2TIRpodwjnytiret"/>
    <w:uiPriority w:val="88"/>
    <w:qFormat/>
    <w:rsid w:val="000664BD"/>
    <w:pPr>
      <w:ind w:left="2177"/>
    </w:pPr>
  </w:style>
  <w:style w:type="paragraph" w:customStyle="1" w:styleId="Z2TIR2TIRwLITzmpodwtirwlitpodwjnymtiret">
    <w:name w:val="Z_2TIR/2TIR_w_LIT – zm. podw. tir. w lit. podwójnym tiret"/>
    <w:basedOn w:val="TIRtiret"/>
    <w:uiPriority w:val="86"/>
    <w:qFormat/>
    <w:rsid w:val="000664BD"/>
    <w:pPr>
      <w:ind w:left="3051"/>
    </w:pPr>
  </w:style>
  <w:style w:type="paragraph" w:customStyle="1" w:styleId="Z2TIRCZWSP2TIRwLITzmczciwsppodwtirwlitpodwjnymtiret">
    <w:name w:val="Z_2TIR/CZ_WSP_2TIR_w_LIT – zm. części wsp. podw. tir. w lit. podwójnym tiret"/>
    <w:basedOn w:val="CZWSPTIRczwsplnatiret"/>
    <w:next w:val="2TIRpodwjnytiret"/>
    <w:uiPriority w:val="89"/>
    <w:qFormat/>
    <w:rsid w:val="000664BD"/>
    <w:pPr>
      <w:ind w:left="2654"/>
    </w:pPr>
  </w:style>
  <w:style w:type="paragraph" w:customStyle="1" w:styleId="ZCZCIKSIGIzmozniprzedmczciksigiartykuempunktem">
    <w:name w:val="Z/CZĘŚCI(KSIĘGI) – zm. ozn. i przedm. części (księgi) artykułem (punktem)"/>
    <w:basedOn w:val="CZKSIGAoznaczenieiprzedmiotczcilubksigi"/>
    <w:uiPriority w:val="28"/>
    <w:qFormat/>
    <w:rsid w:val="000664BD"/>
    <w:pPr>
      <w:ind w:left="510"/>
    </w:pPr>
    <w:rPr>
      <w:b w:val="0"/>
    </w:rPr>
  </w:style>
  <w:style w:type="paragraph" w:customStyle="1" w:styleId="ZROZDZODDZPRZEDMzmprzedmrozdzoddzartykuempunktem">
    <w:name w:val="Z/ROZDZ(ODDZ)_PRZEDM – zm. przedm. rozdz. (oddz.) artykułem (punktem)"/>
    <w:basedOn w:val="ROZDZODDZPRZEDMprzedmiotregulacjirozdziauluboddziau"/>
    <w:next w:val="ZARTzmartartykuempunktem"/>
    <w:uiPriority w:val="29"/>
    <w:qFormat/>
    <w:rsid w:val="000664BD"/>
    <w:pPr>
      <w:spacing w:after="120"/>
      <w:ind w:left="510"/>
    </w:pPr>
    <w:rPr>
      <w:b w:val="0"/>
    </w:rPr>
  </w:style>
  <w:style w:type="paragraph" w:customStyle="1" w:styleId="ZZARTzmianazmart">
    <w:name w:val="ZZ/ART(§) – zmiana zm. art. (§)"/>
    <w:basedOn w:val="ZARTzmartartykuempunktem"/>
    <w:uiPriority w:val="65"/>
    <w:qFormat/>
    <w:rsid w:val="000664BD"/>
    <w:pPr>
      <w:ind w:left="1894"/>
    </w:pPr>
  </w:style>
  <w:style w:type="paragraph" w:customStyle="1" w:styleId="ZZPKTzmianazmpkt">
    <w:name w:val="ZZ/PKT – zmiana zm. pkt"/>
    <w:basedOn w:val="ZPKTzmpktartykuempunktem"/>
    <w:uiPriority w:val="66"/>
    <w:qFormat/>
    <w:rsid w:val="000664BD"/>
    <w:pPr>
      <w:ind w:left="2404"/>
    </w:pPr>
  </w:style>
  <w:style w:type="paragraph" w:customStyle="1" w:styleId="ZZLITwPKTzmianazmlitwpkt">
    <w:name w:val="ZZ/LIT_w_PKT – zmiana zm. lit. w pkt"/>
    <w:basedOn w:val="ZLITwPKTzmlitwpktartykuempunktem"/>
    <w:uiPriority w:val="67"/>
    <w:qFormat/>
    <w:rsid w:val="000664BD"/>
    <w:pPr>
      <w:ind w:left="2880"/>
    </w:pPr>
  </w:style>
  <w:style w:type="paragraph" w:customStyle="1" w:styleId="ZZTIRwPKTzmianazmtirwpkt">
    <w:name w:val="ZZ/TIR_w_PKT – zmiana zm. tir. w pkt"/>
    <w:basedOn w:val="ZTIRwPKTzmtirwpktartykuempunktem"/>
    <w:uiPriority w:val="67"/>
    <w:qFormat/>
    <w:rsid w:val="000664BD"/>
    <w:pPr>
      <w:ind w:left="3277"/>
    </w:pPr>
  </w:style>
  <w:style w:type="paragraph" w:customStyle="1" w:styleId="ZZWMATFIZCHEMzmwzorumatfizlubchem">
    <w:name w:val="ZZ/W_MAT(FIZ|CHEM) – zm. wzoru mat. (fiz. lub chem.)"/>
    <w:basedOn w:val="ZWMATFIZCHEMzmwzorumatfizlubchemartykuempunktem"/>
    <w:uiPriority w:val="71"/>
    <w:qFormat/>
    <w:rsid w:val="000664BD"/>
    <w:pPr>
      <w:ind w:left="2404"/>
    </w:pPr>
  </w:style>
  <w:style w:type="paragraph" w:customStyle="1" w:styleId="ODNONIKtreodnonika">
    <w:name w:val="ODNOŚNIK – treść odnośnika"/>
    <w:uiPriority w:val="19"/>
    <w:qFormat/>
    <w:rsid w:val="000664BD"/>
    <w:pPr>
      <w:ind w:left="284" w:hanging="284"/>
      <w:jc w:val="both"/>
    </w:pPr>
    <w:rPr>
      <w:rFonts w:ascii="Times New Roman" w:eastAsiaTheme="minorEastAsia" w:hAnsi="Times New Roman" w:cs="Arial"/>
      <w:sz w:val="20"/>
      <w:szCs w:val="20"/>
    </w:rPr>
  </w:style>
  <w:style w:type="paragraph" w:customStyle="1" w:styleId="ZFRAGzmfragmentunpzdaniaartykuempunktem">
    <w:name w:val="Z/FRAG – zm. fragmentu (np. zdania) artykułem (punktem)"/>
    <w:basedOn w:val="ZARTzmartartykuempunktem"/>
    <w:next w:val="PKTpunkt"/>
    <w:uiPriority w:val="36"/>
    <w:qFormat/>
    <w:rsid w:val="000664BD"/>
    <w:pPr>
      <w:ind w:firstLine="0"/>
    </w:pPr>
    <w:rPr>
      <w:rFonts w:ascii="Times New Roman" w:hAnsi="Times New Roman"/>
    </w:rPr>
  </w:style>
  <w:style w:type="paragraph" w:customStyle="1" w:styleId="ZLITFRAGzmlitfragmentunpzdanialiter">
    <w:name w:val="Z_LIT/FRAG – zm. lit. fragmentu (np. zdania) literą"/>
    <w:basedOn w:val="ZLITUSTzmustliter"/>
    <w:next w:val="LITlitera"/>
    <w:uiPriority w:val="52"/>
    <w:qFormat/>
    <w:rsid w:val="000664BD"/>
    <w:pPr>
      <w:ind w:firstLine="0"/>
    </w:pPr>
    <w:rPr>
      <w:rFonts w:ascii="Times New Roman" w:hAnsi="Times New Roman"/>
    </w:rPr>
  </w:style>
  <w:style w:type="paragraph" w:customStyle="1" w:styleId="ZTIRFRAGMzmnpwprdowyliczeniatiret">
    <w:name w:val="Z_TIR/FRAGM – zm. np. wpr. do wyliczenia tiret"/>
    <w:basedOn w:val="ZTIRCZWSPPKTzmczciwsppkttiret"/>
    <w:next w:val="TIRtiret"/>
    <w:uiPriority w:val="60"/>
    <w:qFormat/>
    <w:rsid w:val="000664BD"/>
    <w:rPr>
      <w:rFonts w:ascii="Times New Roman" w:hAnsi="Times New Roman"/>
    </w:rPr>
  </w:style>
  <w:style w:type="paragraph" w:customStyle="1" w:styleId="ZTIRTIRwPKTzmtirwpkttiret">
    <w:name w:val="Z_TIR/TIR_w_PKT – zm. tir. w pkt tiret"/>
    <w:basedOn w:val="ZTIRTIRwLITzmtirwlittiret"/>
    <w:uiPriority w:val="57"/>
    <w:qFormat/>
    <w:rsid w:val="000664BD"/>
    <w:pPr>
      <w:ind w:left="2733"/>
    </w:pPr>
  </w:style>
  <w:style w:type="paragraph" w:customStyle="1" w:styleId="ZTIRCZWSPTIRwPKTzmczciwsptirtiret">
    <w:name w:val="Z_TIR/CZ_WSP_TIR_w_PKT – zm. części wsp. tir. tiret"/>
    <w:basedOn w:val="ZTIRTIRwPKTzmtirwpkttiret"/>
    <w:next w:val="TIRtiret"/>
    <w:uiPriority w:val="60"/>
    <w:qFormat/>
    <w:rsid w:val="000664BD"/>
    <w:pPr>
      <w:ind w:left="2336" w:firstLine="0"/>
    </w:pPr>
  </w:style>
  <w:style w:type="paragraph" w:customStyle="1" w:styleId="SKARNsankcjakarnawszczeglnociwKodeksiekarnym">
    <w:name w:val="S_KARN – sankcja karna w szczególności w Kodeksie karnym"/>
    <w:basedOn w:val="USTustnpkodeksu"/>
    <w:next w:val="ARTartustawynprozporzdzenia"/>
    <w:uiPriority w:val="18"/>
    <w:qFormat/>
    <w:rsid w:val="000664BD"/>
    <w:pPr>
      <w:ind w:left="510" w:firstLine="0"/>
    </w:pPr>
  </w:style>
  <w:style w:type="paragraph" w:customStyle="1" w:styleId="ROZDZODDZOZNoznaczenierozdziauluboddziau">
    <w:name w:val="ROZDZ(ODDZ)_OZN – oznaczenie rozdziału lub oddziału"/>
    <w:next w:val="ARTartustawynprozporzdzenia"/>
    <w:uiPriority w:val="10"/>
    <w:qFormat/>
    <w:rsid w:val="000664BD"/>
    <w:pPr>
      <w:keepNext/>
      <w:suppressAutoHyphens/>
      <w:spacing w:before="120"/>
      <w:jc w:val="center"/>
    </w:pPr>
    <w:rPr>
      <w:rFonts w:eastAsiaTheme="minorEastAsia" w:cs="Arial"/>
      <w:bCs/>
      <w:kern w:val="2"/>
    </w:rPr>
  </w:style>
  <w:style w:type="paragraph" w:customStyle="1" w:styleId="Z2TIR2TIRzmpodwtirpodwjnymtiret">
    <w:name w:val="Z_2TIR/2TIR – zm. podw. tir. podwójnym tiret"/>
    <w:basedOn w:val="TIRtiret"/>
    <w:uiPriority w:val="85"/>
    <w:qFormat/>
    <w:rsid w:val="000664BD"/>
    <w:pPr>
      <w:ind w:left="2177"/>
    </w:pPr>
  </w:style>
  <w:style w:type="paragraph" w:customStyle="1" w:styleId="Z2TIRTIRzmtirpodwjnymtiret">
    <w:name w:val="Z_2TIR/TIR – zm. tir. podwójnym tiret"/>
    <w:basedOn w:val="TIRtiret"/>
    <w:uiPriority w:val="84"/>
    <w:qFormat/>
    <w:rsid w:val="000664BD"/>
    <w:pPr>
      <w:ind w:left="2177"/>
    </w:pPr>
  </w:style>
  <w:style w:type="paragraph" w:customStyle="1" w:styleId="ZSKARNzmsankcjikarnejwszczeglnociwKodeksiekarnym">
    <w:name w:val="Z/S_KARN – zm. sankcji karnej w szczególności w Kodeksie karnym"/>
    <w:basedOn w:val="SKARNsankcjakarnawszczeglnociwKodeksiekarnym"/>
    <w:next w:val="PKTpunkt"/>
    <w:uiPriority w:val="37"/>
    <w:qFormat/>
    <w:rsid w:val="000664BD"/>
    <w:pPr>
      <w:ind w:left="1021"/>
    </w:pPr>
  </w:style>
  <w:style w:type="paragraph" w:customStyle="1" w:styleId="ZLITSKARNzmsankcjikarnejliter">
    <w:name w:val="Z_LIT/S_KARN – zm. sankcji karnej literą"/>
    <w:basedOn w:val="ZSKARNzmsankcjikarnejwszczeglnociwKodeksiekarnym"/>
    <w:uiPriority w:val="53"/>
    <w:qFormat/>
    <w:rsid w:val="000664BD"/>
    <w:pPr>
      <w:ind w:left="1497"/>
    </w:pPr>
  </w:style>
  <w:style w:type="paragraph" w:customStyle="1" w:styleId="ZCYTzmcytatunpprzysigiartykuempunktem">
    <w:name w:val="Z/CYT – zm. cytatu np. przysięgi artykułem (punktem)"/>
    <w:basedOn w:val="CYTcytatnpprzysigi"/>
    <w:next w:val="ZUSTzmustartykuempunktem"/>
    <w:uiPriority w:val="37"/>
    <w:qFormat/>
    <w:rsid w:val="000664BD"/>
    <w:pPr>
      <w:ind w:left="1021"/>
    </w:pPr>
  </w:style>
  <w:style w:type="paragraph" w:customStyle="1" w:styleId="ZCZWSP2TIRwPKTzmczciwsppodwtirwpktartykuempunktem">
    <w:name w:val="Z/CZ_WSP_2TIR_w_PKT – zm. części wsp. podw. tir. w pkt artykułem (punktem)"/>
    <w:basedOn w:val="Z2TIRwPKTzmpodwtirwpktartykuempunktem"/>
    <w:next w:val="ZZUSTzmianazmust"/>
    <w:uiPriority w:val="75"/>
    <w:qFormat/>
    <w:rsid w:val="000664BD"/>
    <w:pPr>
      <w:ind w:left="1894" w:firstLine="0"/>
    </w:pPr>
  </w:style>
  <w:style w:type="paragraph" w:customStyle="1" w:styleId="Z2TIRwLITzmpodwtirwlitartykuempunktem">
    <w:name w:val="Z/2TIR_w_LIT – zm. podw. tir. w lit. artykułem (punktem)"/>
    <w:basedOn w:val="Z2TIRwPKTzmpodwtirwpktartykuempunktem"/>
    <w:uiPriority w:val="74"/>
    <w:qFormat/>
    <w:rsid w:val="000664BD"/>
    <w:pPr>
      <w:ind w:left="1780"/>
    </w:pPr>
  </w:style>
  <w:style w:type="paragraph" w:customStyle="1" w:styleId="Z2TIRwTIRzmpodwtirwtirartykuempunktem">
    <w:name w:val="Z/2TIR_w_TIR – zm. podw. tir. w tir. artykułem (punktem)"/>
    <w:basedOn w:val="Z2TIRwLITzmpodwtirwlitartykuempunktem"/>
    <w:uiPriority w:val="73"/>
    <w:qFormat/>
    <w:rsid w:val="000664BD"/>
    <w:pPr>
      <w:ind w:left="1304"/>
    </w:pPr>
  </w:style>
  <w:style w:type="paragraph" w:customStyle="1" w:styleId="ZCZWSP2TIRwTIRzmczciwsppodwtirwtirartykuempunktem">
    <w:name w:val="Z/CZ_WSP_2TIR_w_TIR – zm. części wsp. podw. tir. w tir. artykułem (punktem)"/>
    <w:basedOn w:val="Z2TIRwTIRzmpodwtirwtirartykuempunktem"/>
    <w:next w:val="PKTpunkt"/>
    <w:uiPriority w:val="74"/>
    <w:qFormat/>
    <w:rsid w:val="000664BD"/>
    <w:pPr>
      <w:ind w:left="907" w:firstLine="0"/>
    </w:pPr>
  </w:style>
  <w:style w:type="paragraph" w:customStyle="1" w:styleId="ZCZWSP2TIRwLITzmczciwsppodwtirwlitartykuempunktem">
    <w:name w:val="Z/CZ_WSP_2TIR_w_LIT – zm. części wsp. podw. tir. w lit. artykułem (punktem)"/>
    <w:basedOn w:val="Z2TIRwLITzmpodwtirwlitartykuempunktem"/>
    <w:next w:val="ZZUSTzmianazmust"/>
    <w:uiPriority w:val="75"/>
    <w:qFormat/>
    <w:rsid w:val="000664BD"/>
    <w:pPr>
      <w:ind w:left="1383" w:firstLine="0"/>
    </w:pPr>
  </w:style>
  <w:style w:type="paragraph" w:customStyle="1" w:styleId="ZZCZWSP2TIRzmianazmczciwsppodwtir">
    <w:name w:val="ZZ/CZ_WSP_2TIR – zmiana zm. części wsp. podw. tir."/>
    <w:basedOn w:val="ZZTIRzmianazmtir"/>
    <w:next w:val="ZZUSTzmianazmust"/>
    <w:uiPriority w:val="94"/>
    <w:qFormat/>
    <w:rsid w:val="000664BD"/>
    <w:pPr>
      <w:ind w:left="1894" w:firstLine="0"/>
    </w:pPr>
  </w:style>
  <w:style w:type="paragraph" w:customStyle="1" w:styleId="PKTODNONIKApunktodnonika">
    <w:name w:val="PKT_ODNOŚNIKA – punkt odnośnika"/>
    <w:basedOn w:val="ODNONIKtreodnonika"/>
    <w:uiPriority w:val="25"/>
    <w:qFormat/>
    <w:rsid w:val="000664BD"/>
    <w:pPr>
      <w:ind w:left="568"/>
    </w:pPr>
  </w:style>
  <w:style w:type="paragraph" w:customStyle="1" w:styleId="ZODNONIKAzmtekstuodnonikaartykuempunktem">
    <w:name w:val="Z/ODNOŚNIKA – zm. tekstu odnośnika artykułem (punktem)"/>
    <w:basedOn w:val="ODNONIKtreodnonika"/>
    <w:uiPriority w:val="39"/>
    <w:qFormat/>
    <w:rsid w:val="000664BD"/>
    <w:pPr>
      <w:spacing w:line="360" w:lineRule="auto"/>
      <w:ind w:left="907" w:hanging="397"/>
    </w:pPr>
    <w:rPr>
      <w:sz w:val="24"/>
    </w:rPr>
  </w:style>
  <w:style w:type="paragraph" w:customStyle="1" w:styleId="ZPKTwODNONIKUzmpktwzmienianymodnonikuartykuempunktem">
    <w:name w:val="Z/PKT_w_ODNOŚNIKU – zm. pkt w zmienianym odnośniku artykułem (punktem)"/>
    <w:basedOn w:val="ZODNONIKAzmtekstuodnonikaartykuempunktem"/>
    <w:uiPriority w:val="39"/>
    <w:qFormat/>
    <w:rsid w:val="000664BD"/>
    <w:pPr>
      <w:ind w:left="1304"/>
    </w:pPr>
  </w:style>
  <w:style w:type="paragraph" w:customStyle="1" w:styleId="ZPKTODNONIKAzmpktodnonikaartykuempunktem">
    <w:name w:val="Z/PKT_ODNOŚNIKA – zm. pkt odnośnika artykułem (punktem)"/>
    <w:basedOn w:val="ZODNONIKAzmtekstuodnonikaartykuempunktem"/>
    <w:uiPriority w:val="39"/>
    <w:qFormat/>
    <w:rsid w:val="000664BD"/>
  </w:style>
  <w:style w:type="paragraph" w:customStyle="1" w:styleId="ZLIT2TIRwTIRzmpodwtirwtirliter">
    <w:name w:val="Z_LIT/2TIR_w_TIR – zm. podw. tir. w tir. literą"/>
    <w:basedOn w:val="ZLIT2TIRzmpodwtirliter"/>
    <w:uiPriority w:val="75"/>
    <w:qFormat/>
    <w:rsid w:val="000664BD"/>
    <w:pPr>
      <w:ind w:left="1780"/>
    </w:pPr>
  </w:style>
  <w:style w:type="paragraph" w:customStyle="1" w:styleId="ZLIT2TIRwLITzmpodwtirwlitliter">
    <w:name w:val="Z_LIT/2TIR_w_LIT – zm. podw. tir. w lit. literą"/>
    <w:basedOn w:val="ZLIT2TIRwTIRzmpodwtirwtirliter"/>
    <w:uiPriority w:val="76"/>
    <w:qFormat/>
    <w:rsid w:val="000664BD"/>
    <w:pPr>
      <w:ind w:left="2257"/>
    </w:pPr>
  </w:style>
  <w:style w:type="paragraph" w:customStyle="1" w:styleId="ZLIT2TIRwPKTzmpodwtirwpktliter">
    <w:name w:val="Z_LIT/2TIR_w_PKT – zm. podw. tir. w pkt literą"/>
    <w:basedOn w:val="ZLIT2TIRwLITzmpodwtirwlitliter"/>
    <w:uiPriority w:val="76"/>
    <w:qFormat/>
    <w:rsid w:val="000664BD"/>
    <w:pPr>
      <w:ind w:left="2767"/>
    </w:pPr>
  </w:style>
  <w:style w:type="paragraph" w:customStyle="1" w:styleId="ZLITCZWSP2TIRwTIRzmczciwsppodwtirwtirliter">
    <w:name w:val="Z_LIT/CZ_WSP_2TIR_w_TIR – zm. części wsp. podw. tir. w tir. literą"/>
    <w:basedOn w:val="ZLIT2TIRwTIRzmpodwtirwtirliter"/>
    <w:next w:val="LITlitera"/>
    <w:uiPriority w:val="76"/>
    <w:qFormat/>
    <w:rsid w:val="000664BD"/>
    <w:pPr>
      <w:ind w:left="1383" w:firstLine="0"/>
    </w:pPr>
  </w:style>
  <w:style w:type="paragraph" w:customStyle="1" w:styleId="ZLITCZWSP2TIRwLITzmczciwsppodwtirwlitliter">
    <w:name w:val="Z_LIT/CZ_WSP_2TIR_w_LIT – zm. części wsp. podw. tir. w lit. literą"/>
    <w:basedOn w:val="ZLIT2TIRwLITzmpodwtirwlitliter"/>
    <w:next w:val="LITlitera"/>
    <w:uiPriority w:val="77"/>
    <w:qFormat/>
    <w:rsid w:val="000664BD"/>
    <w:pPr>
      <w:ind w:left="1860" w:firstLine="0"/>
    </w:pPr>
  </w:style>
  <w:style w:type="paragraph" w:customStyle="1" w:styleId="ZLITCZWSP2TIRwPKTzmczciwsppodwtirwpktliter">
    <w:name w:val="Z_LIT/CZ_WSP_2TIR_w_PKT – zm. części wsp. podw. tir. w pkt literą"/>
    <w:basedOn w:val="ZLIT2TIRwPKTzmpodwtirwpktliter"/>
    <w:next w:val="LITlitera"/>
    <w:uiPriority w:val="77"/>
    <w:qFormat/>
    <w:rsid w:val="000664BD"/>
    <w:pPr>
      <w:ind w:left="2370" w:firstLine="0"/>
    </w:pPr>
  </w:style>
  <w:style w:type="paragraph" w:customStyle="1" w:styleId="ZTIR2TIRwPKTzmpodwtirwpkttiret">
    <w:name w:val="Z_TIR/2TIR_w_PKT – zm. podw. tir. w pkt tiret"/>
    <w:basedOn w:val="ZTIR2TIRwLITzmpodwtirwlittiret"/>
    <w:uiPriority w:val="79"/>
    <w:qFormat/>
    <w:rsid w:val="000664BD"/>
    <w:pPr>
      <w:ind w:left="3164"/>
    </w:pPr>
  </w:style>
  <w:style w:type="paragraph" w:customStyle="1" w:styleId="ZTIRCZWSP2TIRwPKTzmczciwsppodwtirwpkttiret">
    <w:name w:val="Z_TIR/CZ_WSP_2TIR_w_PKT – zm. części wsp. podw. tir. w pkt tiret"/>
    <w:basedOn w:val="ZTIR2TIRwPKTzmpodwtirwpkttiret"/>
    <w:next w:val="TIRtiret"/>
    <w:uiPriority w:val="80"/>
    <w:qFormat/>
    <w:rsid w:val="000664BD"/>
    <w:pPr>
      <w:ind w:left="2767" w:firstLine="0"/>
    </w:pPr>
  </w:style>
  <w:style w:type="paragraph" w:customStyle="1" w:styleId="ZZCZWSP2TIRwLITzmianazmczciwsppodwtirwlit">
    <w:name w:val="ZZ/CZ_WSP_2TIR_w_LIT – zmiana zm. części wsp. podw. tir. w lit."/>
    <w:basedOn w:val="ZZ2TIRwLITzmianazmpodwtirwlit"/>
    <w:uiPriority w:val="95"/>
    <w:qFormat/>
    <w:rsid w:val="000664BD"/>
    <w:pPr>
      <w:ind w:left="2767"/>
    </w:pPr>
  </w:style>
  <w:style w:type="paragraph" w:customStyle="1" w:styleId="ZZCZWSP2TIRwPKTzmianazmczciwsppodwtirwpkt">
    <w:name w:val="ZZ/CZ_WSP_2TIR_w_PKT – zmiana zm. części wsp. podw. tir. w pkt"/>
    <w:basedOn w:val="ZZ2TIRwLITzmianazmpodwtirwlit"/>
    <w:uiPriority w:val="95"/>
    <w:qFormat/>
    <w:rsid w:val="000664BD"/>
    <w:pPr>
      <w:ind w:left="3277" w:firstLine="0"/>
    </w:pPr>
  </w:style>
  <w:style w:type="paragraph" w:customStyle="1" w:styleId="ZCZWSP2TIRzmczciwsplnejpodwtirartykuempunktem">
    <w:name w:val="Z/CZ_WSP_2TIR – zm. części wspólnej podw. tir. artykułem (punktem)"/>
    <w:basedOn w:val="ZCZWSPPKTzmczciwsppktartykuempunktem"/>
    <w:next w:val="PKTpunkt"/>
    <w:uiPriority w:val="74"/>
    <w:qFormat/>
    <w:rsid w:val="000664BD"/>
  </w:style>
  <w:style w:type="paragraph" w:customStyle="1" w:styleId="ZLITCZWSP2TIRzmczciwsppodwtirliter">
    <w:name w:val="Z_LIT/CZ_WSP_2TIR – zm. części wsp. podw. tir. literą"/>
    <w:basedOn w:val="ZLITCZWSPPKTzmczciwsppktliter"/>
    <w:next w:val="LITlitera"/>
    <w:uiPriority w:val="76"/>
    <w:qFormat/>
    <w:rsid w:val="000664BD"/>
  </w:style>
  <w:style w:type="paragraph" w:customStyle="1" w:styleId="ZTIRCZWSP2TIRzmczciwsppodwtirtiret">
    <w:name w:val="Z_TIR/CZ_WSP_2TIR – zm. części wsp. podw. tir. tiret"/>
    <w:basedOn w:val="ZLITCZWSP2TIRzmczciwsppodwtirliter"/>
    <w:next w:val="TIRtiret"/>
    <w:uiPriority w:val="79"/>
    <w:qFormat/>
    <w:rsid w:val="000664BD"/>
  </w:style>
  <w:style w:type="paragraph" w:customStyle="1" w:styleId="ZZ2TIRzmianazmpodwtir">
    <w:name w:val="ZZ/2TIR – zmiana zm. podw. tir."/>
    <w:basedOn w:val="ZZCZWSP2TIRzmianazmczciwsppodwtir"/>
    <w:uiPriority w:val="93"/>
    <w:qFormat/>
    <w:rsid w:val="000664BD"/>
    <w:pPr>
      <w:ind w:left="2291" w:hanging="397"/>
    </w:pPr>
  </w:style>
  <w:style w:type="paragraph" w:customStyle="1" w:styleId="ZCZWSPLITzmczciwsplitartykuempunktem">
    <w:name w:val="Z/CZ_WSP_LIT – zm. części wsp. lit. artykułem (punktem)"/>
    <w:basedOn w:val="ZCZWSPPKTzmczciwsppktartykuempunktem"/>
    <w:next w:val="PKTpunkt"/>
    <w:uiPriority w:val="35"/>
    <w:qFormat/>
    <w:rsid w:val="000664BD"/>
  </w:style>
  <w:style w:type="paragraph" w:customStyle="1" w:styleId="ZCZWSPTIRzmczciwsptirartykuempunktem">
    <w:name w:val="Z/CZ_WSP_TIR – zm. części wsp. tir. artykułem (punktem)"/>
    <w:basedOn w:val="ZCZWSPPKTzmczciwsppktartykuempunktem"/>
    <w:next w:val="PKTpunkt"/>
    <w:uiPriority w:val="35"/>
    <w:qFormat/>
    <w:rsid w:val="000664BD"/>
  </w:style>
  <w:style w:type="paragraph" w:customStyle="1" w:styleId="ZLITCZWSPLITzmczciwsplitliter">
    <w:name w:val="Z_LIT/CZ_WSP_LIT – zm. części wsp. lit. literą"/>
    <w:basedOn w:val="ZLITCZWSPPKTzmczciwsppktliter"/>
    <w:next w:val="LITlitera"/>
    <w:uiPriority w:val="51"/>
    <w:qFormat/>
    <w:rsid w:val="000664BD"/>
  </w:style>
  <w:style w:type="paragraph" w:customStyle="1" w:styleId="ZLITCZWSPTIRzmczciwsptirliter">
    <w:name w:val="Z_LIT/CZ_WSP_TIR – zm. części wsp. tir. literą"/>
    <w:basedOn w:val="ZLITCZWSPPKTzmczciwsppktliter"/>
    <w:next w:val="LITlitera"/>
    <w:uiPriority w:val="51"/>
    <w:qFormat/>
    <w:rsid w:val="000664BD"/>
  </w:style>
  <w:style w:type="paragraph" w:customStyle="1" w:styleId="ZTIRCZWSPLITzmczciwsplittiret">
    <w:name w:val="Z_TIR/CZ_WSP_LIT – zm. części wsp. lit. tiret"/>
    <w:basedOn w:val="ZTIRCZWSPPKTzmczciwsppkttiret"/>
    <w:next w:val="TIRtiret"/>
    <w:uiPriority w:val="59"/>
    <w:qFormat/>
    <w:rsid w:val="000664BD"/>
  </w:style>
  <w:style w:type="paragraph" w:customStyle="1" w:styleId="ZTIRCZWSPTIRzmczciwsptirtiret">
    <w:name w:val="Z_TIR/CZ_WSP_TIR – zm. części wsp. tir. tiret"/>
    <w:basedOn w:val="ZTIRCZWSPPKTzmczciwsppkttiret"/>
    <w:next w:val="TIRtiret"/>
    <w:uiPriority w:val="60"/>
    <w:qFormat/>
    <w:rsid w:val="000664BD"/>
  </w:style>
  <w:style w:type="paragraph" w:customStyle="1" w:styleId="ZZCZWSPLITzmianazmczciwsplit">
    <w:name w:val="ZZ/CZ_WSP_LIT – zmiana. zm. części wsp. lit."/>
    <w:basedOn w:val="ZZCZWSPPKTzmianazmczciwsppkt"/>
    <w:uiPriority w:val="69"/>
    <w:qFormat/>
    <w:rsid w:val="000664BD"/>
  </w:style>
  <w:style w:type="paragraph" w:customStyle="1" w:styleId="ZZCZWSPTIRzmianazmczciwsptir">
    <w:name w:val="ZZ/CZ_WSP_TIR – zmiana. zm. części wsp. tir."/>
    <w:basedOn w:val="ZZCZWSPPKTzmianazmczciwsppkt"/>
    <w:uiPriority w:val="69"/>
    <w:qFormat/>
    <w:rsid w:val="000664BD"/>
  </w:style>
  <w:style w:type="paragraph" w:customStyle="1" w:styleId="Z2TIRCZWSPTIRzmczciwsptirpodwjnymtiret">
    <w:name w:val="Z_2TIR/CZ_WSP_TIR – zm. części wsp. tir. podwójnym tiret"/>
    <w:basedOn w:val="Z2TIRCZWSPLITzmczciwsplitpodwjnymtiret"/>
    <w:next w:val="2TIRpodwjnytiret"/>
    <w:uiPriority w:val="87"/>
    <w:qFormat/>
    <w:rsid w:val="000664BD"/>
  </w:style>
  <w:style w:type="paragraph" w:customStyle="1" w:styleId="Z2TIRCZWSP2TIRzmczciwsppodwtirpodwjnymtiret">
    <w:name w:val="Z_2TIR/CZ_WSP_2TIR – zm. części wsp. podw. tir. podwójnym tiret"/>
    <w:basedOn w:val="Z2TIRCZWSPLITzmczciwsplitpodwjnymtiret"/>
    <w:next w:val="2TIRpodwjnytiret"/>
    <w:uiPriority w:val="88"/>
    <w:qFormat/>
    <w:rsid w:val="000664BD"/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0664BD"/>
  </w:style>
  <w:style w:type="paragraph" w:customStyle="1" w:styleId="ZZUSTzmianazmust">
    <w:name w:val="ZZ/UST(§) – zmiana zm. ust. (§)"/>
    <w:basedOn w:val="ZZARTzmianazmart"/>
    <w:uiPriority w:val="65"/>
    <w:qFormat/>
    <w:rsid w:val="000664BD"/>
  </w:style>
  <w:style w:type="paragraph" w:customStyle="1" w:styleId="TYTDZPRZEDMprzedmiotregulacjitytuulubdziau">
    <w:name w:val="TYT(DZ)_PRZEDM – przedmiot regulacji tytułu lub działu"/>
    <w:next w:val="ARTartustawynprozporzdzenia"/>
    <w:uiPriority w:val="9"/>
    <w:qFormat/>
    <w:rsid w:val="000664BD"/>
    <w:pPr>
      <w:keepNext/>
      <w:suppressAutoHyphens/>
      <w:spacing w:before="120"/>
      <w:jc w:val="center"/>
    </w:pPr>
    <w:rPr>
      <w:b/>
      <w:szCs w:val="26"/>
    </w:rPr>
  </w:style>
  <w:style w:type="paragraph" w:customStyle="1" w:styleId="ZNIEARTTEKSTzmtekstunieartykuowanego">
    <w:name w:val="Z/NIEART_TEKST – zm. tekstu nieartykułowanego"/>
    <w:basedOn w:val="NIEARTTEKSTtekstnieartykuowanynppodstprawnarozplubpreambua"/>
    <w:uiPriority w:val="37"/>
    <w:qFormat/>
    <w:rsid w:val="000664BD"/>
    <w:pPr>
      <w:ind w:left="510"/>
    </w:pPr>
  </w:style>
  <w:style w:type="paragraph" w:customStyle="1" w:styleId="ZZCZCIKSIGIzmianazmozniprzedmczciksigiartykuempunktem">
    <w:name w:val="ZZ/CZĘŚCI(KSIĘGI) – zmiana zm. ozn. i przedm. części (księgi) artykułem (punktem)"/>
    <w:basedOn w:val="ZCZCIKSIGIzmozniprzedmczciksigiartykuempunktem"/>
    <w:next w:val="ZZARTzmianazmart"/>
    <w:uiPriority w:val="63"/>
    <w:qFormat/>
    <w:rsid w:val="000664BD"/>
    <w:pPr>
      <w:spacing w:before="0"/>
      <w:ind w:left="1894"/>
    </w:pPr>
  </w:style>
  <w:style w:type="paragraph" w:customStyle="1" w:styleId="ZZTYTDZOZNzmianazmozntytuudziauartykuempunktem">
    <w:name w:val="ZZ/TYT(DZ)_OZN – zmiana zm. ozn. tytułu (działu) artykułem (punktem)"/>
    <w:basedOn w:val="ZTYTDZOZNzmozntytuudziauartykuempunktem"/>
    <w:next w:val="ZZARTzmianazmart"/>
    <w:uiPriority w:val="63"/>
    <w:qFormat/>
    <w:rsid w:val="000664BD"/>
    <w:pPr>
      <w:ind w:left="1894"/>
    </w:pPr>
  </w:style>
  <w:style w:type="paragraph" w:customStyle="1" w:styleId="ZZTYTDZPRZEDMzmianazmprzedmtytuulubdziauartykuempunktem">
    <w:name w:val="ZZ/TYT(DZ)_PRZEDM – zmiana zm. przedm. tytułu lub działu artykułem (punktem)"/>
    <w:basedOn w:val="ZTYTDZPRZEDMzmprzedmtytuulubdziauartykuempunktem"/>
    <w:next w:val="ZZARTzmianazmart"/>
    <w:uiPriority w:val="63"/>
    <w:qFormat/>
    <w:rsid w:val="000664BD"/>
    <w:pPr>
      <w:ind w:left="1894"/>
    </w:pPr>
  </w:style>
  <w:style w:type="paragraph" w:customStyle="1" w:styleId="ZZROZDZODDZOZNzmianazmoznrozdzoddzartykuempunktem">
    <w:name w:val="ZZ/ROZDZ(ODDZ)_OZN – zmiana zm. ozn. rozdz. (oddz.) artykułem (punktem)"/>
    <w:basedOn w:val="ZROZDZODDZOZNzmoznrozdzoddzartykuempunktem"/>
    <w:next w:val="ZZROZDZODDZPRZEDMzmianazmprzedmrozdzoddzartykuempunktem"/>
    <w:uiPriority w:val="64"/>
    <w:qFormat/>
    <w:rsid w:val="000664BD"/>
    <w:pPr>
      <w:ind w:left="1894"/>
    </w:pPr>
  </w:style>
  <w:style w:type="paragraph" w:customStyle="1" w:styleId="ZZROZDZODDZPRZEDMzmianazmprzedmrozdzoddzartykuempunktem">
    <w:name w:val="ZZ/ROZDZ(ODDZ)_PRZEDM – zmiana zm. przedm. rozdz. (oddz.) artykułem (punktem)"/>
    <w:basedOn w:val="ZROZDZODDZPRZEDMzmprzedmrozdzoddzartykuempunktem"/>
    <w:next w:val="ZZARTzmianazmart"/>
    <w:uiPriority w:val="64"/>
    <w:qFormat/>
    <w:rsid w:val="000664BD"/>
    <w:pPr>
      <w:ind w:left="1894"/>
    </w:pPr>
  </w:style>
  <w:style w:type="paragraph" w:customStyle="1" w:styleId="P1wTABELIpoziom1numeracjiwtabeli">
    <w:name w:val="P1_w_TABELI – poziom 1 numeracji w tabeli"/>
    <w:basedOn w:val="PKTpunkt"/>
    <w:uiPriority w:val="24"/>
    <w:qFormat/>
    <w:rsid w:val="000664BD"/>
    <w:pPr>
      <w:ind w:left="397" w:hanging="397"/>
    </w:pPr>
    <w:rPr>
      <w:kern w:val="2"/>
    </w:rPr>
  </w:style>
  <w:style w:type="paragraph" w:customStyle="1" w:styleId="CZWSPP1wTABELIczwsppoziomu1numeracjiwtabeli">
    <w:name w:val="CZ_WSP_P1_w_TABELI – część wsp. poziomu 1 numeracji w tabeli"/>
    <w:basedOn w:val="P1wTABELIpoziom1numeracjiwtabeli"/>
    <w:next w:val="Normalny"/>
    <w:uiPriority w:val="25"/>
    <w:qFormat/>
    <w:rsid w:val="000664BD"/>
    <w:pPr>
      <w:ind w:left="0" w:firstLine="0"/>
    </w:pPr>
  </w:style>
  <w:style w:type="paragraph" w:customStyle="1" w:styleId="P2wTABELIpoziom2numeracjiwtabeli">
    <w:name w:val="P2_w_TABELI – poziom 2 numeracji w tabeli"/>
    <w:basedOn w:val="P1wTABELIpoziom1numeracjiwtabeli"/>
    <w:uiPriority w:val="24"/>
    <w:qFormat/>
    <w:rsid w:val="000664BD"/>
    <w:pPr>
      <w:ind w:left="794"/>
    </w:pPr>
  </w:style>
  <w:style w:type="paragraph" w:customStyle="1" w:styleId="P3wTABELIpoziom3numeracjiwtabeli">
    <w:name w:val="P3_w_TABELI – poziom 3 numeracji w tabeli"/>
    <w:basedOn w:val="P2wTABELIpoziom2numeracjiwtabeli"/>
    <w:uiPriority w:val="24"/>
    <w:qFormat/>
    <w:rsid w:val="000664BD"/>
    <w:pPr>
      <w:ind w:left="1191"/>
    </w:pPr>
  </w:style>
  <w:style w:type="paragraph" w:customStyle="1" w:styleId="CZWSPP2wTABELIczwsppoziomu2numeracjiwtabeli">
    <w:name w:val="CZ_WSP_P2_w_TABELI – część wsp. poziomu 2 numeracji w tabeli"/>
    <w:basedOn w:val="CZWSPP1wTABELIczwsppoziomu1numeracjiwtabeli"/>
    <w:next w:val="Normalny"/>
    <w:uiPriority w:val="25"/>
    <w:qFormat/>
    <w:rsid w:val="000664BD"/>
    <w:pPr>
      <w:ind w:left="397"/>
    </w:pPr>
  </w:style>
  <w:style w:type="paragraph" w:customStyle="1" w:styleId="CZWSPP3wTABELIczwsppoziomu3numeracjiwtabeli">
    <w:name w:val="CZ_WSP_P3_w_TABELI – część wsp. poziomu 3 numeracji w tabeli"/>
    <w:basedOn w:val="CZWSPP2wTABELIczwsppoziomu2numeracjiwtabeli"/>
    <w:uiPriority w:val="25"/>
    <w:qFormat/>
    <w:rsid w:val="000664BD"/>
    <w:pPr>
      <w:ind w:left="794"/>
    </w:pPr>
  </w:style>
  <w:style w:type="paragraph" w:customStyle="1" w:styleId="CZWSPP4wTABELIczwsppoziomu4numeracjiwtabeli">
    <w:name w:val="CZ_WSP_P4_w_TABELI – część wsp. poziomu 4 numeracji w tabeli"/>
    <w:basedOn w:val="CZWSPP3wTABELIczwsppoziomu3numeracjiwtabeli"/>
    <w:uiPriority w:val="25"/>
    <w:qFormat/>
    <w:rsid w:val="000664BD"/>
    <w:pPr>
      <w:ind w:left="1191"/>
    </w:pPr>
  </w:style>
  <w:style w:type="paragraph" w:customStyle="1" w:styleId="P4wTABELIpoziom4numeracjiwtabeli">
    <w:name w:val="P4_w_TABELI – poziom 4 numeracji w tabeli"/>
    <w:basedOn w:val="P3wTABELIpoziom3numeracjiwtabeli"/>
    <w:uiPriority w:val="24"/>
    <w:qFormat/>
    <w:rsid w:val="000664BD"/>
    <w:pPr>
      <w:ind w:left="1588"/>
    </w:pPr>
  </w:style>
  <w:style w:type="paragraph" w:customStyle="1" w:styleId="TYTTABELItytutabeli">
    <w:name w:val="TYT_TABELI – tytuł tabeli"/>
    <w:basedOn w:val="TYTDZOZNoznaczenietytuulubdziau"/>
    <w:uiPriority w:val="22"/>
    <w:qFormat/>
    <w:rsid w:val="000664BD"/>
    <w:rPr>
      <w:b/>
    </w:rPr>
  </w:style>
  <w:style w:type="paragraph" w:customStyle="1" w:styleId="OZNPROJEKTUwskazaniedatylubwersjiprojektu">
    <w:name w:val="OZN_PROJEKTU – wskazanie daty lub wersji projektu"/>
    <w:next w:val="OZNRODZAKTUtznustawalubrozporzdzenieiorganwydajcy"/>
    <w:qFormat/>
    <w:rsid w:val="000664BD"/>
    <w:pPr>
      <w:jc w:val="right"/>
    </w:pPr>
    <w:rPr>
      <w:rFonts w:ascii="Times New Roman" w:eastAsiaTheme="minorEastAsia" w:hAnsi="Times New Roman" w:cs="Arial"/>
      <w:szCs w:val="20"/>
      <w:u w:val="single"/>
    </w:rPr>
  </w:style>
  <w:style w:type="paragraph" w:customStyle="1" w:styleId="NAZORGWYDnazwaorganuwydajcegoprojektowanyakt">
    <w:name w:val="NAZ_ORG_WYD – nazwa organu wydającego projektowany akt"/>
    <w:basedOn w:val="OZNRODZAKTUtznustawalubrozporzdzenieiorganwydajcy"/>
    <w:uiPriority w:val="29"/>
    <w:qFormat/>
    <w:rsid w:val="000664BD"/>
    <w:pPr>
      <w:ind w:left="4820"/>
    </w:pPr>
    <w:rPr>
      <w:spacing w:val="0"/>
    </w:rPr>
  </w:style>
  <w:style w:type="paragraph" w:customStyle="1" w:styleId="NAZORGWPOROZUMIENIUnazwaorganuwporozumieniuzktrymaktjestwydawany">
    <w:name w:val="NAZ_ORG_W_POROZUMIENIU – nazwa organu w porozumieniu z którym akt jest wydawany"/>
    <w:basedOn w:val="NAZORGWYDnazwaorganuwydajcegoprojektowanyakt"/>
    <w:uiPriority w:val="28"/>
    <w:qFormat/>
    <w:rsid w:val="000664BD"/>
    <w:pPr>
      <w:ind w:left="0" w:right="4820"/>
      <w:jc w:val="left"/>
    </w:pPr>
  </w:style>
  <w:style w:type="paragraph" w:customStyle="1" w:styleId="TEKSTwporozumieniu">
    <w:name w:val="TEKST&quot;w porozumieniu:&quot;"/>
    <w:next w:val="NAZORGWPOROZUMIENIUnazwaorganuwporozumieniuzktrymaktjestwydawany"/>
    <w:uiPriority w:val="27"/>
    <w:qFormat/>
    <w:rsid w:val="000664BD"/>
    <w:rPr>
      <w:rFonts w:ascii="Times New Roman" w:eastAsiaTheme="minorEastAsia" w:hAnsi="Times New Roman" w:cs="Arial"/>
      <w:b/>
      <w:szCs w:val="20"/>
    </w:rPr>
  </w:style>
  <w:style w:type="paragraph" w:customStyle="1" w:styleId="CZWSPPKTODNONIKAczwsppunkwodnonika">
    <w:name w:val="CZ_WSP_PKT_ODNOŚNIKA – część wsp. punków odnośnika"/>
    <w:basedOn w:val="PKTODNONIKApunktodnonika"/>
    <w:uiPriority w:val="21"/>
    <w:qFormat/>
    <w:rsid w:val="000664BD"/>
    <w:pPr>
      <w:ind w:left="284" w:firstLine="0"/>
    </w:pPr>
  </w:style>
  <w:style w:type="paragraph" w:customStyle="1" w:styleId="ZCZWSPPKTODNONIKAzmczciwsppktodnonikaartykuempunktem">
    <w:name w:val="Z/CZ_WSP_PKT_ODNOŚNIKA – zm. części wsp. pkt odnośnika artykułem (punktem)"/>
    <w:basedOn w:val="ZPKTODNONIKAzmpktodnonikaartykuempunktem"/>
    <w:next w:val="PKTpunkt"/>
    <w:uiPriority w:val="41"/>
    <w:qFormat/>
    <w:rsid w:val="000664BD"/>
    <w:pPr>
      <w:ind w:left="510" w:firstLine="0"/>
    </w:pPr>
  </w:style>
  <w:style w:type="paragraph" w:customStyle="1" w:styleId="NOTATKILEGISLATORA">
    <w:name w:val="NOTATKI_LEGISLATORA"/>
    <w:basedOn w:val="Normalny"/>
    <w:uiPriority w:val="5"/>
    <w:qFormat/>
    <w:rsid w:val="000664BD"/>
    <w:pPr>
      <w:widowControl w:val="0"/>
      <w:spacing w:line="360" w:lineRule="auto"/>
    </w:pPr>
    <w:rPr>
      <w:rFonts w:eastAsiaTheme="minorEastAsia" w:cs="Arial"/>
      <w:b/>
      <w:i/>
      <w:szCs w:val="20"/>
      <w:lang w:eastAsia="en-US"/>
    </w:rPr>
  </w:style>
  <w:style w:type="paragraph" w:customStyle="1" w:styleId="OZNZACZNIKAwskazanienrzacznika">
    <w:name w:val="OZN_ZAŁĄCZNIKA – wskazanie nr załącznika"/>
    <w:basedOn w:val="OZNPROJEKTUwskazaniedatylubwersjiprojektu"/>
    <w:uiPriority w:val="28"/>
    <w:qFormat/>
    <w:rsid w:val="000664BD"/>
    <w:pPr>
      <w:keepNext/>
    </w:pPr>
    <w:rPr>
      <w:b/>
      <w:u w:val="none"/>
    </w:rPr>
  </w:style>
  <w:style w:type="paragraph" w:customStyle="1" w:styleId="OZNPARAFYADNOTACJE">
    <w:name w:val="OZN_PARAFY(ADNOTACJE)"/>
    <w:basedOn w:val="ODNONIKtreodnonika"/>
    <w:uiPriority w:val="26"/>
    <w:qFormat/>
    <w:rsid w:val="000664BD"/>
  </w:style>
  <w:style w:type="paragraph" w:customStyle="1" w:styleId="TEKSTZacznikido">
    <w:name w:val="TEKST&quot;Załącznik(i) do ...&quot;"/>
    <w:uiPriority w:val="28"/>
    <w:qFormat/>
    <w:rsid w:val="000664BD"/>
    <w:pPr>
      <w:keepNext/>
      <w:spacing w:after="240"/>
      <w:ind w:left="5670"/>
      <w:contextualSpacing/>
    </w:pPr>
    <w:rPr>
      <w:rFonts w:ascii="Times New Roman" w:eastAsiaTheme="minorEastAsia" w:hAnsi="Times New Roman" w:cs="Arial"/>
      <w:szCs w:val="20"/>
    </w:rPr>
  </w:style>
  <w:style w:type="paragraph" w:customStyle="1" w:styleId="LITODNONIKAliteraodnonika">
    <w:name w:val="LIT_ODNOŚNIKA – litera odnośnika"/>
    <w:basedOn w:val="PKTODNONIKApunktodnonika"/>
    <w:uiPriority w:val="20"/>
    <w:qFormat/>
    <w:rsid w:val="000664BD"/>
    <w:pPr>
      <w:ind w:left="851"/>
    </w:pPr>
  </w:style>
  <w:style w:type="paragraph" w:customStyle="1" w:styleId="CZWSPLITODNONIKAczwspliterodnonika">
    <w:name w:val="CZ_WSP_LIT_ODNOŚNIKA – część wsp. liter odnośnika"/>
    <w:basedOn w:val="LITODNONIKAliteraodnonika"/>
    <w:uiPriority w:val="22"/>
    <w:qFormat/>
    <w:rsid w:val="000664BD"/>
    <w:pPr>
      <w:ind w:left="567" w:firstLine="0"/>
    </w:pPr>
  </w:style>
  <w:style w:type="paragraph" w:customStyle="1" w:styleId="PKTOTJpunktobwieszczeniatekstujednolitegonp1">
    <w:name w:val="PKT_OTJ – punkt obwieszczenia tekstu jednolitego np. &quot;1.&quot;"/>
    <w:basedOn w:val="ARTartustawynprozporzdzenia"/>
    <w:uiPriority w:val="98"/>
    <w:semiHidden/>
    <w:qFormat/>
    <w:rsid w:val="000664BD"/>
    <w:pPr>
      <w:ind w:left="-510"/>
    </w:pPr>
  </w:style>
  <w:style w:type="paragraph" w:customStyle="1" w:styleId="PPKTOTJpodpunktwobwieszczeniutekstujednolitegonp1">
    <w:name w:val="PPKT_OTJ – podpunkt w obwieszczeniu tekstu jednolitego np. &quot;1)&quot;"/>
    <w:basedOn w:val="PKTOTJpunktobwieszczeniatekstujednolitegonp1"/>
    <w:uiPriority w:val="98"/>
    <w:semiHidden/>
    <w:qFormat/>
    <w:rsid w:val="000664BD"/>
    <w:pPr>
      <w:ind w:left="0" w:hanging="510"/>
    </w:pPr>
  </w:style>
  <w:style w:type="paragraph" w:customStyle="1" w:styleId="CZWSPPPKTOTJczwsppodpunktwwobwieszczeniutekstujednolitego">
    <w:name w:val="CZ_WSP_PPKT_OTJ – część wsp. podpunktów w obwieszczeniu tekstu jednolitego"/>
    <w:basedOn w:val="PPKTOTJpodpunktwobwieszczeniutekstujednolitegonp1"/>
    <w:uiPriority w:val="99"/>
    <w:semiHidden/>
    <w:qFormat/>
    <w:rsid w:val="000664BD"/>
    <w:pPr>
      <w:ind w:left="-510" w:firstLine="0"/>
    </w:pPr>
  </w:style>
  <w:style w:type="paragraph" w:customStyle="1" w:styleId="TEKSTOBWIESZCZENIENAZWAORGANUWYDAJCEGOOTJ">
    <w:name w:val="TEKST&quot;OBWIESZCZENIE&quot;(NAZWA_ORGANU_WYDAJĄCEGO_OTJ)"/>
    <w:basedOn w:val="OZNRODZAKTUtznustawalubrozporzdzenieiorganwydajcy"/>
    <w:uiPriority w:val="96"/>
    <w:semiHidden/>
    <w:qFormat/>
    <w:rsid w:val="000664BD"/>
    <w:pPr>
      <w:ind w:left="-510"/>
    </w:pPr>
  </w:style>
  <w:style w:type="paragraph" w:customStyle="1" w:styleId="DATAOTJdatawydaniaobwieszczeniatekstujednolitego">
    <w:name w:val="DATA_OTJ – data wydania obwieszczenia tekstu jednolitego"/>
    <w:basedOn w:val="DATAAKTUdatauchwalenialubwydaniaaktu"/>
    <w:uiPriority w:val="97"/>
    <w:semiHidden/>
    <w:qFormat/>
    <w:rsid w:val="000664BD"/>
    <w:pPr>
      <w:ind w:left="-510"/>
    </w:pPr>
  </w:style>
  <w:style w:type="paragraph" w:customStyle="1" w:styleId="TYTUOTJprzedmiotobwieszczeniatekstujednolitego">
    <w:name w:val="TYTUŁ_OTJ – przedmiot obwieszczenia tekstu jednolitego"/>
    <w:basedOn w:val="TYTUAKTUprzedmiotregulacjiustawylubrozporzdzenia"/>
    <w:uiPriority w:val="97"/>
    <w:semiHidden/>
    <w:qFormat/>
    <w:rsid w:val="000664BD"/>
    <w:pPr>
      <w:ind w:left="-510"/>
    </w:pPr>
  </w:style>
  <w:style w:type="paragraph" w:customStyle="1" w:styleId="ZLITODNONIKAzmlitodnonikaartykuempunktem">
    <w:name w:val="Z/LIT_ODNOŚNIKA – zm. lit. odnośnika artykułem (punktem)"/>
    <w:basedOn w:val="ZPKTODNONIKAzmpktodnonikaartykuempunktem"/>
    <w:next w:val="PKTpunkt"/>
    <w:uiPriority w:val="40"/>
    <w:qFormat/>
    <w:rsid w:val="000664BD"/>
  </w:style>
  <w:style w:type="paragraph" w:customStyle="1" w:styleId="ZLITwPKTODNONIKAzmlitwpktodnonikaartykuempunktem">
    <w:name w:val="Z/LIT_w_PKT_ODNOŚNIKA – zm. lit. w pkt odnośnika artykułem (punktem)"/>
    <w:basedOn w:val="ZLITODNONIKAzmlitodnonikaartykuempunktem"/>
    <w:uiPriority w:val="40"/>
    <w:qFormat/>
    <w:rsid w:val="000664BD"/>
    <w:pPr>
      <w:ind w:left="1304"/>
    </w:pPr>
  </w:style>
  <w:style w:type="paragraph" w:customStyle="1" w:styleId="ZLITwPKTwODNONIKUzmlitwpktwzmienianymodnonikuartykuempunktem">
    <w:name w:val="Z/LIT_w_PKT_w_ODNOŚNIKU – zm. lit. w pkt w zmienianym odnośniku artykułem (punktem)"/>
    <w:basedOn w:val="ZPKTwODNONIKUzmpktwzmienianymodnonikuartykuempunktem"/>
    <w:uiPriority w:val="40"/>
    <w:qFormat/>
    <w:rsid w:val="000664BD"/>
    <w:pPr>
      <w:ind w:left="1701"/>
    </w:pPr>
  </w:style>
  <w:style w:type="paragraph" w:customStyle="1" w:styleId="ZCZWSPLITODNONIKAzmczciwsplitodnonikaartykuempunktem">
    <w:name w:val="Z/CZ_WSP_LIT_ODNOŚNIKA – zm. części wsp. lit odnośnika artykułem (punktem)"/>
    <w:basedOn w:val="ZCZWSPPKTODNONIKAzmczciwsppktodnonikaartykuempunktem"/>
    <w:next w:val="PKTpunkt"/>
    <w:uiPriority w:val="42"/>
    <w:qFormat/>
    <w:rsid w:val="000664BD"/>
  </w:style>
  <w:style w:type="paragraph" w:customStyle="1" w:styleId="ZCZWSPLITwPKTODNONIKAzmczciwsplitwpktodnonikaartykuempunktem">
    <w:name w:val="Z/CZ_WSP_LIT_w_PKT_ODNOŚNIKA – zm. części wsp. lit. w pkt odnośnika artykułem (punktem)"/>
    <w:basedOn w:val="ZCZWSPLITODNONIKAzmczciwsplitodnonikaartykuempunktem"/>
    <w:uiPriority w:val="42"/>
    <w:qFormat/>
    <w:rsid w:val="000664BD"/>
    <w:pPr>
      <w:ind w:left="907"/>
    </w:pPr>
  </w:style>
  <w:style w:type="paragraph" w:customStyle="1" w:styleId="ZCZWSPPKTwODNONIKUzmczciwsppktwzmienianymodnonikuartykuempunktem">
    <w:name w:val="Z/CZ_WSP_PKT_w_ODNOŚNIKU – zm. części wsp. pkt w zmienianym odnośniku artykułem (punktem)"/>
    <w:basedOn w:val="ZCZWSPPKTODNONIKAzmczciwsppktodnonikaartykuempunktem"/>
    <w:uiPriority w:val="41"/>
    <w:qFormat/>
    <w:rsid w:val="000664BD"/>
    <w:pPr>
      <w:ind w:left="907"/>
    </w:pPr>
  </w:style>
  <w:style w:type="paragraph" w:customStyle="1" w:styleId="ZCZWSPLITwPKTwODNONIKUzmczciwsplitwpktwzmienianymodnonikuartykuempunktem">
    <w:name w:val="Z/CZ_WSP_LIT_w_PKT_w_ODNOŚNIKU – zm. części wsp. lit. w pkt w zmienianym odnośniku artykułem (punktem)"/>
    <w:basedOn w:val="ZCZWSPPKTwODNONIKUzmczciwsppktwzmienianymodnonikuartykuempunktem"/>
    <w:uiPriority w:val="42"/>
    <w:qFormat/>
    <w:rsid w:val="000664BD"/>
    <w:pPr>
      <w:ind w:left="1304"/>
    </w:pPr>
  </w:style>
  <w:style w:type="paragraph" w:customStyle="1" w:styleId="ZDANIENASTNOWYWIERSZnpzddrugienowywierszwust">
    <w:name w:val="ZDANIE_NAST_NOWY_WIERSZ – np. zd. drugie (nowy wiersz) w ust."/>
    <w:basedOn w:val="CZWSPPKTczwsplnapunktw"/>
    <w:next w:val="USTustnpkodeksu"/>
    <w:uiPriority w:val="17"/>
    <w:qFormat/>
    <w:rsid w:val="000664BD"/>
  </w:style>
  <w:style w:type="paragraph" w:customStyle="1" w:styleId="ZZFRAGzmianazmfragmentunpzdania">
    <w:name w:val="ZZ/FRAG – zmiana zm. fragmentu (np. zdania)"/>
    <w:basedOn w:val="ZZCZWSPPKTzmianazmczciwsppkt"/>
    <w:uiPriority w:val="70"/>
    <w:qFormat/>
    <w:rsid w:val="000664BD"/>
  </w:style>
  <w:style w:type="paragraph" w:customStyle="1" w:styleId="Z2TIRPKTzmpktpodwjnymtiret">
    <w:name w:val="Z_2TIR/PKT – zm. pkt podwójnym tiret"/>
    <w:basedOn w:val="Z2TIRLITzmlitpodwjnymtiret"/>
    <w:uiPriority w:val="83"/>
    <w:qFormat/>
    <w:rsid w:val="000664BD"/>
    <w:pPr>
      <w:ind w:left="2290" w:hanging="510"/>
    </w:pPr>
    <w:rPr>
      <w:rFonts w:ascii="Times New Roman" w:hAnsi="Times New Roman"/>
    </w:rPr>
  </w:style>
  <w:style w:type="paragraph" w:customStyle="1" w:styleId="Z2TIRLITwPKTzmlitwpktpodwjnymtiret">
    <w:name w:val="Z_2TIR/LIT_w_PKT – zm. lit. w pkt podwójnym tiret"/>
    <w:basedOn w:val="Z2TIRLITzmlitpodwjnymtiret"/>
    <w:uiPriority w:val="84"/>
    <w:qFormat/>
    <w:rsid w:val="000664BD"/>
    <w:pPr>
      <w:ind w:left="2767"/>
    </w:pPr>
    <w:rPr>
      <w:rFonts w:ascii="Times New Roman" w:hAnsi="Times New Roman"/>
    </w:rPr>
  </w:style>
  <w:style w:type="paragraph" w:customStyle="1" w:styleId="Z2TIRTIRwPKTzmtirwpktpodwjnymtiret">
    <w:name w:val="Z_2TIR/TIR_w_PKT – zm. tir. w pkt podwójnym tiret"/>
    <w:basedOn w:val="Z2TIRTIRwLITzmtirwlitpodwjnymtiret"/>
    <w:uiPriority w:val="84"/>
    <w:qFormat/>
    <w:rsid w:val="000664BD"/>
    <w:pPr>
      <w:ind w:left="3164"/>
    </w:pPr>
    <w:rPr>
      <w:rFonts w:ascii="Times New Roman" w:hAnsi="Times New Roman"/>
      <w:lang w:val="en-US"/>
    </w:rPr>
  </w:style>
  <w:style w:type="paragraph" w:customStyle="1" w:styleId="Z2TIR2TIRwPKTzmpodwtirwpktpodwjnymtiret">
    <w:name w:val="Z_2TIR/2TIR_w_PKT – zm. podw. tir. w pkt podwójnym tiret"/>
    <w:basedOn w:val="Z2TIR2TIRwLITzmpodwtirwlitpodwjnymtiret"/>
    <w:uiPriority w:val="86"/>
    <w:qFormat/>
    <w:rsid w:val="000664BD"/>
    <w:pPr>
      <w:ind w:left="3561"/>
    </w:pPr>
    <w:rPr>
      <w:rFonts w:ascii="Times New Roman" w:hAnsi="Times New Roman"/>
      <w:lang w:val="en-US"/>
    </w:rPr>
  </w:style>
  <w:style w:type="paragraph" w:customStyle="1" w:styleId="Z2TIRARTzmartpodwjnymtiret">
    <w:name w:val="Z_2TIR/ART(§) – zm. ar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USTzmustpodwjnymtiret">
    <w:name w:val="Z_2TIR/UST(§) – zm. ust. (§) podwójnym tiret"/>
    <w:basedOn w:val="Z2TIRPKTzmpktpodwjnymtiret"/>
    <w:uiPriority w:val="82"/>
    <w:qFormat/>
    <w:rsid w:val="000664BD"/>
    <w:pPr>
      <w:ind w:left="1780" w:firstLine="510"/>
    </w:pPr>
  </w:style>
  <w:style w:type="paragraph" w:customStyle="1" w:styleId="Z2TIRCZWSP2TIRwPKTzmczciwsppodwtirwpktpodwjnymtiret">
    <w:name w:val="Z_2TIR/CZ_WSP_2TIR_w_PKT – zm. części wsp. podw. tir. w pkt podwójnym tiret"/>
    <w:basedOn w:val="Z2TIR2TIRwPKTzmpodwtirwpktpodwjnymtiret"/>
    <w:uiPriority w:val="89"/>
    <w:qFormat/>
    <w:rsid w:val="000664BD"/>
    <w:pPr>
      <w:ind w:left="3164" w:firstLine="0"/>
    </w:pPr>
  </w:style>
  <w:style w:type="paragraph" w:customStyle="1" w:styleId="Z2TIRCZWSPPKTzmczciwsppktpodwjnymtiret">
    <w:name w:val="Z_2TIR/CZ_WSP_PKT – zm. części wsp. pkt podwójnym tiret"/>
    <w:basedOn w:val="Z2TIRPKTzmpktpodwjnymtiret"/>
    <w:uiPriority w:val="86"/>
    <w:qFormat/>
    <w:rsid w:val="000664BD"/>
    <w:pPr>
      <w:ind w:left="1780" w:firstLine="0"/>
    </w:pPr>
  </w:style>
  <w:style w:type="paragraph" w:customStyle="1" w:styleId="Z2TIRCZWSPLITwPKTzmczciwsplitwpktpodwjnymtiret">
    <w:name w:val="Z_2TIR/CZ_WSP_LIT_w_PKT – zm. części wsp. lit. w pkt podwójnym tiret"/>
    <w:basedOn w:val="Z2TIRLITwPKTzmlitwpktpodwjnymtiret"/>
    <w:uiPriority w:val="87"/>
    <w:qFormat/>
    <w:rsid w:val="000664BD"/>
    <w:pPr>
      <w:ind w:left="2291" w:firstLine="0"/>
    </w:pPr>
  </w:style>
  <w:style w:type="paragraph" w:customStyle="1" w:styleId="Z2TIRCZWSPTIRwPKTzmczciwsptirwpktpodwjnymtiret">
    <w:name w:val="Z_2TIR/CZ_WSP_TIR_w_PKT – zm. części wsp. tir. w pkt podwójnym tiret"/>
    <w:basedOn w:val="Z2TIRTIRwPKTzmtirwpktpodwjnymtiret"/>
    <w:uiPriority w:val="87"/>
    <w:qFormat/>
    <w:rsid w:val="000664BD"/>
    <w:pPr>
      <w:ind w:left="2767" w:firstLine="0"/>
    </w:pPr>
  </w:style>
  <w:style w:type="paragraph" w:customStyle="1" w:styleId="ZLITARTzmartliter">
    <w:name w:val="Z_LIT/ART(§) – zm. art. (§) literą"/>
    <w:basedOn w:val="ZLITUSTzmustliter"/>
    <w:uiPriority w:val="46"/>
    <w:qFormat/>
    <w:rsid w:val="000664BD"/>
    <w:rPr>
      <w:rFonts w:ascii="Times New Roman" w:hAnsi="Times New Roman"/>
    </w:rPr>
  </w:style>
  <w:style w:type="paragraph" w:customStyle="1" w:styleId="ZTIRARTzmarttiret">
    <w:name w:val="Z_TIR/ART(§) – zm. art. (§) tiret"/>
    <w:basedOn w:val="ZTIRPKTzmpkttiret"/>
    <w:uiPriority w:val="55"/>
    <w:qFormat/>
    <w:rsid w:val="000664BD"/>
    <w:pPr>
      <w:ind w:left="1383" w:firstLine="510"/>
    </w:pPr>
    <w:rPr>
      <w:rFonts w:ascii="Times New Roman" w:hAnsi="Times New Roman"/>
    </w:rPr>
  </w:style>
  <w:style w:type="paragraph" w:customStyle="1" w:styleId="ZTIRUSTzmusttiret">
    <w:name w:val="Z_TIR/UST(§) – zm. ust. (§) tiret"/>
    <w:basedOn w:val="ZTIRARTzmarttiret"/>
    <w:uiPriority w:val="55"/>
    <w:qFormat/>
    <w:rsid w:val="000664BD"/>
  </w:style>
  <w:style w:type="paragraph" w:customStyle="1" w:styleId="ZLITKSIGIzmozniprzedmksigiliter">
    <w:name w:val="Z_LIT/KSIĘGI – zm. ozn. i przedm. księgi literą"/>
    <w:basedOn w:val="ZCZCIKSIGIzmozniprzedmczciksigiartykuempunktem"/>
    <w:uiPriority w:val="44"/>
    <w:qFormat/>
    <w:rsid w:val="000664BD"/>
    <w:pPr>
      <w:ind w:left="987"/>
    </w:pPr>
  </w:style>
  <w:style w:type="paragraph" w:customStyle="1" w:styleId="ZLITTYTDZOZNzmozntytuudziauliter">
    <w:name w:val="Z_LIT/TYT(DZ)_OZN – zm. ozn. tytułu (działu) literą"/>
    <w:basedOn w:val="ZTYTDZOZNzmozntytuudziauartykuempunktem"/>
    <w:next w:val="ZLITTYTDZPRZEDMzmprzedmtytuudziauliter"/>
    <w:uiPriority w:val="44"/>
    <w:qFormat/>
    <w:rsid w:val="000664BD"/>
    <w:pPr>
      <w:ind w:left="987"/>
    </w:pPr>
  </w:style>
  <w:style w:type="paragraph" w:customStyle="1" w:styleId="ZLITTYTDZPRZEDMzmprzedmtytuudziauliter">
    <w:name w:val="Z_LIT/TYT(DZ)_PRZEDM – zm. przedm. tytułu (działu) literą"/>
    <w:basedOn w:val="ZTYTDZPRZEDMzmprzedmtytuulubdziauartykuempunktem"/>
    <w:uiPriority w:val="44"/>
    <w:qFormat/>
    <w:rsid w:val="000664BD"/>
    <w:pPr>
      <w:ind w:left="987"/>
    </w:pPr>
  </w:style>
  <w:style w:type="paragraph" w:customStyle="1" w:styleId="ZLITROZDZODDZOZNzmoznrozdzoddzliter">
    <w:name w:val="Z_LIT/ROZDZ(ODDZ)_OZN – zm. ozn. rozdz. (oddz.) literą"/>
    <w:basedOn w:val="ZROZDZODDZOZNzmoznrozdzoddzartykuempunktem"/>
    <w:next w:val="ZLITROZDZODDZPRZEDMzmprzedmrozdzoddzliter"/>
    <w:uiPriority w:val="45"/>
    <w:qFormat/>
    <w:rsid w:val="000664BD"/>
    <w:pPr>
      <w:ind w:left="987"/>
    </w:pPr>
  </w:style>
  <w:style w:type="paragraph" w:customStyle="1" w:styleId="ZLITROZDZODDZPRZEDMzmprzedmrozdzoddzliter">
    <w:name w:val="Z_LIT/ROZDZ(ODDZ)_PRZEDM – zm. przedm. rozdz. (oddz.) literą"/>
    <w:basedOn w:val="ZROZDZODDZPRZEDMzmprzedmrozdzoddzartykuempunktem"/>
    <w:next w:val="ZLITARTzmartliter"/>
    <w:uiPriority w:val="45"/>
    <w:qFormat/>
    <w:rsid w:val="000664BD"/>
    <w:pPr>
      <w:ind w:left="987"/>
    </w:pPr>
  </w:style>
  <w:style w:type="paragraph" w:customStyle="1" w:styleId="ZTIRDZOZNzmozndziautiret">
    <w:name w:val="Z_TIR/DZ_OZN – zm. ozn. działu tiret"/>
    <w:basedOn w:val="ZLITTYTDZOZNzmozntytuudziauliter"/>
    <w:next w:val="ZTIRDZPRZEDMzmprzedmdziautiret"/>
    <w:uiPriority w:val="54"/>
    <w:qFormat/>
    <w:rsid w:val="000664BD"/>
    <w:pPr>
      <w:ind w:left="1383"/>
    </w:pPr>
  </w:style>
  <w:style w:type="paragraph" w:customStyle="1" w:styleId="ZTIRDZPRZEDMzmprzedmdziautiret">
    <w:name w:val="Z_TIR/DZ_PRZEDM – zm. przedm. działu tiret"/>
    <w:basedOn w:val="ZLITTYTDZPRZEDMzmprzedmtytuudziauliter"/>
    <w:uiPriority w:val="54"/>
    <w:qFormat/>
    <w:rsid w:val="000664BD"/>
    <w:pPr>
      <w:ind w:left="1383"/>
    </w:pPr>
  </w:style>
  <w:style w:type="paragraph" w:customStyle="1" w:styleId="ZTIRROZDZODDZOZNzmoznrozdzoddztiret">
    <w:name w:val="Z_TIR/ROZDZ(ODDZ)_OZN – zm. ozn. rozdz. (oddz.) tiret"/>
    <w:basedOn w:val="ZLITROZDZODDZOZNzmoznrozdzoddzliter"/>
    <w:next w:val="ZTIRROZDZODDZPRZEDMzmprzedmrozdzoddztiret"/>
    <w:uiPriority w:val="54"/>
    <w:qFormat/>
    <w:rsid w:val="000664BD"/>
    <w:pPr>
      <w:ind w:left="1383"/>
    </w:pPr>
  </w:style>
  <w:style w:type="paragraph" w:customStyle="1" w:styleId="ZTIRROZDZODDZPRZEDMzmprzedmrozdzoddztiret">
    <w:name w:val="Z_TIR/ROZDZ(ODDZ)_PRZEDM – zm. przedm. rozdz. (oddz.) tiret"/>
    <w:basedOn w:val="ZLITROZDZODDZPRZEDMzmprzedmrozdzoddzliter"/>
    <w:uiPriority w:val="54"/>
    <w:qFormat/>
    <w:rsid w:val="000664BD"/>
    <w:pPr>
      <w:ind w:left="1383"/>
    </w:pPr>
  </w:style>
  <w:style w:type="paragraph" w:customStyle="1" w:styleId="Z2TIRROZDZODDZOZNzmoznrozdzoddzpodwjnymtiret">
    <w:name w:val="Z_2TIR/ROZDZ(ODDZ)_OZN – zm. ozn. rozdz. (oddz.) podwójnym tiret"/>
    <w:basedOn w:val="ZTIRROZDZODDZOZNzmoznrozdzoddztiret"/>
    <w:next w:val="Z2TIRROZDZODDZPRZEDMzmprzedmrozdzoddzpodwjnymtiret"/>
    <w:uiPriority w:val="81"/>
    <w:qFormat/>
    <w:rsid w:val="000664BD"/>
    <w:pPr>
      <w:ind w:left="1780"/>
    </w:pPr>
  </w:style>
  <w:style w:type="paragraph" w:customStyle="1" w:styleId="Z2TIRROZDZODDZPRZEDMzmprzedmrozdzoddzpodwjnymtiret">
    <w:name w:val="Z_2TIR/ROZDZ(ODDZ)_PRZEDM – zm. przedm. rozdz. (oddz.) podwójnym tiret"/>
    <w:basedOn w:val="ZTIRROZDZODDZPRZEDMzmprzedmrozdzoddztiret"/>
    <w:next w:val="Z2TIRARTzmartpodwjnymtiret"/>
    <w:uiPriority w:val="81"/>
    <w:qFormat/>
    <w:rsid w:val="000664BD"/>
    <w:pPr>
      <w:ind w:left="1780"/>
    </w:pPr>
  </w:style>
  <w:style w:type="paragraph" w:customStyle="1" w:styleId="ODNONIKSPECtreodnonikadoodnonika">
    <w:name w:val="ODNOŚNIK_SPEC – treść odnośnika do odnośnika"/>
    <w:basedOn w:val="Normalny"/>
    <w:uiPriority w:val="19"/>
    <w:qFormat/>
    <w:rsid w:val="000664BD"/>
    <w:pPr>
      <w:ind w:left="283" w:hanging="170"/>
    </w:pPr>
    <w:rPr>
      <w:rFonts w:eastAsiaTheme="minorEastAsia" w:cs="Arial"/>
      <w:sz w:val="20"/>
      <w:szCs w:val="20"/>
      <w:lang w:eastAsia="en-US"/>
    </w:rPr>
  </w:style>
  <w:style w:type="paragraph" w:customStyle="1" w:styleId="TEKSTwTABELItekstzwcitympierwwierszem">
    <w:name w:val="TEKST_w_TABELI – tekst z wciętym pierw. wierszem"/>
    <w:basedOn w:val="Normalny"/>
    <w:uiPriority w:val="23"/>
    <w:qFormat/>
    <w:rsid w:val="000664BD"/>
    <w:pPr>
      <w:suppressAutoHyphens/>
      <w:spacing w:line="360" w:lineRule="auto"/>
      <w:ind w:firstLine="510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TEKSTwTABELIWYRODKOWANYtekstwyrodkowanywpoziomie">
    <w:name w:val="TEKST_w_TABELI_WYŚRODKOWANY – tekst wyśrodkowany w poziomie"/>
    <w:basedOn w:val="Normalny"/>
    <w:uiPriority w:val="23"/>
    <w:qFormat/>
    <w:rsid w:val="000664BD"/>
    <w:pPr>
      <w:suppressAutoHyphens/>
      <w:spacing w:line="360" w:lineRule="auto"/>
      <w:jc w:val="center"/>
    </w:pPr>
    <w:rPr>
      <w:rFonts w:ascii="Times" w:eastAsiaTheme="minorEastAsia" w:hAnsi="Times" w:cs="Arial"/>
      <w:bCs/>
      <w:kern w:val="2"/>
      <w:szCs w:val="20"/>
      <w:lang w:eastAsia="en-US"/>
    </w:rPr>
  </w:style>
  <w:style w:type="paragraph" w:customStyle="1" w:styleId="ZTIRSKARNzmsankcjikarnejtiret">
    <w:name w:val="Z_TIR/S_KARN – zm. sankcji karnej tiret"/>
    <w:basedOn w:val="ZLITSKARNzmsankcjikarnejliter"/>
    <w:next w:val="ZTIRARTzmarttiret"/>
    <w:uiPriority w:val="61"/>
    <w:qFormat/>
    <w:rsid w:val="000664BD"/>
    <w:pPr>
      <w:ind w:left="1894"/>
    </w:pPr>
  </w:style>
  <w:style w:type="paragraph" w:customStyle="1" w:styleId="ZZSKARNzmianazmsankcjikarnej">
    <w:name w:val="ZZ/S_KARN – zmiana zm. sankcji karnej"/>
    <w:basedOn w:val="ZZFRAGzmianazmfragmentunpzdania"/>
    <w:uiPriority w:val="71"/>
    <w:qFormat/>
    <w:rsid w:val="000664BD"/>
    <w:pPr>
      <w:ind w:left="2404"/>
    </w:pPr>
  </w:style>
  <w:style w:type="paragraph" w:customStyle="1" w:styleId="Z2TIRSKARNzmianasankcjikarnejpodwjnymtiret">
    <w:name w:val="Z_2TIR/S_KARN – zmiana sankcji karnej podwójnym tiret"/>
    <w:basedOn w:val="Z2TIRARTzmartpodwjnymtiret"/>
    <w:next w:val="Z2TIRARTzmartpodwjnymtiret"/>
    <w:uiPriority w:val="90"/>
    <w:qFormat/>
    <w:rsid w:val="000664BD"/>
    <w:pPr>
      <w:ind w:left="2291" w:firstLine="0"/>
    </w:pPr>
  </w:style>
  <w:style w:type="paragraph" w:customStyle="1" w:styleId="WMATFIZCHEMwzrmatfizlubchem">
    <w:name w:val="W_MAT(FIZ|CHEM) – wzór mat. (fiz. lub chem.)"/>
    <w:uiPriority w:val="18"/>
    <w:qFormat/>
    <w:rsid w:val="000664BD"/>
    <w:pPr>
      <w:jc w:val="center"/>
    </w:pPr>
    <w:rPr>
      <w:rFonts w:ascii="Times New Roman" w:eastAsiaTheme="minorEastAsia" w:hAnsi="Times New Roman" w:cs="Arial"/>
      <w:szCs w:val="20"/>
    </w:rPr>
  </w:style>
  <w:style w:type="paragraph" w:customStyle="1" w:styleId="LEGWMATFIZCHEMlegendawzorumatfizlubchem">
    <w:name w:val="LEG_W_MAT(FIZ|CHEM) – legenda wzoru mat. (fiz. lub chem.)"/>
    <w:basedOn w:val="WMATFIZCHEMwzrmatfizlubchem"/>
    <w:uiPriority w:val="19"/>
    <w:qFormat/>
    <w:rsid w:val="000664BD"/>
    <w:pPr>
      <w:ind w:left="1304" w:hanging="794"/>
      <w:jc w:val="both"/>
    </w:pPr>
  </w:style>
  <w:style w:type="paragraph" w:customStyle="1" w:styleId="ZLEGWMATFIZCHEMzmlegendywzorumatfizlubchemartykuempunktem">
    <w:name w:val="Z/LEG_W_MAT(FIZ|CHEM) – zm. legendy wzoru mat. (fiz. lub chem.) artykułem (punktem)"/>
    <w:basedOn w:val="LEGWMATFIZCHEMlegendawzorumatfizlubchem"/>
    <w:uiPriority w:val="39"/>
    <w:qFormat/>
    <w:rsid w:val="000664BD"/>
    <w:pPr>
      <w:ind w:left="1815"/>
    </w:pPr>
  </w:style>
  <w:style w:type="paragraph" w:customStyle="1" w:styleId="ZZLEGWMATFIZCHEMzmlegendywzorumatfizlubchem">
    <w:name w:val="ZZ/LEG_W_MAT(FIZ|CHEM) – zm. legendy wzoru mat. (fiz. lub chem.)"/>
    <w:basedOn w:val="ZLEGWMATFIZCHEMzmlegendywzorumatfizlubchemartykuempunktem"/>
    <w:uiPriority w:val="72"/>
    <w:qFormat/>
    <w:rsid w:val="000664BD"/>
    <w:pPr>
      <w:ind w:left="3198"/>
    </w:pPr>
  </w:style>
  <w:style w:type="paragraph" w:customStyle="1" w:styleId="ZLITLEGWMATFIZCHEMzmlegendywzorumatfizlubchemliter">
    <w:name w:val="Z_LIT/LEG_W_MAT(FIZ|CHEM) – zm. legendy wzoru mat. (fiz. lub chem.) literą"/>
    <w:basedOn w:val="ZLEGWMATFIZCHEMzmlegendywzorumatfizlubchemartykuempunktem"/>
    <w:uiPriority w:val="54"/>
    <w:qFormat/>
    <w:rsid w:val="000664BD"/>
    <w:pPr>
      <w:ind w:left="2291"/>
    </w:pPr>
  </w:style>
  <w:style w:type="paragraph" w:customStyle="1" w:styleId="ZLITWMATFIZCHEMzmwzorumatfizlubchemliter">
    <w:name w:val="Z_LIT/W_MAT(FIZ|CHEM) – zm. wzoru mat. (fiz. lub chem.) literą"/>
    <w:basedOn w:val="ZWMATFIZCHEMzmwzorumatfizlubchemartykuempunktem"/>
    <w:next w:val="ZLITUSTzmustliter"/>
    <w:uiPriority w:val="53"/>
    <w:qFormat/>
    <w:rsid w:val="000664BD"/>
    <w:pPr>
      <w:ind w:left="987"/>
    </w:pPr>
  </w:style>
  <w:style w:type="paragraph" w:customStyle="1" w:styleId="ZTIRWMATFIZCHEMzmwzorumatfizlubchemtiret">
    <w:name w:val="Z_TIR/W_MAT(FIZ|CHEM) – zm. wzoru mat. (fiz. lub chem.) tiret"/>
    <w:basedOn w:val="ZLITWMATFIZCHEMzmwzorumatfizlubchemliter"/>
    <w:next w:val="ZTIRUSTzmusttiret"/>
    <w:uiPriority w:val="62"/>
    <w:qFormat/>
    <w:rsid w:val="000664BD"/>
    <w:pPr>
      <w:ind w:left="1383"/>
    </w:pPr>
  </w:style>
  <w:style w:type="paragraph" w:customStyle="1" w:styleId="ZTIRLEGWMATFIZCHEMzmlegendywzorumatfizlubchemtiret">
    <w:name w:val="Z_TIR/LEG_W_MAT(FIZ|CHEM) – zm. legendy wzoru mat. (fiz. lub chem.) tiret"/>
    <w:basedOn w:val="ZLITLEGWMATFIZCHEMzmlegendywzorumatfizlubchemliter"/>
    <w:uiPriority w:val="63"/>
    <w:qFormat/>
    <w:rsid w:val="000664BD"/>
    <w:pPr>
      <w:ind w:left="2688"/>
    </w:pPr>
  </w:style>
  <w:style w:type="paragraph" w:customStyle="1" w:styleId="Z2TIRWMATFIZCHEMzmwzorumatfizlubchempodwjnymtiret">
    <w:name w:val="Z_2TIR/W_MAT(FIZ|CHEM) – zm. wzoru mat. (fiz. lub chem.) podwójnym tiret"/>
    <w:basedOn w:val="ZTIRWMATFIZCHEMzmwzorumatfizlubchemtiret"/>
    <w:next w:val="Z2TIRUSTzmustpodwjnymtiret"/>
    <w:uiPriority w:val="91"/>
    <w:qFormat/>
    <w:rsid w:val="000664BD"/>
    <w:pPr>
      <w:ind w:left="1780"/>
    </w:pPr>
  </w:style>
  <w:style w:type="paragraph" w:customStyle="1" w:styleId="Z2TIRLEGWMATFIZCHEMzmlegendywzorumatfizlubchempodwjnymtiret">
    <w:name w:val="Z_2TIR/LEG_W_MAT(FIZ|CHEM) – zm. legendy wzoru mat. (fiz. lub chem.) podwójnym tiret"/>
    <w:basedOn w:val="ZTIRLEGWMATFIZCHEMzmlegendywzorumatfizlubchemtiret"/>
    <w:uiPriority w:val="92"/>
    <w:qFormat/>
    <w:rsid w:val="000664BD"/>
    <w:pPr>
      <w:ind w:left="3085"/>
    </w:pPr>
  </w:style>
  <w:style w:type="paragraph" w:customStyle="1" w:styleId="ZLITCYTzmcytatunpprzysigiliter">
    <w:name w:val="Z_LIT/CYT – zm. cytatu np. przysięgi literą"/>
    <w:basedOn w:val="ZCYTzmcytatunpprzysigiartykuempunktem"/>
    <w:uiPriority w:val="53"/>
    <w:qFormat/>
    <w:rsid w:val="000664BD"/>
    <w:pPr>
      <w:ind w:left="1497"/>
    </w:pPr>
  </w:style>
  <w:style w:type="paragraph" w:customStyle="1" w:styleId="ZTIRCYTzmcytatunpprzysigitiret">
    <w:name w:val="Z_TIR/CYT – zm. cytatu np. przysięgi tiret"/>
    <w:basedOn w:val="ZLITCYTzmcytatunpprzysigiliter"/>
    <w:next w:val="ZTIRUSTzmusttiret"/>
    <w:uiPriority w:val="61"/>
    <w:qFormat/>
    <w:rsid w:val="000664BD"/>
    <w:pPr>
      <w:ind w:left="1894"/>
    </w:pPr>
  </w:style>
  <w:style w:type="paragraph" w:customStyle="1" w:styleId="Z2TIRCYTzmcytatunpprzysigipodwjnymtiret">
    <w:name w:val="Z_2TIR/CYT – zm. cytatu np. przysięgi podwójnym tiret"/>
    <w:basedOn w:val="ZTIRCYTzmcytatunpprzysigitiret"/>
    <w:next w:val="Z2TIRUSTzmustpodwjnymtiret"/>
    <w:uiPriority w:val="90"/>
    <w:qFormat/>
    <w:rsid w:val="000664BD"/>
    <w:pPr>
      <w:ind w:left="2291"/>
    </w:pPr>
  </w:style>
  <w:style w:type="paragraph" w:customStyle="1" w:styleId="ZZCYTzmianazmcytatunpprzysigi">
    <w:name w:val="ZZ/CYT – zmiana zm. cytatu np. przysięgi"/>
    <w:basedOn w:val="ZZFRAGzmianazmfragmentunpzdania"/>
    <w:next w:val="ZZUSTzmianazmust"/>
    <w:uiPriority w:val="71"/>
    <w:qFormat/>
    <w:rsid w:val="000664BD"/>
    <w:pPr>
      <w:ind w:left="2404"/>
    </w:pPr>
  </w:style>
  <w:style w:type="paragraph" w:customStyle="1" w:styleId="Z2TIRFRAGMzmnpwprdowyliczeniapodwjnymtiret">
    <w:name w:val="Z_2TIR/FRAGM – zm. np. wpr. do wyliczenia podwójnym tiret"/>
    <w:basedOn w:val="ZTIRFRAGMzmnpwprdowyliczeniatiret"/>
    <w:next w:val="2TIRpodwjnytiret"/>
    <w:uiPriority w:val="89"/>
    <w:qFormat/>
    <w:rsid w:val="000664BD"/>
    <w:pPr>
      <w:ind w:left="1780"/>
    </w:pPr>
  </w:style>
  <w:style w:type="paragraph" w:customStyle="1" w:styleId="NIEARTTEKSTtekstnieartykuowanynppreambua">
    <w:name w:val="NIEART_TEKST – tekst nieartykułowany (np. preambuła)"/>
    <w:basedOn w:val="ARTartustawynprozporzdzenia"/>
    <w:next w:val="ARTartustawynprozporzdzenia"/>
    <w:link w:val="NIEARTTEKSTtekstnieartykuowanynppreambuaZnak"/>
    <w:qFormat/>
    <w:rsid w:val="000664BD"/>
    <w:rPr>
      <w:rFonts w:cs="Times"/>
    </w:rPr>
  </w:style>
  <w:style w:type="paragraph" w:styleId="Tekstprzypisudolnego">
    <w:name w:val="footnote text"/>
    <w:basedOn w:val="Normalny"/>
    <w:link w:val="TekstprzypisudolnegoZnak"/>
    <w:semiHidden/>
    <w:qFormat/>
    <w:rsid w:val="000664BD"/>
    <w:pPr>
      <w:widowControl w:val="0"/>
      <w:spacing w:line="360" w:lineRule="auto"/>
    </w:pPr>
    <w:rPr>
      <w:rFonts w:ascii="Times" w:hAnsi="Times"/>
      <w:sz w:val="20"/>
      <w:lang w:eastAsia="en-US"/>
    </w:rPr>
  </w:style>
  <w:style w:type="paragraph" w:styleId="Akapitzlist">
    <w:name w:val="List Paragraph"/>
    <w:basedOn w:val="Normalny"/>
    <w:uiPriority w:val="34"/>
    <w:qFormat/>
    <w:rsid w:val="000664BD"/>
    <w:pPr>
      <w:widowControl w:val="0"/>
      <w:ind w:left="720"/>
    </w:pPr>
    <w:rPr>
      <w:rFonts w:ascii="Arial" w:hAnsi="Arial" w:cs="Arial"/>
      <w:sz w:val="20"/>
      <w:szCs w:val="20"/>
      <w:lang w:eastAsia="en-US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0556B"/>
    <w:rPr>
      <w:rFonts w:ascii="Tahoma" w:hAnsi="Tahoma" w:cs="Tahoma"/>
      <w:sz w:val="16"/>
      <w:szCs w:val="16"/>
    </w:rPr>
  </w:style>
  <w:style w:type="paragraph" w:styleId="Poprawka">
    <w:name w:val="Revision"/>
    <w:uiPriority w:val="99"/>
    <w:semiHidden/>
    <w:qFormat/>
    <w:rsid w:val="004C4880"/>
    <w:rPr>
      <w:rFonts w:ascii="Times New Roman" w:eastAsia="Times New Roman" w:hAnsi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E7D0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E7D09"/>
    <w:rPr>
      <w:rFonts w:ascii="Times New Roman" w:eastAsia="Times New Roman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2</Pages>
  <Words>531</Words>
  <Characters>3188</Characters>
  <Application>Microsoft Office Word</Application>
  <DocSecurity>0</DocSecurity>
  <Lines>26</Lines>
  <Paragraphs>7</Paragraphs>
  <ScaleCrop>false</ScaleCrop>
  <Company/>
  <LinksUpToDate>false</LinksUpToDate>
  <CharactersWithSpaces>3712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Grzegorz Łukaszuk</dc:creator>
  <dc:description/>
  <cp:lastModifiedBy>Marzena Wróbel</cp:lastModifiedBy>
  <cp:revision>26</cp:revision>
  <dcterms:created xsi:type="dcterms:W3CDTF">2022-11-24T14:43:00Z</dcterms:created>
  <dcterms:modified xsi:type="dcterms:W3CDTF">2026-04-02T06:33:00Z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